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66CAC" w14:textId="77777777" w:rsidR="00830082" w:rsidRDefault="00830082" w:rsidP="00255003">
      <w:bookmarkStart w:id="0" w:name="_GoBack"/>
      <w:bookmarkEnd w:id="0"/>
    </w:p>
    <w:p w14:paraId="779A656F" w14:textId="5B0B7B24" w:rsidR="00865AF2" w:rsidRDefault="00255003" w:rsidP="00255003">
      <w:r w:rsidRPr="00CB529C">
        <w:rPr>
          <w:b/>
        </w:rPr>
        <w:t>Title</w:t>
      </w:r>
      <w:r w:rsidR="00142845">
        <w:t>:</w:t>
      </w:r>
      <w:r w:rsidR="00655179">
        <w:t xml:space="preserve"> </w:t>
      </w:r>
      <w:r w:rsidR="009020C4">
        <w:t>Neuropathic</w:t>
      </w:r>
      <w:r w:rsidR="007A7492">
        <w:t xml:space="preserve"> Features of Joint P</w:t>
      </w:r>
      <w:r w:rsidR="009020C4">
        <w:t>ain: a Community-Based Study.</w:t>
      </w:r>
    </w:p>
    <w:p w14:paraId="03C2317B" w14:textId="77777777" w:rsidR="00F25C41" w:rsidRDefault="00F25C41" w:rsidP="00255003"/>
    <w:p w14:paraId="72DD830A" w14:textId="3454F427" w:rsidR="00F25C41" w:rsidRDefault="00F25C41" w:rsidP="00F25C41">
      <w:r w:rsidRPr="00CB529C">
        <w:rPr>
          <w:b/>
        </w:rPr>
        <w:t>Subtitle</w:t>
      </w:r>
      <w:r>
        <w:rPr>
          <w:b/>
        </w:rPr>
        <w:t>:</w:t>
      </w:r>
      <w:r>
        <w:t xml:space="preserve"> </w:t>
      </w:r>
      <w:r w:rsidR="003F5C03">
        <w:t>Neuropathic Features of Joint Pain: a Community-Based Study.</w:t>
      </w:r>
    </w:p>
    <w:p w14:paraId="4BF0E066" w14:textId="77777777" w:rsidR="00F25C41" w:rsidRDefault="00F25C41" w:rsidP="00255003"/>
    <w:p w14:paraId="7667A5D3" w14:textId="77777777" w:rsidR="00CF15F7" w:rsidRDefault="00CF15F7" w:rsidP="00255003"/>
    <w:p w14:paraId="77A02B61" w14:textId="1C1A76B5" w:rsidR="00255003" w:rsidRPr="008545D7" w:rsidRDefault="001171FF" w:rsidP="005D6F89">
      <w:r w:rsidRPr="00CB529C">
        <w:rPr>
          <w:b/>
        </w:rPr>
        <w:t>Authors</w:t>
      </w:r>
      <w:r>
        <w:t>: A Soni</w:t>
      </w:r>
      <w:r w:rsidR="007F3C47">
        <w:t xml:space="preserve"> </w:t>
      </w:r>
      <w:r w:rsidR="007F3C47" w:rsidRPr="007F3C47">
        <w:t>BMBCh, MRCP</w:t>
      </w:r>
      <w:r w:rsidR="00A13B1D">
        <w:rPr>
          <w:vertAlign w:val="superscript"/>
        </w:rPr>
        <w:t>1</w:t>
      </w:r>
      <w:r w:rsidR="0013499D">
        <w:rPr>
          <w:vertAlign w:val="superscript"/>
        </w:rPr>
        <w:t>,2</w:t>
      </w:r>
      <w:r>
        <w:t>, R</w:t>
      </w:r>
      <w:r w:rsidR="00F44C1B">
        <w:t>N</w:t>
      </w:r>
      <w:r>
        <w:t xml:space="preserve"> Batra</w:t>
      </w:r>
      <w:r w:rsidR="007F3C47">
        <w:t xml:space="preserve"> MSc</w:t>
      </w:r>
      <w:r w:rsidR="00A13B1D">
        <w:rPr>
          <w:vertAlign w:val="superscript"/>
        </w:rPr>
        <w:t>1</w:t>
      </w:r>
      <w:r w:rsidR="00C11AC5">
        <w:t>, S</w:t>
      </w:r>
      <w:r w:rsidR="00E755B6">
        <w:t>E</w:t>
      </w:r>
      <w:r w:rsidR="00C11AC5">
        <w:t xml:space="preserve"> Gwilym</w:t>
      </w:r>
      <w:r w:rsidR="006930DD">
        <w:t xml:space="preserve"> </w:t>
      </w:r>
      <w:r w:rsidR="006930DD" w:rsidRPr="006930DD">
        <w:t xml:space="preserve">MD, </w:t>
      </w:r>
      <w:r w:rsidR="006930DD">
        <w:t xml:space="preserve">PhD, </w:t>
      </w:r>
      <w:r w:rsidR="006930DD" w:rsidRPr="006930DD">
        <w:t>MRCS</w:t>
      </w:r>
      <w:r w:rsidR="00A13B1D">
        <w:rPr>
          <w:vertAlign w:val="superscript"/>
        </w:rPr>
        <w:t>1</w:t>
      </w:r>
      <w:r w:rsidR="0013499D">
        <w:rPr>
          <w:vertAlign w:val="superscript"/>
        </w:rPr>
        <w:t>,2</w:t>
      </w:r>
      <w:r w:rsidR="00C11AC5">
        <w:t>,</w:t>
      </w:r>
      <w:r w:rsidR="00255003">
        <w:t xml:space="preserve"> T</w:t>
      </w:r>
      <w:r w:rsidR="00E755B6">
        <w:t>D</w:t>
      </w:r>
      <w:r w:rsidR="00255003">
        <w:t xml:space="preserve"> Spector</w:t>
      </w:r>
      <w:r w:rsidR="00CB47D6">
        <w:t xml:space="preserve"> </w:t>
      </w:r>
      <w:r w:rsidR="00CB47D6" w:rsidRPr="00CB47D6">
        <w:t>MD, MSc, FRCP</w:t>
      </w:r>
      <w:r w:rsidR="0013499D">
        <w:rPr>
          <w:vertAlign w:val="superscript"/>
        </w:rPr>
        <w:t>3</w:t>
      </w:r>
      <w:r w:rsidR="00255003">
        <w:t>, D</w:t>
      </w:r>
      <w:r w:rsidR="00E755B6">
        <w:t>J</w:t>
      </w:r>
      <w:r w:rsidR="00255003">
        <w:t xml:space="preserve"> Hart</w:t>
      </w:r>
      <w:r w:rsidR="008545D7">
        <w:t xml:space="preserve"> </w:t>
      </w:r>
      <w:r w:rsidR="008545D7" w:rsidRPr="008545D7">
        <w:t>PhD</w:t>
      </w:r>
      <w:r w:rsidR="0013499D">
        <w:rPr>
          <w:vertAlign w:val="superscript"/>
        </w:rPr>
        <w:t>3</w:t>
      </w:r>
      <w:r w:rsidR="00255003">
        <w:t>,</w:t>
      </w:r>
      <w:r w:rsidR="00D90A7D" w:rsidRPr="00D90A7D">
        <w:t xml:space="preserve"> </w:t>
      </w:r>
      <w:r w:rsidR="000932E1">
        <w:t>NK Arden</w:t>
      </w:r>
      <w:r w:rsidR="000C3135">
        <w:t xml:space="preserve"> </w:t>
      </w:r>
      <w:r w:rsidR="000C3135" w:rsidRPr="000C3135">
        <w:t>MD, FRCP</w:t>
      </w:r>
      <w:r w:rsidR="000932E1">
        <w:rPr>
          <w:vertAlign w:val="superscript"/>
        </w:rPr>
        <w:t>1,</w:t>
      </w:r>
      <w:r w:rsidR="000932E1" w:rsidRPr="000932E1">
        <w:rPr>
          <w:vertAlign w:val="superscript"/>
        </w:rPr>
        <w:t>4</w:t>
      </w:r>
      <w:r w:rsidR="000932E1">
        <w:t xml:space="preserve">, </w:t>
      </w:r>
      <w:r w:rsidR="00D90A7D" w:rsidRPr="000932E1">
        <w:t>C</w:t>
      </w:r>
      <w:r w:rsidR="00D90A7D">
        <w:t xml:space="preserve"> Cooper</w:t>
      </w:r>
      <w:r w:rsidR="005D6F89">
        <w:t xml:space="preserve"> </w:t>
      </w:r>
      <w:r w:rsidR="005D6F89" w:rsidRPr="005D6F89">
        <w:t>MA, DM, FRCP,</w:t>
      </w:r>
      <w:r w:rsidR="008545D7">
        <w:t xml:space="preserve"> </w:t>
      </w:r>
      <w:r w:rsidR="005D6F89" w:rsidRPr="005D6F89">
        <w:t>FFPH, FMedSci</w:t>
      </w:r>
      <w:r w:rsidR="00A13B1D">
        <w:rPr>
          <w:vertAlign w:val="superscript"/>
        </w:rPr>
        <w:t>1,</w:t>
      </w:r>
      <w:r w:rsidR="0013499D">
        <w:rPr>
          <w:vertAlign w:val="superscript"/>
        </w:rPr>
        <w:t>4</w:t>
      </w:r>
      <w:r w:rsidR="00D90A7D">
        <w:t>,</w:t>
      </w:r>
      <w:r w:rsidR="00255003">
        <w:t xml:space="preserve"> </w:t>
      </w:r>
      <w:r w:rsidR="00D7137A">
        <w:t>I</w:t>
      </w:r>
      <w:r w:rsidR="00E755B6">
        <w:t xml:space="preserve"> </w:t>
      </w:r>
      <w:r w:rsidR="00D7137A">
        <w:t>Tracey</w:t>
      </w:r>
      <w:r w:rsidR="00447E3A">
        <w:t xml:space="preserve"> </w:t>
      </w:r>
      <w:r w:rsidR="00447E3A" w:rsidRPr="00447E3A">
        <w:t>PhD</w:t>
      </w:r>
      <w:r w:rsidR="0013499D">
        <w:rPr>
          <w:vertAlign w:val="superscript"/>
        </w:rPr>
        <w:t>2</w:t>
      </w:r>
      <w:r w:rsidR="00D7137A">
        <w:t>,</w:t>
      </w:r>
      <w:r w:rsidR="002C317A">
        <w:t xml:space="preserve"> </w:t>
      </w:r>
      <w:r w:rsidR="00865AF2">
        <w:t>MK Javaid</w:t>
      </w:r>
      <w:r w:rsidR="000C3135">
        <w:t xml:space="preserve"> </w:t>
      </w:r>
      <w:r w:rsidR="000C3135" w:rsidRPr="000C3135">
        <w:t>MBBS, PhD, MRCP</w:t>
      </w:r>
      <w:r w:rsidR="00415B9E">
        <w:rPr>
          <w:vertAlign w:val="superscript"/>
        </w:rPr>
        <w:t>1</w:t>
      </w:r>
    </w:p>
    <w:p w14:paraId="66F5ACA0" w14:textId="77777777" w:rsidR="008545D7" w:rsidRDefault="008545D7" w:rsidP="00255003"/>
    <w:p w14:paraId="4C875BD1" w14:textId="77777777" w:rsidR="00A56CC8" w:rsidRDefault="00A56CC8" w:rsidP="00A56CC8">
      <w:r w:rsidRPr="00CB529C">
        <w:rPr>
          <w:b/>
        </w:rPr>
        <w:t>Affiliations</w:t>
      </w:r>
      <w:r>
        <w:t>:</w:t>
      </w:r>
    </w:p>
    <w:p w14:paraId="7FDA3BCF" w14:textId="77777777" w:rsidR="00A56CC8" w:rsidRDefault="00A56CC8" w:rsidP="00A56CC8">
      <w:pPr>
        <w:pStyle w:val="ListParagraph"/>
        <w:numPr>
          <w:ilvl w:val="0"/>
          <w:numId w:val="15"/>
        </w:numPr>
      </w:pPr>
      <w:r w:rsidRPr="00A13B1D">
        <w:t>Oxford NIHR Musculoskeletal Biomedical Research Unit, University of Oxford, Oxford, UK</w:t>
      </w:r>
    </w:p>
    <w:p w14:paraId="72358110" w14:textId="21E77F47" w:rsidR="00A56CC8" w:rsidRDefault="00A56CC8" w:rsidP="00A56CC8">
      <w:pPr>
        <w:pStyle w:val="ListParagraph"/>
        <w:numPr>
          <w:ilvl w:val="0"/>
          <w:numId w:val="15"/>
        </w:numPr>
      </w:pPr>
      <w:r w:rsidRPr="00E45C39">
        <w:t>Nuffield Division of Anaesthetics, Nuffield Department of Clinical Neurosciences, Centre for Functional Magnetic Resonance Imaging of the Brain (FMRIB), Universit</w:t>
      </w:r>
      <w:r w:rsidR="0013228C">
        <w:t>y of Oxford, Oxford</w:t>
      </w:r>
      <w:r w:rsidRPr="00E45C39">
        <w:t>, UK.</w:t>
      </w:r>
    </w:p>
    <w:p w14:paraId="09A52F3D" w14:textId="77777777" w:rsidR="00A56CC8" w:rsidRDefault="00A56CC8" w:rsidP="00A56CC8">
      <w:pPr>
        <w:pStyle w:val="ListParagraph"/>
        <w:numPr>
          <w:ilvl w:val="0"/>
          <w:numId w:val="15"/>
        </w:numPr>
      </w:pPr>
      <w:r w:rsidRPr="00A13B1D">
        <w:t xml:space="preserve">Department of Twin Research and Genetic Epidemiology, King’s College London, London, UK </w:t>
      </w:r>
    </w:p>
    <w:p w14:paraId="2111E458" w14:textId="77777777" w:rsidR="00A56CC8" w:rsidRDefault="00A56CC8" w:rsidP="00A56CC8">
      <w:pPr>
        <w:pStyle w:val="ListParagraph"/>
        <w:numPr>
          <w:ilvl w:val="0"/>
          <w:numId w:val="15"/>
        </w:numPr>
      </w:pPr>
      <w:r w:rsidRPr="00A13B1D">
        <w:t>MRC Lifecourse Epidemiology Unit, University of Southampton, Southampton, UK</w:t>
      </w:r>
    </w:p>
    <w:p w14:paraId="4C53F914" w14:textId="77777777" w:rsidR="00A56CC8" w:rsidRDefault="00A56CC8" w:rsidP="00255003"/>
    <w:p w14:paraId="76D79F4E" w14:textId="77777777" w:rsidR="00397673" w:rsidRDefault="00397673" w:rsidP="00397673">
      <w:r w:rsidRPr="00CB529C">
        <w:rPr>
          <w:b/>
        </w:rPr>
        <w:t>Corresponding author</w:t>
      </w:r>
      <w:r w:rsidRPr="00E56B34">
        <w:t xml:space="preserve">: </w:t>
      </w:r>
    </w:p>
    <w:p w14:paraId="4907691F" w14:textId="77777777" w:rsidR="00397673" w:rsidRDefault="00397673" w:rsidP="00397673">
      <w:r>
        <w:t>Dr MK Javaid</w:t>
      </w:r>
    </w:p>
    <w:p w14:paraId="3C58B8C8" w14:textId="77777777" w:rsidR="00397673" w:rsidRDefault="00397673" w:rsidP="00397673">
      <w:r w:rsidRPr="00B80A7A">
        <w:t>Botnar Research Centre Institute of Musculoskeletal Sciences</w:t>
      </w:r>
    </w:p>
    <w:p w14:paraId="32B5A76D" w14:textId="77777777" w:rsidR="00397673" w:rsidRDefault="00397673" w:rsidP="00397673">
      <w:r w:rsidRPr="00B80A7A">
        <w:t xml:space="preserve">University of Oxford Oxford, </w:t>
      </w:r>
    </w:p>
    <w:p w14:paraId="7DE4C11C" w14:textId="77777777" w:rsidR="00397673" w:rsidRDefault="00397673" w:rsidP="00397673">
      <w:r w:rsidRPr="00B80A7A">
        <w:t>OX3 7LD </w:t>
      </w:r>
    </w:p>
    <w:p w14:paraId="4BD13812" w14:textId="77777777" w:rsidR="00397673" w:rsidRDefault="00397673" w:rsidP="00397673"/>
    <w:p w14:paraId="3460EFC5" w14:textId="77777777" w:rsidR="00397673" w:rsidRDefault="00397673" w:rsidP="00397673">
      <w:r w:rsidRPr="00B80A7A">
        <w:t>Tel: +44 (0)1865 737831 </w:t>
      </w:r>
    </w:p>
    <w:p w14:paraId="05DB1B42" w14:textId="77777777" w:rsidR="00397673" w:rsidRDefault="00397673" w:rsidP="00397673">
      <w:r w:rsidRPr="00B80A7A">
        <w:t>Fax: +44 (0)1865 227966 </w:t>
      </w:r>
    </w:p>
    <w:p w14:paraId="41B1596A" w14:textId="77777777" w:rsidR="00397673" w:rsidRPr="00B80A7A" w:rsidRDefault="00397673" w:rsidP="00397673">
      <w:r w:rsidRPr="00B80A7A">
        <w:t>Email: Kassim.Javaid@ndorms.ox.ac.uk</w:t>
      </w:r>
    </w:p>
    <w:p w14:paraId="3D1557D7" w14:textId="77777777" w:rsidR="00397673" w:rsidRDefault="00397673" w:rsidP="00255003"/>
    <w:p w14:paraId="3F7DEDD7" w14:textId="0CE68DED" w:rsidR="00231675" w:rsidRPr="00CB529C" w:rsidRDefault="00231675" w:rsidP="00255003">
      <w:pPr>
        <w:rPr>
          <w:b/>
        </w:rPr>
      </w:pPr>
      <w:r w:rsidRPr="00CB529C">
        <w:rPr>
          <w:b/>
        </w:rPr>
        <w:t>Acknowledgements</w:t>
      </w:r>
    </w:p>
    <w:p w14:paraId="49294098" w14:textId="10F02CC5" w:rsidR="006B098F" w:rsidRDefault="006B098F" w:rsidP="006B098F">
      <w:pPr>
        <w:rPr>
          <w:color w:val="131413"/>
        </w:rPr>
      </w:pPr>
      <w:r>
        <w:rPr>
          <w:color w:val="131413"/>
        </w:rPr>
        <w:t>We would like to thank all the participants o</w:t>
      </w:r>
      <w:r w:rsidR="003B11E7">
        <w:rPr>
          <w:color w:val="131413"/>
        </w:rPr>
        <w:t xml:space="preserve">f the Chingford Women Study, </w:t>
      </w:r>
      <w:r>
        <w:rPr>
          <w:color w:val="131413"/>
        </w:rPr>
        <w:t xml:space="preserve">Maxine Daniels and Dr Alan Hakim for their time and dedication, as well as Mrs Elizabeth Arden and Mr Nicholas Bottomley for their assistance with data collection.  </w:t>
      </w:r>
    </w:p>
    <w:p w14:paraId="4E9FED58" w14:textId="77777777" w:rsidR="006B098F" w:rsidRDefault="006B098F" w:rsidP="006B098F">
      <w:pPr>
        <w:rPr>
          <w:b/>
          <w:color w:val="131413"/>
        </w:rPr>
      </w:pPr>
    </w:p>
    <w:p w14:paraId="686138E9" w14:textId="7A624C30" w:rsidR="006B098F" w:rsidRDefault="006B098F" w:rsidP="006B098F">
      <w:pPr>
        <w:rPr>
          <w:color w:val="131413"/>
        </w:rPr>
      </w:pPr>
      <w:r>
        <w:rPr>
          <w:color w:val="131413"/>
        </w:rPr>
        <w:t xml:space="preserve">This work was supported by Arthritis Research UK and the </w:t>
      </w:r>
      <w:r w:rsidRPr="00A91BE1">
        <w:rPr>
          <w:color w:val="131413"/>
        </w:rPr>
        <w:t>Oxford N</w:t>
      </w:r>
      <w:r>
        <w:rPr>
          <w:color w:val="131413"/>
        </w:rPr>
        <w:t xml:space="preserve">ational </w:t>
      </w:r>
      <w:r w:rsidRPr="00A91BE1">
        <w:rPr>
          <w:color w:val="131413"/>
        </w:rPr>
        <w:t>I</w:t>
      </w:r>
      <w:r>
        <w:rPr>
          <w:color w:val="131413"/>
        </w:rPr>
        <w:t>nstitute for Health Research</w:t>
      </w:r>
      <w:r w:rsidRPr="00A91BE1">
        <w:rPr>
          <w:color w:val="131413"/>
        </w:rPr>
        <w:t xml:space="preserve"> Muscu</w:t>
      </w:r>
      <w:r>
        <w:rPr>
          <w:color w:val="131413"/>
        </w:rPr>
        <w:t>loskel</w:t>
      </w:r>
      <w:r w:rsidRPr="00A91BE1">
        <w:rPr>
          <w:color w:val="131413"/>
        </w:rPr>
        <w:t>etal Biomedical Research</w:t>
      </w:r>
      <w:r>
        <w:rPr>
          <w:color w:val="131413"/>
        </w:rPr>
        <w:t xml:space="preserve"> </w:t>
      </w:r>
      <w:r w:rsidRPr="00A91BE1">
        <w:rPr>
          <w:color w:val="131413"/>
        </w:rPr>
        <w:t>Unit.</w:t>
      </w:r>
      <w:r>
        <w:rPr>
          <w:color w:val="131413"/>
        </w:rPr>
        <w:t xml:space="preserve"> Dr Anushka Soni is funded by a</w:t>
      </w:r>
      <w:r w:rsidRPr="00A91BE1">
        <w:rPr>
          <w:color w:val="131413"/>
        </w:rPr>
        <w:t xml:space="preserve"> </w:t>
      </w:r>
      <w:r>
        <w:rPr>
          <w:color w:val="131413"/>
        </w:rPr>
        <w:t>National Institute for Health</w:t>
      </w:r>
      <w:r w:rsidRPr="00A91BE1">
        <w:rPr>
          <w:color w:val="131413"/>
        </w:rPr>
        <w:t xml:space="preserve"> doctoral research</w:t>
      </w:r>
      <w:r>
        <w:rPr>
          <w:color w:val="131413"/>
        </w:rPr>
        <w:t xml:space="preserve"> </w:t>
      </w:r>
      <w:r w:rsidRPr="00A91BE1">
        <w:rPr>
          <w:color w:val="131413"/>
        </w:rPr>
        <w:t>fellowship</w:t>
      </w:r>
      <w:r>
        <w:rPr>
          <w:color w:val="131413"/>
        </w:rPr>
        <w:t xml:space="preserve"> (grant number </w:t>
      </w:r>
      <w:r w:rsidRPr="007C351D">
        <w:rPr>
          <w:color w:val="131413"/>
        </w:rPr>
        <w:t>RTHR0</w:t>
      </w:r>
      <w:r>
        <w:rPr>
          <w:color w:val="131413"/>
        </w:rPr>
        <w:t xml:space="preserve">). </w:t>
      </w:r>
    </w:p>
    <w:p w14:paraId="36995876" w14:textId="77777777" w:rsidR="004254A6" w:rsidRDefault="004254A6" w:rsidP="00255003"/>
    <w:p w14:paraId="33E37DA3" w14:textId="259B359C" w:rsidR="004254A6" w:rsidRPr="00CB529C" w:rsidRDefault="004254A6" w:rsidP="00255003">
      <w:pPr>
        <w:rPr>
          <w:b/>
        </w:rPr>
      </w:pPr>
      <w:r w:rsidRPr="00CB529C">
        <w:rPr>
          <w:b/>
        </w:rPr>
        <w:t>Disclosures</w:t>
      </w:r>
    </w:p>
    <w:p w14:paraId="6D98EBE8" w14:textId="77777777" w:rsidR="00213F72" w:rsidRDefault="00213F72" w:rsidP="00213F72">
      <w:r>
        <w:t>CC has received consultancy fees from Servier, Amgen, Eli Lily, Merck, Medtronic and Novartis. NKA has received consultancy fees from Merck, Roche, Smith &amp; Nephew, Q-Med, Nicox and Flexion, grants from Novartis and Schering-Plough, and payment for lectures from Novartis, Schering-Plough, Smith &amp; Nephew, Q-med, Servier, GSK, Amgen, Schering-Plough, Rottapharm and Lilley.</w:t>
      </w:r>
    </w:p>
    <w:p w14:paraId="2673EDAD" w14:textId="77777777" w:rsidR="00E33597" w:rsidRDefault="00E33597" w:rsidP="0053182B">
      <w:pPr>
        <w:spacing w:line="480" w:lineRule="auto"/>
      </w:pPr>
    </w:p>
    <w:p w14:paraId="26511F8D" w14:textId="47CEB65C" w:rsidR="0053182B" w:rsidRPr="00A55355" w:rsidRDefault="001A68F8" w:rsidP="0053182B">
      <w:pPr>
        <w:spacing w:line="480" w:lineRule="auto"/>
        <w:rPr>
          <w:b/>
          <w:lang w:val="en-GB"/>
        </w:rPr>
      </w:pPr>
      <w:r>
        <w:rPr>
          <w:b/>
          <w:lang w:val="en-GB"/>
        </w:rPr>
        <w:lastRenderedPageBreak/>
        <w:t xml:space="preserve">ABSTRACT </w:t>
      </w:r>
    </w:p>
    <w:p w14:paraId="730AA52A" w14:textId="77777777" w:rsidR="00A55355" w:rsidRDefault="00A55355" w:rsidP="0053182B">
      <w:pPr>
        <w:spacing w:line="480" w:lineRule="auto"/>
        <w:rPr>
          <w:lang w:val="en-GB"/>
        </w:rPr>
      </w:pPr>
    </w:p>
    <w:p w14:paraId="11342BDB" w14:textId="576E5E8B" w:rsidR="0053182B" w:rsidRDefault="0053182B" w:rsidP="0053182B">
      <w:pPr>
        <w:spacing w:line="480" w:lineRule="auto"/>
        <w:rPr>
          <w:lang w:val="en-GB"/>
        </w:rPr>
      </w:pPr>
      <w:r>
        <w:rPr>
          <w:lang w:val="en-GB"/>
        </w:rPr>
        <w:t>Objective</w:t>
      </w:r>
    </w:p>
    <w:p w14:paraId="5AC49401" w14:textId="0B9ECC60" w:rsidR="0053182B" w:rsidRDefault="00A77340" w:rsidP="0053182B">
      <w:pPr>
        <w:spacing w:line="480" w:lineRule="auto"/>
        <w:rPr>
          <w:lang w:val="en-GB"/>
        </w:rPr>
      </w:pPr>
      <w:r>
        <w:rPr>
          <w:lang w:val="en-GB"/>
        </w:rPr>
        <w:t>Q</w:t>
      </w:r>
      <w:r w:rsidR="0053182B">
        <w:rPr>
          <w:lang w:val="en-GB"/>
        </w:rPr>
        <w:t xml:space="preserve">uantitative sensory testing </w:t>
      </w:r>
      <w:r w:rsidR="002B3C4E">
        <w:rPr>
          <w:lang w:val="en-GB"/>
        </w:rPr>
        <w:t xml:space="preserve">(QST) </w:t>
      </w:r>
      <w:r w:rsidR="0053182B">
        <w:rPr>
          <w:lang w:val="en-GB"/>
        </w:rPr>
        <w:t>and question</w:t>
      </w:r>
      <w:r w:rsidR="00CD23C2">
        <w:rPr>
          <w:lang w:val="en-GB"/>
        </w:rPr>
        <w:t>naire-based assessment have</w:t>
      </w:r>
      <w:r w:rsidR="0053182B">
        <w:rPr>
          <w:lang w:val="en-GB"/>
        </w:rPr>
        <w:t xml:space="preserve"> been used to demonstrate features of neuropathic pain in those with musculoskeletal pain</w:t>
      </w:r>
      <w:r>
        <w:rPr>
          <w:lang w:val="en-GB"/>
        </w:rPr>
        <w:t xml:space="preserve">. However, </w:t>
      </w:r>
      <w:r w:rsidR="0053182B">
        <w:rPr>
          <w:lang w:val="en-GB"/>
        </w:rPr>
        <w:t>the</w:t>
      </w:r>
      <w:r>
        <w:rPr>
          <w:lang w:val="en-GB"/>
        </w:rPr>
        <w:t>ir</w:t>
      </w:r>
      <w:r w:rsidR="0053182B">
        <w:rPr>
          <w:lang w:val="en-GB"/>
        </w:rPr>
        <w:t xml:space="preserve"> direct relationship has not been investigated</w:t>
      </w:r>
      <w:r w:rsidR="00A21905">
        <w:rPr>
          <w:lang w:val="en-GB"/>
        </w:rPr>
        <w:t xml:space="preserve"> in</w:t>
      </w:r>
      <w:r w:rsidR="003E26C9">
        <w:rPr>
          <w:lang w:val="en-GB"/>
        </w:rPr>
        <w:t xml:space="preserve"> the community</w:t>
      </w:r>
      <w:r w:rsidR="0053182B">
        <w:rPr>
          <w:lang w:val="en-GB"/>
        </w:rPr>
        <w:t xml:space="preserve">. We conducted an observational study to describe the characteristics of </w:t>
      </w:r>
      <w:r w:rsidR="009F41F9">
        <w:rPr>
          <w:lang w:val="en-GB"/>
        </w:rPr>
        <w:t>joint</w:t>
      </w:r>
      <w:r w:rsidR="0053182B">
        <w:rPr>
          <w:lang w:val="en-GB"/>
        </w:rPr>
        <w:t xml:space="preserve"> pain and examine the relationship between </w:t>
      </w:r>
      <w:r w:rsidR="002B3C4E">
        <w:rPr>
          <w:lang w:val="en-GB"/>
        </w:rPr>
        <w:t>QST</w:t>
      </w:r>
      <w:r w:rsidR="0053182B">
        <w:rPr>
          <w:lang w:val="en-GB"/>
        </w:rPr>
        <w:t xml:space="preserve"> and the PainDETECT questionnaire</w:t>
      </w:r>
      <w:r w:rsidR="00BE2E58">
        <w:rPr>
          <w:lang w:val="en-GB"/>
        </w:rPr>
        <w:t>.</w:t>
      </w:r>
    </w:p>
    <w:p w14:paraId="7A6F37D0" w14:textId="77777777" w:rsidR="00A55355" w:rsidRDefault="00A55355" w:rsidP="0053182B">
      <w:pPr>
        <w:spacing w:line="480" w:lineRule="auto"/>
        <w:rPr>
          <w:lang w:val="en-GB"/>
        </w:rPr>
      </w:pPr>
    </w:p>
    <w:p w14:paraId="426ED0A4" w14:textId="77777777" w:rsidR="0053182B" w:rsidRDefault="0053182B" w:rsidP="0053182B">
      <w:pPr>
        <w:spacing w:line="480" w:lineRule="auto"/>
        <w:rPr>
          <w:lang w:val="en-GB"/>
        </w:rPr>
      </w:pPr>
      <w:r>
        <w:rPr>
          <w:lang w:val="en-GB"/>
        </w:rPr>
        <w:t>Methods</w:t>
      </w:r>
    </w:p>
    <w:p w14:paraId="2E1BA78E" w14:textId="2B8241F9" w:rsidR="0053182B" w:rsidRDefault="00EC7268" w:rsidP="0053182B">
      <w:pPr>
        <w:spacing w:line="480" w:lineRule="auto"/>
        <w:rPr>
          <w:lang w:val="en-GB"/>
        </w:rPr>
      </w:pPr>
      <w:r>
        <w:rPr>
          <w:lang w:val="en-GB"/>
        </w:rPr>
        <w:t>Warm detection, heat pain, mechanical pain thresholds and</w:t>
      </w:r>
      <w:r w:rsidR="0053182B">
        <w:rPr>
          <w:lang w:val="en-GB"/>
        </w:rPr>
        <w:t xml:space="preserve"> mechanical pain sensitivity</w:t>
      </w:r>
      <w:r w:rsidR="009F41F9">
        <w:rPr>
          <w:lang w:val="en-GB"/>
        </w:rPr>
        <w:t xml:space="preserve"> were determined over the sternum alongside</w:t>
      </w:r>
      <w:r w:rsidR="0053182B">
        <w:rPr>
          <w:lang w:val="en-GB"/>
        </w:rPr>
        <w:t xml:space="preserve"> PainDETECT scores in a cross-sectional study of 462 participants from the Chingford Study. Comparisons were made between those with and without </w:t>
      </w:r>
      <w:r w:rsidR="009F41F9">
        <w:rPr>
          <w:lang w:val="en-GB"/>
        </w:rPr>
        <w:t>joint</w:t>
      </w:r>
      <w:r w:rsidR="0053182B">
        <w:rPr>
          <w:lang w:val="en-GB"/>
        </w:rPr>
        <w:t xml:space="preserve"> pain. Logistic regression modelling was used to describe the association between </w:t>
      </w:r>
      <w:r w:rsidR="00C42083">
        <w:rPr>
          <w:lang w:val="en-GB"/>
        </w:rPr>
        <w:t>neuropathic pain features</w:t>
      </w:r>
      <w:r w:rsidR="0053182B">
        <w:rPr>
          <w:lang w:val="en-GB"/>
        </w:rPr>
        <w:t xml:space="preserve">, determined by the PainDETECT score, and each of the </w:t>
      </w:r>
      <w:r w:rsidR="00845739">
        <w:rPr>
          <w:lang w:val="en-GB"/>
        </w:rPr>
        <w:t>QST</w:t>
      </w:r>
      <w:r w:rsidR="0053182B">
        <w:rPr>
          <w:lang w:val="en-GB"/>
        </w:rPr>
        <w:t xml:space="preserve"> measures individually, adjusting for age, BMI and </w:t>
      </w:r>
      <w:r w:rsidR="000B568C">
        <w:rPr>
          <w:lang w:val="en-GB"/>
        </w:rPr>
        <w:t>pain-modifying</w:t>
      </w:r>
      <w:r w:rsidR="0053182B">
        <w:rPr>
          <w:lang w:val="en-GB"/>
        </w:rPr>
        <w:t xml:space="preserve"> medication use.</w:t>
      </w:r>
    </w:p>
    <w:p w14:paraId="17BD14A3" w14:textId="77777777" w:rsidR="00A55355" w:rsidRDefault="00A55355" w:rsidP="0053182B">
      <w:pPr>
        <w:spacing w:line="480" w:lineRule="auto"/>
        <w:rPr>
          <w:lang w:val="en-GB"/>
        </w:rPr>
      </w:pPr>
    </w:p>
    <w:p w14:paraId="75F7B246" w14:textId="77777777" w:rsidR="0053182B" w:rsidRPr="0089180D" w:rsidRDefault="0053182B" w:rsidP="0053182B">
      <w:pPr>
        <w:spacing w:line="480" w:lineRule="auto"/>
        <w:rPr>
          <w:lang w:val="en-GB"/>
        </w:rPr>
      </w:pPr>
      <w:r>
        <w:rPr>
          <w:lang w:val="en-GB"/>
        </w:rPr>
        <w:t>Results</w:t>
      </w:r>
    </w:p>
    <w:p w14:paraId="37A52BB1" w14:textId="1C2A70CA" w:rsidR="0053182B" w:rsidRPr="00A55355" w:rsidRDefault="0053182B" w:rsidP="00A55355">
      <w:pPr>
        <w:spacing w:line="480" w:lineRule="auto"/>
      </w:pPr>
      <w:r>
        <w:t xml:space="preserve">66.2% reported recent </w:t>
      </w:r>
      <w:r w:rsidR="006900A8">
        <w:t>joint</w:t>
      </w:r>
      <w:r>
        <w:t xml:space="preserve"> pain</w:t>
      </w:r>
      <w:r w:rsidR="00A77340">
        <w:t xml:space="preserve"> with a </w:t>
      </w:r>
      <w:r>
        <w:t>median average pain severity</w:t>
      </w:r>
      <w:r w:rsidR="00A77340">
        <w:t xml:space="preserve"> of</w:t>
      </w:r>
      <w:r>
        <w:t xml:space="preserve"> 5/10. </w:t>
      </w:r>
      <w:r w:rsidR="00A77340">
        <w:t>There was i</w:t>
      </w:r>
      <w:r>
        <w:t xml:space="preserve">ncreased sensitivity to painful stimuli in those with pain compared </w:t>
      </w:r>
      <w:r w:rsidR="0039275A">
        <w:t>to the pain free group</w:t>
      </w:r>
      <w:r>
        <w:t xml:space="preserve"> and</w:t>
      </w:r>
      <w:r w:rsidR="00A77340">
        <w:t xml:space="preserve"> this</w:t>
      </w:r>
      <w:r>
        <w:t xml:space="preserve"> persist</w:t>
      </w:r>
      <w:r w:rsidR="00554302">
        <w:t>ed after stratification by pain-</w:t>
      </w:r>
      <w:r>
        <w:t xml:space="preserve">modifying medication use.  While only 6.7% had possible and 1.9% likely </w:t>
      </w:r>
      <w:r w:rsidR="002125C7">
        <w:t>neuropathic pain features</w:t>
      </w:r>
      <w:r>
        <w:t xml:space="preserve"> using standard PainDETECT thresholds, features of neuropathic pain </w:t>
      </w:r>
      <w:r>
        <w:lastRenderedPageBreak/>
        <w:t>were common and present in over 50%</w:t>
      </w:r>
      <w:r w:rsidR="005C32B5">
        <w:t>,</w:t>
      </w:r>
      <w:r>
        <w:t xml:space="preserve"> with at least moderate severity</w:t>
      </w:r>
      <w:r w:rsidR="005C32B5">
        <w:t>,</w:t>
      </w:r>
      <w:r>
        <w:t xml:space="preserve"> of those reporting pain. Heat pain thresholds and mechanical pain sensitivity were significantly associated with </w:t>
      </w:r>
      <w:r w:rsidR="002125C7">
        <w:t xml:space="preserve">features of </w:t>
      </w:r>
      <w:r>
        <w:t>neuropathic pain identifie</w:t>
      </w:r>
      <w:r w:rsidR="008D43CE">
        <w:t xml:space="preserve">d using PainDETECT, OR 0.88(0.79-0.97), p=0.011 </w:t>
      </w:r>
      <w:r>
        <w:t>and 1.24(1.04-1.48), p=0.018</w:t>
      </w:r>
      <w:r w:rsidRPr="00F266EB">
        <w:t xml:space="preserve"> respectively.</w:t>
      </w:r>
      <w:r>
        <w:rPr>
          <w:lang w:val="en-GB"/>
        </w:rPr>
        <w:tab/>
      </w:r>
    </w:p>
    <w:p w14:paraId="4BCD5E3F" w14:textId="77777777" w:rsidR="00A55355" w:rsidRDefault="00A55355" w:rsidP="0053182B">
      <w:pPr>
        <w:spacing w:line="480" w:lineRule="auto"/>
        <w:rPr>
          <w:lang w:val="en-GB"/>
        </w:rPr>
      </w:pPr>
    </w:p>
    <w:p w14:paraId="5689EAD5" w14:textId="39FB301F" w:rsidR="0053182B" w:rsidRDefault="0053182B" w:rsidP="0053182B">
      <w:pPr>
        <w:spacing w:line="480" w:lineRule="auto"/>
        <w:rPr>
          <w:lang w:val="en-GB"/>
        </w:rPr>
      </w:pPr>
      <w:r>
        <w:rPr>
          <w:lang w:val="en-GB"/>
        </w:rPr>
        <w:t>Conclusion</w:t>
      </w:r>
    </w:p>
    <w:p w14:paraId="0402DCCD" w14:textId="7C3BEB10" w:rsidR="0053182B" w:rsidRDefault="00D428DA" w:rsidP="0053182B">
      <w:pPr>
        <w:spacing w:line="480" w:lineRule="auto"/>
      </w:pPr>
      <w:r>
        <w:t>QST</w:t>
      </w:r>
      <w:r w:rsidR="0053182B">
        <w:t xml:space="preserve"> and the PainDETECT questionnaire identified features of neuropathic pain</w:t>
      </w:r>
      <w:r w:rsidR="005C32B5">
        <w:t xml:space="preserve"> in this community-based study</w:t>
      </w:r>
      <w:r w:rsidR="0053182B">
        <w:t>, with significant overlap between the two techniques.</w:t>
      </w:r>
    </w:p>
    <w:p w14:paraId="7CDD5BC4" w14:textId="77777777" w:rsidR="0053182B" w:rsidRDefault="0053182B" w:rsidP="0053182B">
      <w:pPr>
        <w:spacing w:line="480" w:lineRule="auto"/>
        <w:rPr>
          <w:lang w:val="en-GB"/>
        </w:rPr>
      </w:pPr>
    </w:p>
    <w:p w14:paraId="5316705A" w14:textId="235F8A8D" w:rsidR="0053182B" w:rsidRDefault="001F6721" w:rsidP="001F6721">
      <w:pPr>
        <w:tabs>
          <w:tab w:val="left" w:pos="5566"/>
        </w:tabs>
        <w:spacing w:line="480" w:lineRule="auto"/>
        <w:rPr>
          <w:lang w:val="en-GB"/>
        </w:rPr>
      </w:pPr>
      <w:r>
        <w:rPr>
          <w:lang w:val="en-GB"/>
        </w:rPr>
        <w:tab/>
      </w:r>
    </w:p>
    <w:p w14:paraId="1EE11A2B" w14:textId="77777777" w:rsidR="0053182B" w:rsidRDefault="0053182B" w:rsidP="0053182B"/>
    <w:p w14:paraId="3516AFCF" w14:textId="77777777" w:rsidR="00E117C3" w:rsidRDefault="00E117C3" w:rsidP="00E117C3"/>
    <w:p w14:paraId="2732FDF5" w14:textId="77777777" w:rsidR="00E73E46" w:rsidRDefault="00E73E46" w:rsidP="00300DD6">
      <w:pPr>
        <w:tabs>
          <w:tab w:val="left" w:pos="5357"/>
        </w:tabs>
        <w:spacing w:line="480" w:lineRule="auto"/>
      </w:pPr>
    </w:p>
    <w:p w14:paraId="20A57719" w14:textId="77777777" w:rsidR="00A55355" w:rsidRDefault="00A55355" w:rsidP="00300DD6">
      <w:pPr>
        <w:spacing w:line="480" w:lineRule="auto"/>
      </w:pPr>
    </w:p>
    <w:p w14:paraId="06D6B641" w14:textId="77777777" w:rsidR="00A55355" w:rsidRDefault="00A55355" w:rsidP="00300DD6">
      <w:pPr>
        <w:spacing w:line="480" w:lineRule="auto"/>
      </w:pPr>
    </w:p>
    <w:p w14:paraId="761A899E" w14:textId="77777777" w:rsidR="00A55355" w:rsidRDefault="00A55355" w:rsidP="00300DD6">
      <w:pPr>
        <w:spacing w:line="480" w:lineRule="auto"/>
      </w:pPr>
    </w:p>
    <w:p w14:paraId="731E6077" w14:textId="77777777" w:rsidR="00A55355" w:rsidRDefault="00A55355" w:rsidP="00300DD6">
      <w:pPr>
        <w:spacing w:line="480" w:lineRule="auto"/>
      </w:pPr>
    </w:p>
    <w:p w14:paraId="6F67AEFD" w14:textId="77777777" w:rsidR="00A55355" w:rsidRDefault="00A55355" w:rsidP="00300DD6">
      <w:pPr>
        <w:spacing w:line="480" w:lineRule="auto"/>
      </w:pPr>
    </w:p>
    <w:p w14:paraId="77B10031" w14:textId="77777777" w:rsidR="00A55355" w:rsidRDefault="00A55355" w:rsidP="00300DD6">
      <w:pPr>
        <w:spacing w:line="480" w:lineRule="auto"/>
      </w:pPr>
    </w:p>
    <w:p w14:paraId="5C614160" w14:textId="77777777" w:rsidR="00A55355" w:rsidRDefault="00A55355" w:rsidP="00300DD6">
      <w:pPr>
        <w:spacing w:line="480" w:lineRule="auto"/>
      </w:pPr>
    </w:p>
    <w:p w14:paraId="1A15D72B" w14:textId="77777777" w:rsidR="00A55355" w:rsidRDefault="00A55355" w:rsidP="00300DD6">
      <w:pPr>
        <w:spacing w:line="480" w:lineRule="auto"/>
      </w:pPr>
    </w:p>
    <w:p w14:paraId="52EC578C" w14:textId="77777777" w:rsidR="00A55355" w:rsidRDefault="00A55355" w:rsidP="00300DD6">
      <w:pPr>
        <w:spacing w:line="480" w:lineRule="auto"/>
      </w:pPr>
    </w:p>
    <w:p w14:paraId="4FE78846" w14:textId="77777777" w:rsidR="00A55355" w:rsidRDefault="00A55355" w:rsidP="00300DD6">
      <w:pPr>
        <w:spacing w:line="480" w:lineRule="auto"/>
      </w:pPr>
    </w:p>
    <w:p w14:paraId="784B7E2F" w14:textId="77777777" w:rsidR="00770095" w:rsidRDefault="00770095" w:rsidP="00300DD6">
      <w:pPr>
        <w:spacing w:line="480" w:lineRule="auto"/>
      </w:pPr>
    </w:p>
    <w:p w14:paraId="0A84193F" w14:textId="77777777" w:rsidR="00C400EE" w:rsidRDefault="00C400EE" w:rsidP="00300DD6">
      <w:pPr>
        <w:spacing w:line="480" w:lineRule="auto"/>
      </w:pPr>
    </w:p>
    <w:p w14:paraId="1FF56CD2" w14:textId="1A469741" w:rsidR="005173C6" w:rsidRDefault="007E6AF4" w:rsidP="00300DD6">
      <w:pPr>
        <w:spacing w:line="480" w:lineRule="auto"/>
      </w:pPr>
      <w:r>
        <w:t xml:space="preserve">Musculoskeletal pain is </w:t>
      </w:r>
      <w:r w:rsidR="00180134">
        <w:t xml:space="preserve">common, </w:t>
      </w:r>
      <w:r w:rsidR="00A32C24">
        <w:t>disabling and often poorly managed</w:t>
      </w:r>
      <w:r w:rsidR="00CF2D0A">
        <w:t>,</w:t>
      </w:r>
      <w:r w:rsidR="00A32C24">
        <w:t xml:space="preserve"> </w:t>
      </w:r>
      <w:r w:rsidR="00CF2D0A">
        <w:t>especially in the elderly</w:t>
      </w:r>
      <w:r w:rsidR="00CF2D0A">
        <w:fldChar w:fldCharType="begin">
          <w:fldData xml:space="preserve">PEVuZE5vdGU+PENpdGU+PEF1dGhvcj5Ccm93bjwvQXV0aG9yPjxZZWFyPjIwMTE8L1llYXI+PFJl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</w:fldData>
        </w:fldChar>
      </w:r>
      <w:r w:rsidR="00F0571F">
        <w:instrText xml:space="preserve"> ADDIN EN.CITE </w:instrText>
      </w:r>
      <w:r w:rsidR="00F0571F">
        <w:fldChar w:fldCharType="begin">
          <w:fldData xml:space="preserve">PEVuZE5vdGU+PENpdGU+PEF1dGhvcj5Ccm93bjwvQXV0aG9yPjxZZWFyPjIwMTE8L1llYXI+PFJl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</w:fldData>
        </w:fldChar>
      </w:r>
      <w:r w:rsidR="00F0571F">
        <w:instrText xml:space="preserve"> ADDIN EN.CITE.DATA </w:instrText>
      </w:r>
      <w:r w:rsidR="00F0571F">
        <w:fldChar w:fldCharType="end"/>
      </w:r>
      <w:r w:rsidR="00CF2D0A">
        <w:fldChar w:fldCharType="separate"/>
      </w:r>
      <w:r w:rsidR="00F0571F">
        <w:rPr>
          <w:noProof/>
        </w:rPr>
        <w:t>[</w:t>
      </w:r>
      <w:hyperlink w:anchor="_ENREF_1" w:tooltip="Brown, 2011 #584" w:history="1">
        <w:r w:rsidR="007C0A1E">
          <w:rPr>
            <w:noProof/>
          </w:rPr>
          <w:t>1</w:t>
        </w:r>
      </w:hyperlink>
      <w:r w:rsidR="00F0571F">
        <w:rPr>
          <w:noProof/>
        </w:rPr>
        <w:t xml:space="preserve"> </w:t>
      </w:r>
      <w:hyperlink w:anchor="_ENREF_2" w:tooltip="Cimmino, 2011 #601" w:history="1">
        <w:r w:rsidR="007C0A1E">
          <w:rPr>
            <w:noProof/>
          </w:rPr>
          <w:t>2</w:t>
        </w:r>
      </w:hyperlink>
      <w:r w:rsidR="00F0571F">
        <w:rPr>
          <w:noProof/>
        </w:rPr>
        <w:t>]</w:t>
      </w:r>
      <w:r w:rsidR="00CF2D0A">
        <w:fldChar w:fldCharType="end"/>
      </w:r>
      <w:r>
        <w:t xml:space="preserve">. </w:t>
      </w:r>
      <w:r w:rsidR="004C14F4">
        <w:t>Current treatment and</w:t>
      </w:r>
      <w:r w:rsidR="00FF47E8">
        <w:t xml:space="preserve"> </w:t>
      </w:r>
      <w:r w:rsidR="005173C6">
        <w:t>development of new effective therapies</w:t>
      </w:r>
      <w:r w:rsidR="0072270C">
        <w:t xml:space="preserve"> for</w:t>
      </w:r>
      <w:r w:rsidR="004274DC">
        <w:t xml:space="preserve"> musculoskeletal pain</w:t>
      </w:r>
      <w:r w:rsidR="005173C6">
        <w:t xml:space="preserve"> is hinde</w:t>
      </w:r>
      <w:r w:rsidR="004C14F4">
        <w:t>red by poor understanding of</w:t>
      </w:r>
      <w:r w:rsidR="00B474A8">
        <w:t xml:space="preserve"> the</w:t>
      </w:r>
      <w:r w:rsidR="005173C6">
        <w:t xml:space="preserve"> underlying mechanisms</w:t>
      </w:r>
      <w:r w:rsidR="003A3F8C">
        <w:fldChar w:fldCharType="begin"/>
      </w:r>
      <w:r w:rsidR="003A3F8C">
        <w:instrText xml:space="preserve"> ADDIN EN.CITE &lt;EndNote&gt;&lt;Cite&gt;&lt;Author&gt;Arendt-Nielsen&lt;/Author&gt;&lt;Year&gt;2011&lt;/Year&gt;&lt;RecNum&gt;585&lt;/RecNum&gt;&lt;DisplayText&gt;[3]&lt;/DisplayText&gt;&lt;record&gt;&lt;rec-number&gt;585&lt;/rec-number&gt;&lt;foreign-keys&gt;&lt;key app="EN" db-id="25r0p9p2yr0295es9xpvzprmas9dvrz2t555"&gt;585&lt;/key&gt;&lt;/foreign-keys&gt;&lt;ref-type name="Journal Article"&gt;17&lt;/ref-type&gt;&lt;contributors&gt;&lt;authors&gt;&lt;author&gt;Arendt-Nielsen, L.&lt;/author&gt;&lt;author&gt;Graven-Nielsen, T.&lt;/author&gt;&lt;/authors&gt;&lt;/contributors&gt;&lt;auth-address&gt;Center for Sensory-Motor Interaction (SMI), Department of Health Sciences and Technology, Faculty of Medicine, Aalborg University, Fredrik Bajers Vej 7, Aalborg, Denmark. lan@hst.aau.dk&lt;/auth-address&gt;&lt;titles&gt;&lt;title&gt;Translational musculoskeletal pain research&lt;/title&gt;&lt;secondary-title&gt;Best practice &amp;amp; research. Clinical rheumatology&lt;/secondary-title&gt;&lt;alt-title&gt;Best Pract Res Clin Rheumatol&lt;/alt-title&gt;&lt;/titles&gt;&lt;alt-periodical&gt;&lt;full-title&gt;Best Pract Res Clin Rheumatol&lt;/full-title&gt;&lt;/alt-periodical&gt;&lt;pages&gt;209-26&lt;/pages&gt;&lt;volume&gt;25&lt;/volume&gt;&lt;number&gt;2&lt;/number&gt;&lt;edition&gt;2011/11/19&lt;/edition&gt;&lt;dates&gt;&lt;year&gt;2011&lt;/year&gt;&lt;pub-dates&gt;&lt;date&gt;Apr&lt;/date&gt;&lt;/pub-dates&gt;&lt;/dates&gt;&lt;isbn&gt;1532-1770 (Electronic)&amp;#xD;1521-6942 (Linking)&lt;/isbn&gt;&lt;accession-num&gt;22094197&lt;/accession-num&gt;&lt;work-type&gt;Research Support, Non-U.S. Gov&amp;apos;t&lt;/work-type&gt;&lt;urls&gt;&lt;related-urls&gt;&lt;url&gt;http://www.ncbi.nlm.nih.gov/pubmed/22094197&lt;/url&gt;&lt;/related-urls&gt;&lt;/urls&gt;&lt;electronic-resource-num&gt;10.1016/j.berh.2010.01.013&lt;/electronic-resource-num&gt;&lt;language&gt;eng&lt;/language&gt;&lt;/record&gt;&lt;/Cite&gt;&lt;/EndNote&gt;</w:instrText>
      </w:r>
      <w:r w:rsidR="003A3F8C">
        <w:fldChar w:fldCharType="separate"/>
      </w:r>
      <w:r w:rsidR="003A3F8C">
        <w:rPr>
          <w:noProof/>
        </w:rPr>
        <w:t>[</w:t>
      </w:r>
      <w:hyperlink w:anchor="_ENREF_3" w:tooltip="Arendt-Nielsen, 2011 #585" w:history="1">
        <w:r w:rsidR="007C0A1E">
          <w:rPr>
            <w:noProof/>
          </w:rPr>
          <w:t>3</w:t>
        </w:r>
      </w:hyperlink>
      <w:r w:rsidR="003A3F8C">
        <w:rPr>
          <w:noProof/>
        </w:rPr>
        <w:t>]</w:t>
      </w:r>
      <w:r w:rsidR="003A3F8C">
        <w:fldChar w:fldCharType="end"/>
      </w:r>
      <w:r w:rsidR="004C291E">
        <w:t xml:space="preserve">. </w:t>
      </w:r>
      <w:r w:rsidR="004274DC">
        <w:t>Whilst previous research has focused on articular and peri-articular mechanisms of pain, a</w:t>
      </w:r>
      <w:r w:rsidR="001F09BF">
        <w:t>ccumul</w:t>
      </w:r>
      <w:r w:rsidR="009D4242">
        <w:t xml:space="preserve">ating evidence </w:t>
      </w:r>
      <w:r w:rsidR="004274DC">
        <w:t xml:space="preserve">now </w:t>
      </w:r>
      <w:r w:rsidR="009D4242">
        <w:t>suggests</w:t>
      </w:r>
      <w:r w:rsidR="001D0448">
        <w:t xml:space="preserve"> </w:t>
      </w:r>
      <w:r w:rsidR="004274DC">
        <w:t xml:space="preserve">that </w:t>
      </w:r>
      <w:r w:rsidR="00B474A8">
        <w:t xml:space="preserve">features of </w:t>
      </w:r>
      <w:r w:rsidR="001D0448">
        <w:t>neuropathic</w:t>
      </w:r>
      <w:r w:rsidR="00B474A8">
        <w:t xml:space="preserve"> pain may be present</w:t>
      </w:r>
      <w:r w:rsidR="009D4242">
        <w:t xml:space="preserve"> in some</w:t>
      </w:r>
      <w:r w:rsidR="001F09BF">
        <w:t xml:space="preserve"> patients with musculoskeletal pain</w:t>
      </w:r>
      <w:r w:rsidR="00A77340">
        <w:t xml:space="preserve"> syndromes</w:t>
      </w:r>
      <w:r w:rsidR="00770203">
        <w:t>,</w:t>
      </w:r>
      <w:r w:rsidR="009D4242">
        <w:t xml:space="preserve"> </w:t>
      </w:r>
      <w:r w:rsidR="001F09BF">
        <w:t xml:space="preserve">including chronic widespread pain </w:t>
      </w:r>
      <w:r w:rsidR="001F09BF">
        <w:fldChar w:fldCharType="begin">
          <w:fldData xml:space="preserve">PEVuZE5vdGU+PENpdGU+PEF1dGhvcj5DYXJsaTwvQXV0aG9yPjxZZWFyPjIwMDI8L1llYXI+PFJl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</w:fldData>
        </w:fldChar>
      </w:r>
      <w:r w:rsidR="00F0571F">
        <w:instrText xml:space="preserve"> ADDIN EN.CITE </w:instrText>
      </w:r>
      <w:r w:rsidR="00F0571F">
        <w:fldChar w:fldCharType="begin">
          <w:fldData xml:space="preserve">PEVuZE5vdGU+PENpdGU+PEF1dGhvcj5DYXJsaTwvQXV0aG9yPjxZZWFyPjIwMDI8L1llYXI+PFJl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</w:fldData>
        </w:fldChar>
      </w:r>
      <w:r w:rsidR="00F0571F">
        <w:instrText xml:space="preserve"> ADDIN EN.CITE.DATA </w:instrText>
      </w:r>
      <w:r w:rsidR="00F0571F">
        <w:fldChar w:fldCharType="end"/>
      </w:r>
      <w:r w:rsidR="001F09BF">
        <w:fldChar w:fldCharType="separate"/>
      </w:r>
      <w:r w:rsidR="00F0571F">
        <w:rPr>
          <w:noProof/>
        </w:rPr>
        <w:t>[</w:t>
      </w:r>
      <w:hyperlink w:anchor="_ENREF_4" w:tooltip="Carli, 2002 #572" w:history="1">
        <w:r w:rsidR="007C0A1E">
          <w:rPr>
            <w:noProof/>
          </w:rPr>
          <w:t>4</w:t>
        </w:r>
      </w:hyperlink>
      <w:r w:rsidR="00F0571F">
        <w:rPr>
          <w:noProof/>
        </w:rPr>
        <w:t xml:space="preserve"> </w:t>
      </w:r>
      <w:hyperlink w:anchor="_ENREF_5" w:tooltip="Arendt-Nielsen, 2003 #573" w:history="1">
        <w:r w:rsidR="007C0A1E">
          <w:rPr>
            <w:noProof/>
          </w:rPr>
          <w:t>5</w:t>
        </w:r>
      </w:hyperlink>
      <w:r w:rsidR="00F0571F">
        <w:rPr>
          <w:noProof/>
        </w:rPr>
        <w:t>]</w:t>
      </w:r>
      <w:r w:rsidR="001F09BF">
        <w:fldChar w:fldCharType="end"/>
      </w:r>
      <w:r w:rsidR="001F09BF">
        <w:t xml:space="preserve"> and osteoarthritis </w:t>
      </w:r>
      <w:r w:rsidR="001F09BF">
        <w:fldChar w:fldCharType="begin">
          <w:fldData xml:space="preserve">PEVuZE5vdGU+PENpdGU+PEF1dGhvcj5Ccm93bjwvQXV0aG9yPjxZZWFyPjIwMTE8L1llYXI+PFJl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</w:fldData>
        </w:fldChar>
      </w:r>
      <w:r w:rsidR="00F0571F">
        <w:instrText xml:space="preserve"> ADDIN EN.CITE </w:instrText>
      </w:r>
      <w:r w:rsidR="00F0571F">
        <w:fldChar w:fldCharType="begin">
          <w:fldData xml:space="preserve">PEVuZE5vdGU+PENpdGU+PEF1dGhvcj5Ccm93bjwvQXV0aG9yPjxZZWFyPjIwMTE8L1llYXI+PFJl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</w:fldData>
        </w:fldChar>
      </w:r>
      <w:r w:rsidR="00F0571F">
        <w:instrText xml:space="preserve"> ADDIN EN.CITE.DATA </w:instrText>
      </w:r>
      <w:r w:rsidR="00F0571F">
        <w:fldChar w:fldCharType="end"/>
      </w:r>
      <w:r w:rsidR="001F09BF">
        <w:fldChar w:fldCharType="separate"/>
      </w:r>
      <w:r w:rsidR="00F0571F">
        <w:rPr>
          <w:noProof/>
        </w:rPr>
        <w:t>[</w:t>
      </w:r>
      <w:hyperlink w:anchor="_ENREF_1" w:tooltip="Brown, 2011 #584" w:history="1">
        <w:r w:rsidR="007C0A1E">
          <w:rPr>
            <w:noProof/>
          </w:rPr>
          <w:t>1</w:t>
        </w:r>
      </w:hyperlink>
      <w:r w:rsidR="00F0571F">
        <w:rPr>
          <w:noProof/>
        </w:rPr>
        <w:t xml:space="preserve"> </w:t>
      </w:r>
      <w:hyperlink w:anchor="_ENREF_6" w:tooltip="Wylde, 2011 #588" w:history="1">
        <w:r w:rsidR="007C0A1E">
          <w:rPr>
            <w:noProof/>
          </w:rPr>
          <w:t>6-12</w:t>
        </w:r>
      </w:hyperlink>
      <w:r w:rsidR="00F0571F">
        <w:rPr>
          <w:noProof/>
        </w:rPr>
        <w:t>]</w:t>
      </w:r>
      <w:r w:rsidR="001F09BF">
        <w:fldChar w:fldCharType="end"/>
      </w:r>
      <w:r w:rsidR="004274DC">
        <w:t xml:space="preserve">. The appreciation that pain can be due to not only joint </w:t>
      </w:r>
      <w:r w:rsidR="005D0F88">
        <w:t xml:space="preserve">pathology </w:t>
      </w:r>
      <w:r w:rsidR="004274DC">
        <w:t xml:space="preserve">but also central and peripheral sensitization </w:t>
      </w:r>
      <w:r w:rsidR="00A77340">
        <w:t xml:space="preserve">may </w:t>
      </w:r>
      <w:r w:rsidR="004274DC">
        <w:t xml:space="preserve">then </w:t>
      </w:r>
      <w:r w:rsidR="00A77340">
        <w:t xml:space="preserve">be </w:t>
      </w:r>
      <w:r w:rsidR="004274DC">
        <w:t xml:space="preserve">translated to </w:t>
      </w:r>
      <w:r w:rsidR="001F09BF">
        <w:t xml:space="preserve">mechanism-based </w:t>
      </w:r>
      <w:r w:rsidR="004274DC">
        <w:t xml:space="preserve">clinical </w:t>
      </w:r>
      <w:r w:rsidR="001F09BF">
        <w:t xml:space="preserve">diagnosis and management </w:t>
      </w:r>
      <w:r w:rsidR="004274DC">
        <w:t xml:space="preserve">options </w:t>
      </w:r>
      <w:r w:rsidR="003A3F8C">
        <w:fldChar w:fldCharType="begin"/>
      </w:r>
      <w:r w:rsidR="00F0571F">
        <w:instrText xml:space="preserve"> ADDIN EN.CITE &lt;EndNote&gt;&lt;Cite&gt;&lt;Author&gt;Hawker&lt;/Author&gt;&lt;Year&gt;2009&lt;/Year&gt;&lt;RecNum&gt;385&lt;/RecNum&gt;&lt;DisplayText&gt;[13]&lt;/DisplayText&gt;&lt;record&gt;&lt;rec-number&gt;385&lt;/rec-number&gt;&lt;foreign-keys&gt;&lt;key app="EN" db-id="25r0p9p2yr0295es9xpvzprmas9dvrz2t555"&gt;385&lt;/key&gt;&lt;/foreign-keys&gt;&lt;ref-type name="Journal Article"&gt;17&lt;/ref-type&gt;&lt;contributors&gt;&lt;authors&gt;&lt;author&gt;Hawker, G. A.&lt;/author&gt;&lt;/authors&gt;&lt;/contributors&gt;&lt;auth-address&gt;Division of Rheumatology, Department of Medicine, Women&amp;apos;s College Hospital, University of Toronto, Toronto, Ontario, Canada.&lt;/auth-address&gt;&lt;titles&gt;&lt;title&gt;Experiencing painful osteoarthritis: what have we learned from listening?&lt;/title&gt;&lt;secondary-title&gt;Curr Opin Rheumatol&lt;/secondary-title&gt;&lt;/titles&gt;&lt;periodical&gt;&lt;full-title&gt;Curr Opin Rheumatol&lt;/full-title&gt;&lt;/periodical&gt;&lt;edition&gt;2009/07/28&lt;/edition&gt;&lt;dates&gt;&lt;year&gt;2009&lt;/year&gt;&lt;pub-dates&gt;&lt;date&gt;Jul 23&lt;/date&gt;&lt;/pub-dates&gt;&lt;/dates&gt;&lt;isbn&gt;1531-6963 (Electronic)&lt;/isbn&gt;&lt;accession-num&gt;19633560&lt;/accession-num&gt;&lt;urls&gt;&lt;/urls&gt;&lt;electronic-resource-num&gt;10.1097/BOR.0b013e32832e99d7 [doi]&lt;/electronic-resource-num&gt;&lt;language&gt;Eng&lt;/language&gt;&lt;/record&gt;&lt;/Cite&gt;&lt;/EndNote&gt;</w:instrText>
      </w:r>
      <w:r w:rsidR="003A3F8C">
        <w:fldChar w:fldCharType="separate"/>
      </w:r>
      <w:r w:rsidR="00F0571F">
        <w:rPr>
          <w:noProof/>
        </w:rPr>
        <w:t>[</w:t>
      </w:r>
      <w:hyperlink w:anchor="_ENREF_13" w:tooltip="Hawker, 2009 #385" w:history="1">
        <w:r w:rsidR="007C0A1E">
          <w:rPr>
            <w:noProof/>
          </w:rPr>
          <w:t>13</w:t>
        </w:r>
      </w:hyperlink>
      <w:r w:rsidR="00F0571F">
        <w:rPr>
          <w:noProof/>
        </w:rPr>
        <w:t>]</w:t>
      </w:r>
      <w:r w:rsidR="003A3F8C">
        <w:fldChar w:fldCharType="end"/>
      </w:r>
      <w:r w:rsidR="001F09BF">
        <w:t>.</w:t>
      </w:r>
    </w:p>
    <w:p w14:paraId="5D4D1E5D" w14:textId="69D8868F" w:rsidR="009F502F" w:rsidRDefault="00FF47E8" w:rsidP="00300DD6">
      <w:pPr>
        <w:tabs>
          <w:tab w:val="left" w:pos="5357"/>
        </w:tabs>
        <w:spacing w:line="480" w:lineRule="auto"/>
      </w:pPr>
      <w:r>
        <w:t xml:space="preserve"> </w:t>
      </w:r>
    </w:p>
    <w:p w14:paraId="2DBCB035" w14:textId="3EC153E0" w:rsidR="0097492E" w:rsidRDefault="00363EA7" w:rsidP="00300DD6">
      <w:pPr>
        <w:spacing w:line="480" w:lineRule="auto"/>
      </w:pPr>
      <w:r>
        <w:t>Neuropathic pain</w:t>
      </w:r>
      <w:r w:rsidR="00E73E46">
        <w:t xml:space="preserve"> is defined as </w:t>
      </w:r>
      <w:r w:rsidR="00E73E46" w:rsidRPr="00615A50">
        <w:t>‘‘pain arising as a direct consequence of a lesion or disease affecting</w:t>
      </w:r>
      <w:r w:rsidR="00E73E46">
        <w:t xml:space="preserve"> </w:t>
      </w:r>
      <w:r w:rsidR="00E73E46" w:rsidRPr="00615A50">
        <w:t>the somatosensory system”</w:t>
      </w:r>
      <w:r w:rsidR="003A3F8C">
        <w:fldChar w:fldCharType="begin"/>
      </w:r>
      <w:r w:rsidR="00F0571F">
        <w:instrText xml:space="preserve"> ADDIN EN.CITE &lt;EndNote&gt;&lt;Cite&gt;&lt;Author&gt;Treede&lt;/Author&gt;&lt;Year&gt;2008&lt;/Year&gt;&lt;RecNum&gt;570&lt;/RecNum&gt;&lt;DisplayText&gt;[14]&lt;/DisplayText&gt;&lt;record&gt;&lt;rec-number&gt;570&lt;/rec-number&gt;&lt;foreign-keys&gt;&lt;key app="EN" db-id="25r0p9p2yr0295es9xpvzprmas9dvrz2t555"&gt;570&lt;/key&gt;&lt;/foreign-keys&gt;&lt;ref-type name="Journal Article"&gt;17&lt;/ref-type&gt;&lt;contributors&gt;&lt;authors&gt;&lt;author&gt;Treede, R. D.&lt;/author&gt;&lt;author&gt;Jensen, T. S.&lt;/author&gt;&lt;author&gt;Campbell, J. N.&lt;/author&gt;&lt;author&gt;Cruccu, G.&lt;/author&gt;&lt;author&gt;Dostrovsky, J. O.&lt;/author&gt;&lt;author&gt;Griffin, J. W.&lt;/author&gt;&lt;author&gt;Hansson, P.&lt;/author&gt;&lt;author&gt;Hughes, R.&lt;/author&gt;&lt;author&gt;Nurmikko, T.&lt;/author&gt;&lt;author&gt;Serra, J.&lt;/author&gt;&lt;/authors&gt;&lt;/contributors&gt;&lt;auth-address&gt;Institute of Physiology and Pathophysiology, Johannes Gutenberg University, Mainz, Germany.&lt;/auth-address&gt;&lt;titles&gt;&lt;title&gt;Neuropathic pain: redefinition and a grading system for clinical and research purposes&lt;/title&gt;&lt;secondary-title&gt;Neurology&lt;/secondary-title&gt;&lt;/titles&gt;&lt;periodical&gt;&lt;full-title&gt;Neurology&lt;/full-title&gt;&lt;/periodical&gt;&lt;pages&gt;1630-5&lt;/pages&gt;&lt;volume&gt;70&lt;/volume&gt;&lt;number&gt;18&lt;/number&gt;&lt;edition&gt;2007/11/16&lt;/edition&gt;&lt;keywords&gt;&lt;keyword&gt;Algorithms&lt;/keyword&gt;&lt;keyword&gt;Diagnostic Imaging&lt;/keyword&gt;&lt;keyword&gt;Humans&lt;/keyword&gt;&lt;keyword&gt;Neuralgia/ classification/diagnosis/etiology&lt;/keyword&gt;&lt;keyword&gt;Neurologic Examination&lt;/keyword&gt;&lt;keyword&gt;Nociceptors/physiology&lt;/keyword&gt;&lt;keyword&gt;Pain Measurement&lt;/keyword&gt;&lt;keyword&gt;Peripheral Nervous System Diseases/physiopathology&lt;/keyword&gt;&lt;keyword&gt;Severity of Illness Index&lt;/keyword&gt;&lt;keyword&gt;Terminology as Topic&lt;/keyword&gt;&lt;/keywords&gt;&lt;dates&gt;&lt;year&gt;2008&lt;/year&gt;&lt;pub-dates&gt;&lt;date&gt;Apr 29&lt;/date&gt;&lt;/pub-dates&gt;&lt;/dates&gt;&lt;isbn&gt;1526-632X (Electronic)&amp;#xD;0028-3878 (Linking)&lt;/isbn&gt;&lt;accession-num&gt;18003941&lt;/accession-num&gt;&lt;urls&gt;&lt;/urls&gt;&lt;electronic-resource-num&gt;01.wnl.0000282763.29778.59 [pii]&amp;#xD;10.1212/01.wnl.0000282763.29778.59 [doi]&lt;/electronic-resource-num&gt;&lt;language&gt;eng&lt;/language&gt;&lt;/record&gt;&lt;/Cite&gt;&lt;/EndNote&gt;</w:instrText>
      </w:r>
      <w:r w:rsidR="003A3F8C">
        <w:fldChar w:fldCharType="separate"/>
      </w:r>
      <w:r w:rsidR="00F0571F">
        <w:rPr>
          <w:noProof/>
        </w:rPr>
        <w:t>[</w:t>
      </w:r>
      <w:hyperlink w:anchor="_ENREF_14" w:tooltip="Treede, 2008 #570" w:history="1">
        <w:r w:rsidR="007C0A1E">
          <w:rPr>
            <w:noProof/>
          </w:rPr>
          <w:t>14</w:t>
        </w:r>
      </w:hyperlink>
      <w:r w:rsidR="00F0571F">
        <w:rPr>
          <w:noProof/>
        </w:rPr>
        <w:t>]</w:t>
      </w:r>
      <w:r w:rsidR="003A3F8C">
        <w:fldChar w:fldCharType="end"/>
      </w:r>
      <w:r w:rsidR="00E73E46">
        <w:t xml:space="preserve">. </w:t>
      </w:r>
      <w:r w:rsidR="00564ABD">
        <w:t xml:space="preserve">While </w:t>
      </w:r>
      <w:r w:rsidR="00E73E46">
        <w:t>thought to be common, affecting up to 25% of those with chronic pain</w:t>
      </w:r>
      <w:r w:rsidR="003A3F8C">
        <w:fldChar w:fldCharType="begin"/>
      </w:r>
      <w:r w:rsidR="00F0571F">
        <w:instrText xml:space="preserve"> ADDIN EN.CITE &lt;EndNote&gt;&lt;Cite&gt;&lt;Author&gt;Bowsher&lt;/Author&gt;&lt;Year&gt;1991&lt;/Year&gt;&lt;RecNum&gt;571&lt;/RecNum&gt;&lt;DisplayText&gt;[15]&lt;/DisplayText&gt;&lt;record&gt;&lt;rec-number&gt;571&lt;/rec-number&gt;&lt;foreign-keys&gt;&lt;key app="EN" db-id="25r0p9p2yr0295es9xpvzprmas9dvrz2t555"&gt;571&lt;/key&gt;&lt;/foreign-keys&gt;&lt;ref-type name="Journal Article"&gt;17&lt;/ref-type&gt;&lt;contributors&gt;&lt;authors&gt;&lt;author&gt;Bowsher, D.&lt;/author&gt;&lt;/authors&gt;&lt;/contributors&gt;&lt;auth-address&gt;University Department of Neurological Science, Walton Hospital, Liverpool, UK.&lt;/auth-address&gt;&lt;titles&gt;&lt;title&gt;Neurogenic pain syndromes and their management&lt;/title&gt;&lt;secondary-title&gt;Br Med Bull&lt;/secondary-title&gt;&lt;/titles&gt;&lt;periodical&gt;&lt;full-title&gt;Br Med Bull&lt;/full-title&gt;&lt;/periodical&gt;&lt;pages&gt;644-66&lt;/pages&gt;&lt;volume&gt;47&lt;/volume&gt;&lt;number&gt;3&lt;/number&gt;&lt;edition&gt;1991/07/01&lt;/edition&gt;&lt;keywords&gt;&lt;keyword&gt;Amitriptyline/therapeutic use&lt;/keyword&gt;&lt;keyword&gt;Chronic Disease&lt;/keyword&gt;&lt;keyword&gt;Humans&lt;/keyword&gt;&lt;keyword&gt;Nervous System Diseases/ complications&lt;/keyword&gt;&lt;keyword&gt;Pain/drug therapy/etiology/ therapy&lt;/keyword&gt;&lt;keyword&gt;Syndrome&lt;/keyword&gt;&lt;/keywords&gt;&lt;dates&gt;&lt;year&gt;1991&lt;/year&gt;&lt;pub-dates&gt;&lt;date&gt;Jul&lt;/date&gt;&lt;/pub-dates&gt;&lt;/dates&gt;&lt;isbn&gt;0007-1420 (Print)&amp;#xD;0007-1420 (Linking)&lt;/isbn&gt;&lt;accession-num&gt;1794077&lt;/accession-num&gt;&lt;urls&gt;&lt;/urls&gt;&lt;language&gt;eng&lt;/language&gt;&lt;/record&gt;&lt;/Cite&gt;&lt;/EndNote&gt;</w:instrText>
      </w:r>
      <w:r w:rsidR="003A3F8C">
        <w:fldChar w:fldCharType="separate"/>
      </w:r>
      <w:r w:rsidR="00F0571F">
        <w:rPr>
          <w:noProof/>
        </w:rPr>
        <w:t>[</w:t>
      </w:r>
      <w:hyperlink w:anchor="_ENREF_15" w:tooltip="Bowsher, 1991 #571" w:history="1">
        <w:r w:rsidR="007C0A1E">
          <w:rPr>
            <w:noProof/>
          </w:rPr>
          <w:t>15</w:t>
        </w:r>
      </w:hyperlink>
      <w:r w:rsidR="00F0571F">
        <w:rPr>
          <w:noProof/>
        </w:rPr>
        <w:t>]</w:t>
      </w:r>
      <w:r w:rsidR="003A3F8C">
        <w:fldChar w:fldCharType="end"/>
      </w:r>
      <w:r w:rsidR="00E73E46">
        <w:t>,</w:t>
      </w:r>
      <w:r w:rsidR="00564ABD">
        <w:t xml:space="preserve"> it is </w:t>
      </w:r>
      <w:r w:rsidR="00A77340">
        <w:t xml:space="preserve">clinically </w:t>
      </w:r>
      <w:r w:rsidR="00E73E46">
        <w:t>under-recognized and associated with a</w:t>
      </w:r>
      <w:r w:rsidR="00A77340">
        <w:t>n</w:t>
      </w:r>
      <w:r w:rsidR="00E73E46">
        <w:t xml:space="preserve"> array of comorbidity resulting in </w:t>
      </w:r>
      <w:r w:rsidR="00A77340">
        <w:t xml:space="preserve">reduced </w:t>
      </w:r>
      <w:r w:rsidR="00E73E46">
        <w:t>quality of life</w:t>
      </w:r>
      <w:r w:rsidR="003A3F8C">
        <w:fldChar w:fldCharType="begin"/>
      </w:r>
      <w:r w:rsidR="00F0571F">
        <w:instrText xml:space="preserve"> ADDIN EN.CITE &lt;EndNote&gt;&lt;Cite&gt;&lt;Author&gt;Nicholson&lt;/Author&gt;&lt;Year&gt;2004&lt;/Year&gt;&lt;RecNum&gt;566&lt;/RecNum&gt;&lt;DisplayText&gt;[16]&lt;/DisplayText&gt;&lt;record&gt;&lt;rec-number&gt;566&lt;/rec-number&gt;&lt;foreign-keys&gt;&lt;key app="EN" db-id="25r0p9p2yr0295es9xpvzprmas9dvrz2t555"&gt;566&lt;/key&gt;&lt;/foreign-keys&gt;&lt;ref-type name="Journal Article"&gt;17&lt;/ref-type&gt;&lt;contributors&gt;&lt;authors&gt;&lt;author&gt;Nicholson, B.&lt;/author&gt;&lt;author&gt;Verma, S.&lt;/author&gt;&lt;/authors&gt;&lt;/contributors&gt;&lt;auth-address&gt;Pennsylvania State University School of Medicine, Allentown, Pennsylvania 18103, USA. userpainmd@aol.com&lt;/auth-address&gt;&lt;titles&gt;&lt;title&gt;Comorbidities in chronic neuropathic pain&lt;/title&gt;&lt;secondary-title&gt;Pain Med&lt;/secondary-title&gt;&lt;/titles&gt;&lt;periodical&gt;&lt;full-title&gt;Pain Med&lt;/full-title&gt;&lt;/periodical&gt;&lt;pages&gt;S9-S27&lt;/pages&gt;&lt;volume&gt;5 Suppl 1&lt;/volume&gt;&lt;edition&gt;2004/03/05&lt;/edition&gt;&lt;keywords&gt;&lt;keyword&gt;Anxiety Disorders/epidemiology/psychology/therapy&lt;/keyword&gt;&lt;keyword&gt;Chronic Disease&lt;/keyword&gt;&lt;keyword&gt;Comorbidity/trends&lt;/keyword&gt;&lt;keyword&gt;Depressive Disorder/epidemiology/psychology/therapy&lt;/keyword&gt;&lt;keyword&gt;Humans&lt;/keyword&gt;&lt;keyword&gt;Neuralgia/ epidemiology/physiopathology/psychology&lt;/keyword&gt;&lt;keyword&gt;Pain Measurement/standards&lt;/keyword&gt;&lt;keyword&gt;Peripheral Nervous System Diseases/ epidemiology/physiopathology/psychology&lt;/keyword&gt;&lt;keyword&gt;Psychotropic Drugs/therapeutic use&lt;/keyword&gt;&lt;keyword&gt;Relaxation Therapy/standards&lt;/keyword&gt;&lt;keyword&gt;Sleep Disorders/epidemiology/psychology/therapy&lt;/keyword&gt;&lt;/keywords&gt;&lt;dates&gt;&lt;year&gt;2004&lt;/year&gt;&lt;pub-dates&gt;&lt;date&gt;Mar&lt;/date&gt;&lt;/pub-dates&gt;&lt;/dates&gt;&lt;isbn&gt;1526-2375 (Print)&amp;#xD;1526-2375 (Linking)&lt;/isbn&gt;&lt;accession-num&gt;14996227&lt;/accession-num&gt;&lt;urls&gt;&lt;/urls&gt;&lt;electronic-resource-num&gt;4019 [pii]&lt;/electronic-resource-num&gt;&lt;language&gt;eng&lt;/language&gt;&lt;/record&gt;&lt;/Cite&gt;&lt;/EndNote&gt;</w:instrText>
      </w:r>
      <w:r w:rsidR="003A3F8C">
        <w:fldChar w:fldCharType="separate"/>
      </w:r>
      <w:r w:rsidR="00F0571F">
        <w:rPr>
          <w:noProof/>
        </w:rPr>
        <w:t>[</w:t>
      </w:r>
      <w:hyperlink w:anchor="_ENREF_16" w:tooltip="Nicholson, 2004 #566" w:history="1">
        <w:r w:rsidR="007C0A1E">
          <w:rPr>
            <w:noProof/>
          </w:rPr>
          <w:t>16</w:t>
        </w:r>
      </w:hyperlink>
      <w:r w:rsidR="00F0571F">
        <w:rPr>
          <w:noProof/>
        </w:rPr>
        <w:t>]</w:t>
      </w:r>
      <w:r w:rsidR="003A3F8C">
        <w:fldChar w:fldCharType="end"/>
      </w:r>
      <w:r w:rsidR="00E73E46">
        <w:t xml:space="preserve">. </w:t>
      </w:r>
    </w:p>
    <w:p w14:paraId="0E0A4293" w14:textId="77777777" w:rsidR="0097492E" w:rsidRDefault="0097492E" w:rsidP="00300DD6">
      <w:pPr>
        <w:spacing w:line="480" w:lineRule="auto"/>
      </w:pPr>
    </w:p>
    <w:p w14:paraId="671E9EA7" w14:textId="19BB82B5" w:rsidR="004010C6" w:rsidRDefault="00564ABD" w:rsidP="00300DD6">
      <w:pPr>
        <w:spacing w:line="480" w:lineRule="auto"/>
      </w:pPr>
      <w:r>
        <w:t xml:space="preserve">A key factor in the under-recognition of </w:t>
      </w:r>
      <w:r w:rsidR="000B5C9B">
        <w:t>patients with neuropathic</w:t>
      </w:r>
      <w:r w:rsidR="004010C6">
        <w:t xml:space="preserve"> </w:t>
      </w:r>
      <w:r w:rsidR="006C74F9">
        <w:t xml:space="preserve">pain </w:t>
      </w:r>
      <w:r>
        <w:t>is the la</w:t>
      </w:r>
      <w:r w:rsidR="006C74F9">
        <w:t>ck of a</w:t>
      </w:r>
      <w:r w:rsidR="004010C6">
        <w:t xml:space="preserve"> gold-standard diagnostic tool</w:t>
      </w:r>
      <w:r w:rsidR="009F6C0E">
        <w:t>. E</w:t>
      </w:r>
      <w:r w:rsidR="004010C6">
        <w:t>vi</w:t>
      </w:r>
      <w:r w:rsidR="000F1E98">
        <w:t>dence-based</w:t>
      </w:r>
      <w:r w:rsidR="00836E22">
        <w:t xml:space="preserve"> </w:t>
      </w:r>
      <w:r w:rsidR="009F6C0E">
        <w:t>guidelines recommend s</w:t>
      </w:r>
      <w:r w:rsidR="004010C6">
        <w:t xml:space="preserve">creening questionnaires, such as </w:t>
      </w:r>
      <w:r w:rsidR="00210FD9">
        <w:t>the Leeds assessment of neuropathic symptoms and signs</w:t>
      </w:r>
      <w:r w:rsidR="003A3F8C">
        <w:fldChar w:fldCharType="begin"/>
      </w:r>
      <w:r w:rsidR="00F0571F">
        <w:instrText xml:space="preserve"> ADDIN EN.CITE &lt;EndNote&gt;&lt;Cite&gt;&lt;Author&gt;Bennett&lt;/Author&gt;&lt;Year&gt;2001&lt;/Year&gt;&lt;RecNum&gt;602&lt;/RecNum&gt;&lt;DisplayText&gt;[17]&lt;/DisplayText&gt;&lt;record&gt;&lt;rec-number&gt;602&lt;/rec-number&gt;&lt;foreign-keys&gt;&lt;key app="EN" db-id="25r0p9p2yr0295es9xpvzprmas9dvrz2t555"&gt;602&lt;/key&gt;&lt;/foreign-keys&gt;&lt;ref-type name="Journal Article"&gt;17&lt;/ref-type&gt;&lt;contributors&gt;&lt;authors&gt;&lt;author&gt;Bennett, M.&lt;/author&gt;&lt;/authors&gt;&lt;/contributors&gt;&lt;auth-address&gt;St. Gemma&amp;apos;s Hospice, Harrogate Road, LS17 6QD, Leeds, UK. m.bennett@st-gemma.co.uk&lt;/auth-address&gt;&lt;titles&gt;&lt;title&gt;The LANSS Pain Scale: the Leeds assessment of neuropathic symptoms and signs&lt;/title&gt;&lt;secondary-title&gt;Pain&lt;/secondary-title&gt;&lt;alt-title&gt;Pain&lt;/alt-title&gt;&lt;/titles&gt;&lt;periodical&gt;&lt;full-title&gt;Pain&lt;/full-title&gt;&lt;/periodical&gt;&lt;alt-periodical&gt;&lt;full-title&gt;Pain&lt;/full-title&gt;&lt;/alt-periodical&gt;&lt;pages&gt;147-57&lt;/pages&gt;&lt;volume&gt;92&lt;/volume&gt;&lt;number&gt;1-2&lt;/number&gt;&lt;edition&gt;2001/04/27&lt;/edition&gt;&lt;keywords&gt;&lt;keyword&gt;Female&lt;/keyword&gt;&lt;keyword&gt;Humans&lt;/keyword&gt;&lt;keyword&gt;Hyperalgesia/diagnosis&lt;/keyword&gt;&lt;keyword&gt;Male&lt;/keyword&gt;&lt;keyword&gt;Middle Aged&lt;/keyword&gt;&lt;keyword&gt;Neuralgia/*diagnosis&lt;/keyword&gt;&lt;keyword&gt;Neurons, Afferent&lt;/keyword&gt;&lt;keyword&gt;Nociceptors&lt;/keyword&gt;&lt;keyword&gt;Pain Measurement/*methods/*standards&lt;/keyword&gt;&lt;keyword&gt;Reproducibility of Results&lt;/keyword&gt;&lt;/keywords&gt;&lt;dates&gt;&lt;year&gt;2001&lt;/year&gt;&lt;pub-dates&gt;&lt;date&gt;May&lt;/date&gt;&lt;/pub-dates&gt;&lt;/dates&gt;&lt;isbn&gt;0304-3959 (Print)&amp;#xD;0304-3959 (Linking)&lt;/isbn&gt;&lt;accession-num&gt;11323136&lt;/accession-num&gt;&lt;work-type&gt;Clinical Trial&amp;#xD;Validation Studies&lt;/work-type&gt;&lt;urls&gt;&lt;related-urls&gt;&lt;url&gt;http://www.ncbi.nlm.nih.gov/pubmed/11323136&lt;/url&gt;&lt;/related-urls&gt;&lt;/urls&gt;&lt;language&gt;eng&lt;/language&gt;&lt;/record&gt;&lt;/Cite&gt;&lt;/EndNote&gt;</w:instrText>
      </w:r>
      <w:r w:rsidR="003A3F8C">
        <w:fldChar w:fldCharType="separate"/>
      </w:r>
      <w:r w:rsidR="00F0571F">
        <w:rPr>
          <w:noProof/>
        </w:rPr>
        <w:t>[</w:t>
      </w:r>
      <w:hyperlink w:anchor="_ENREF_17" w:tooltip="Bennett, 2001 #602" w:history="1">
        <w:r w:rsidR="007C0A1E">
          <w:rPr>
            <w:noProof/>
          </w:rPr>
          <w:t>17</w:t>
        </w:r>
      </w:hyperlink>
      <w:r w:rsidR="00F0571F">
        <w:rPr>
          <w:noProof/>
        </w:rPr>
        <w:t>]</w:t>
      </w:r>
      <w:r w:rsidR="003A3F8C">
        <w:fldChar w:fldCharType="end"/>
      </w:r>
      <w:r w:rsidR="00210FD9">
        <w:t xml:space="preserve"> and P</w:t>
      </w:r>
      <w:r w:rsidR="004010C6">
        <w:t>ainDETECT</w:t>
      </w:r>
      <w:r w:rsidR="003A3F8C">
        <w:fldChar w:fldCharType="begin"/>
      </w:r>
      <w:r w:rsidR="00F0571F">
        <w:instrText xml:space="preserve"> ADDIN EN.CITE &lt;EndNote&gt;&lt;Cite&gt;&lt;Author&gt;Freynhagen&lt;/Author&gt;&lt;Year&gt;2006&lt;/Year&gt;&lt;RecNum&gt;109&lt;/RecNum&gt;&lt;DisplayText&gt;[18]&lt;/DisplayText&gt;&lt;record&gt;&lt;rec-number&gt;109&lt;/rec-number&gt;&lt;foreign-keys&gt;&lt;key app="EN" db-id="25r0p9p2yr0295es9xpvzprmas9dvrz2t555"&gt;109&lt;/key&gt;&lt;/foreign-keys&gt;&lt;ref-type name="Journal Article"&gt;17&lt;/ref-type&gt;&lt;contributors&gt;&lt;authors&gt;&lt;author&gt;Freynhagen, R.&lt;/author&gt;&lt;author&gt;Baron, R.&lt;/author&gt;&lt;author&gt;Gockel, U.&lt;/author&gt;&lt;author&gt;Tolle, T. R.&lt;/author&gt;&lt;/authors&gt;&lt;/contributors&gt;&lt;auth-address&gt;Klinik fur Anasthesiologie, Universitatsklinikum Dusseldorf, Dusseldorf, Germany. r.baron@neurologie.uni-kiel.de&lt;/auth-address&gt;&lt;titles&gt;&lt;title&gt;painDETECT: a new screening questionnaire to identify neuropathic components in patients with back pain&lt;/title&gt;&lt;secondary-title&gt;Curr Med Res Opin&lt;/secondary-title&gt;&lt;/titles&gt;&lt;periodical&gt;&lt;full-title&gt;Curr Med Res Opin&lt;/full-title&gt;&lt;/periodical&gt;&lt;pages&gt;1911-20&lt;/pages&gt;&lt;volume&gt;22&lt;/volume&gt;&lt;number&gt;10&lt;/number&gt;&lt;edition&gt;2006/10/07&lt;/edition&gt;&lt;keywords&gt;&lt;keyword&gt;Adult&lt;/keyword&gt;&lt;keyword&gt;Aged&lt;/keyword&gt;&lt;keyword&gt;Chronic Disease&lt;/keyword&gt;&lt;keyword&gt;Comorbidity&lt;/keyword&gt;&lt;keyword&gt;Female&lt;/keyword&gt;&lt;keyword&gt;Humans&lt;/keyword&gt;&lt;keyword&gt;Low Back Pain/ diagnosis/epidemiology&lt;/keyword&gt;&lt;keyword&gt;Male&lt;/keyword&gt;&lt;keyword&gt;Middle Aged&lt;/keyword&gt;&lt;keyword&gt;Prospective Studies&lt;/keyword&gt;&lt;keyword&gt;Questionnaires&lt;/keyword&gt;&lt;keyword&gt;Sensitivity and Specificity&lt;/keyword&gt;&lt;/keywords&gt;&lt;dates&gt;&lt;year&gt;2006&lt;/year&gt;&lt;pub-dates&gt;&lt;date&gt;Oct&lt;/date&gt;&lt;/pub-dates&gt;&lt;/dates&gt;&lt;isbn&gt;1473-4877 (Electronic)&lt;/isbn&gt;&lt;accession-num&gt;17022849&lt;/accession-num&gt;&lt;urls&gt;&lt;/urls&gt;&lt;electronic-resource-num&gt;10.1185/030079906X132488 [doi]&lt;/electronic-resource-num&gt;&lt;language&gt;eng&lt;/language&gt;&lt;/record&gt;&lt;/Cite&gt;&lt;/EndNote&gt;</w:instrText>
      </w:r>
      <w:r w:rsidR="003A3F8C">
        <w:fldChar w:fldCharType="separate"/>
      </w:r>
      <w:r w:rsidR="00F0571F">
        <w:rPr>
          <w:noProof/>
        </w:rPr>
        <w:t>[</w:t>
      </w:r>
      <w:hyperlink w:anchor="_ENREF_18" w:tooltip="Freynhagen, 2006 #112" w:history="1">
        <w:r w:rsidR="007C0A1E">
          <w:rPr>
            <w:noProof/>
          </w:rPr>
          <w:t>18</w:t>
        </w:r>
      </w:hyperlink>
      <w:r w:rsidR="00F0571F">
        <w:rPr>
          <w:noProof/>
        </w:rPr>
        <w:t>]</w:t>
      </w:r>
      <w:r w:rsidR="003A3F8C">
        <w:fldChar w:fldCharType="end"/>
      </w:r>
      <w:r w:rsidR="00623EE6">
        <w:t xml:space="preserve"> </w:t>
      </w:r>
      <w:r w:rsidR="004010C6">
        <w:t>to iden</w:t>
      </w:r>
      <w:r w:rsidR="009F6C0E">
        <w:t xml:space="preserve">tify patients with possible </w:t>
      </w:r>
      <w:r w:rsidR="002125C7">
        <w:t xml:space="preserve">features of </w:t>
      </w:r>
      <w:r w:rsidR="009F6C0E">
        <w:t xml:space="preserve">neuropathic pain, </w:t>
      </w:r>
      <w:r w:rsidR="004010C6">
        <w:t>partic</w:t>
      </w:r>
      <w:r w:rsidR="000F1E98">
        <w:t>ularly by</w:t>
      </w:r>
      <w:r w:rsidR="004010C6">
        <w:t xml:space="preserve"> non-specialists</w:t>
      </w:r>
      <w:r w:rsidR="003A3F8C">
        <w:fldChar w:fldCharType="begin"/>
      </w:r>
      <w:r w:rsidR="00F0571F">
        <w:instrText xml:space="preserve"> ADDIN EN.CITE &lt;EndNote&gt;&lt;Cite&gt;&lt;Author&gt;Haanpaa&lt;/Author&gt;&lt;RecNum&gt;578&lt;/RecNum&gt;&lt;DisplayText&gt;[19]&lt;/DisplayText&gt;&lt;record&gt;&lt;rec-number&gt;578&lt;/rec-number&gt;&lt;foreign-keys&gt;&lt;key app="EN" db-id="25r0p9p2yr0295es9xpvzprmas9dvrz2t555"&gt;578&lt;/key&gt;&lt;/foreign-keys&gt;&lt;ref-type name="Journal Article"&gt;17&lt;/ref-type&gt;&lt;contributors&gt;&lt;authors&gt;&lt;author&gt;Haanpaa, M.&lt;/author&gt;&lt;author&gt;Attal, N.&lt;/author&gt;&lt;author&gt;Backonja, M.&lt;/author&gt;&lt;author&gt;Baron, R.&lt;/author&gt;&lt;author&gt;Bennett, M.&lt;/author&gt;&lt;author&gt;Bouhassira, D.&lt;/author&gt;&lt;author&gt;Cruccu, G.&lt;/author&gt;&lt;author&gt;Hansson, P.&lt;/author&gt;&lt;author&gt;Haythornthwaite, J. A.&lt;/author&gt;&lt;author&gt;Iannetti, G. D.&lt;/author&gt;&lt;author&gt;Jensen, T. S.&lt;/author&gt;&lt;author&gt;Kauppila, T.&lt;/author&gt;&lt;author&gt;Nurmikko, T. J.&lt;/author&gt;&lt;author&gt;Rice, A. S.&lt;/author&gt;&lt;author&gt;Rowbotham, M.&lt;/author&gt;&lt;author&gt;Serra, J.&lt;/author&gt;&lt;author&gt;Sommer, C.&lt;/author&gt;&lt;author&gt;Smith, B. H.&lt;/author&gt;&lt;author&gt;Treede, R. D.&lt;/author&gt;&lt;/authors&gt;&lt;/contributors&gt;&lt;auth-address&gt;Rehabilitation ORTON, Helsinki, Finland; Department of Neurosurgery, Helsinki University Central Hospital, Helsinki, Finland.&lt;/auth-address&gt;&lt;titles&gt;&lt;title&gt;NeuPSIG guidelines on neuropathic pain assessment&lt;/title&gt;&lt;secondary-title&gt;Pain&lt;/secondary-title&gt;&lt;/titles&gt;&lt;periodical&gt;&lt;full-title&gt;Pain&lt;/full-title&gt;&lt;/periodical&gt;&lt;edition&gt;2010/09/21&lt;/edition&gt;&lt;dates&gt;&lt;pub-dates&gt;&lt;date&gt;Sep 18&lt;/date&gt;&lt;/pub-dates&gt;&lt;/dates&gt;&lt;isbn&gt;1872-6623 (Electronic)&amp;#xD;0304-3959 (Linking)&lt;/isbn&gt;&lt;accession-num&gt;20851519&lt;/accession-num&gt;&lt;urls&gt;&lt;/urls&gt;&lt;electronic-resource-num&gt;S0304-3959(10)00453-7 [pii]&amp;#xD;10.1016/j.pain.2010.07.031 [doi]&lt;/electronic-resource-num&gt;&lt;language&gt;Eng&lt;/language&gt;&lt;/record&gt;&lt;/Cite&gt;&lt;/EndNote&gt;</w:instrText>
      </w:r>
      <w:r w:rsidR="003A3F8C">
        <w:fldChar w:fldCharType="separate"/>
      </w:r>
      <w:r w:rsidR="00F0571F">
        <w:rPr>
          <w:noProof/>
        </w:rPr>
        <w:t>[</w:t>
      </w:r>
      <w:hyperlink w:anchor="_ENREF_19" w:tooltip="Haanpaa,  #578" w:history="1">
        <w:r w:rsidR="007C0A1E">
          <w:rPr>
            <w:noProof/>
          </w:rPr>
          <w:t>19</w:t>
        </w:r>
      </w:hyperlink>
      <w:r w:rsidR="00F0571F">
        <w:rPr>
          <w:noProof/>
        </w:rPr>
        <w:t>]</w:t>
      </w:r>
      <w:r w:rsidR="003A3F8C">
        <w:fldChar w:fldCharType="end"/>
      </w:r>
      <w:r w:rsidR="00210FD9">
        <w:t xml:space="preserve">. </w:t>
      </w:r>
      <w:r w:rsidR="00836E22">
        <w:t xml:space="preserve"> </w:t>
      </w:r>
      <w:r w:rsidR="007C4574">
        <w:t>Although t</w:t>
      </w:r>
      <w:r w:rsidR="004010C6">
        <w:t xml:space="preserve">heir use has </w:t>
      </w:r>
      <w:r w:rsidR="00A77340">
        <w:t xml:space="preserve">resulted in </w:t>
      </w:r>
      <w:r w:rsidR="004010C6">
        <w:t>reclas</w:t>
      </w:r>
      <w:r w:rsidR="007C4574">
        <w:t>sification to a diagnosis of neuropathic pain</w:t>
      </w:r>
      <w:r w:rsidR="004010C6">
        <w:t xml:space="preserve"> in one third </w:t>
      </w:r>
      <w:r w:rsidR="004010C6">
        <w:lastRenderedPageBreak/>
        <w:t>of patients</w:t>
      </w:r>
      <w:r w:rsidR="00C66877">
        <w:t xml:space="preserve"> with musculoskeletal pain conditions</w:t>
      </w:r>
      <w:r w:rsidR="003A3F8C">
        <w:fldChar w:fldCharType="begin">
          <w:fldData xml:space="preserve">PEVuZE5vdGU+PENpdGU+PEF1dGhvcj5KZXNwZXJzZW48L0F1dGhvcj48UmVjTnVtPjU3OTwvUmVj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</w:fldData>
        </w:fldChar>
      </w:r>
      <w:r w:rsidR="00F0571F">
        <w:instrText xml:space="preserve"> ADDIN EN.CITE </w:instrText>
      </w:r>
      <w:r w:rsidR="00F0571F">
        <w:fldChar w:fldCharType="begin">
          <w:fldData xml:space="preserve">PEVuZE5vdGU+PENpdGU+PEF1dGhvcj5KZXNwZXJzZW48L0F1dGhvcj48UmVjTnVtPjU3OTwvUmVj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</w:fldData>
        </w:fldChar>
      </w:r>
      <w:r w:rsidR="00F0571F">
        <w:instrText xml:space="preserve"> ADDIN EN.CITE.DATA </w:instrText>
      </w:r>
      <w:r w:rsidR="00F0571F">
        <w:fldChar w:fldCharType="end"/>
      </w:r>
      <w:r w:rsidR="003A3F8C">
        <w:fldChar w:fldCharType="separate"/>
      </w:r>
      <w:r w:rsidR="00F0571F">
        <w:rPr>
          <w:noProof/>
        </w:rPr>
        <w:t>[</w:t>
      </w:r>
      <w:hyperlink w:anchor="_ENREF_20" w:tooltip="Jespersen,  #579" w:history="1">
        <w:r w:rsidR="007C0A1E">
          <w:rPr>
            <w:noProof/>
          </w:rPr>
          <w:t>20</w:t>
        </w:r>
      </w:hyperlink>
      <w:r w:rsidR="00F0571F">
        <w:rPr>
          <w:noProof/>
        </w:rPr>
        <w:t>]</w:t>
      </w:r>
      <w:r w:rsidR="003A3F8C">
        <w:fldChar w:fldCharType="end"/>
      </w:r>
      <w:r w:rsidR="00C66877">
        <w:t>,</w:t>
      </w:r>
      <w:r w:rsidR="00836E22">
        <w:t xml:space="preserve"> </w:t>
      </w:r>
      <w:r w:rsidR="004010C6">
        <w:t xml:space="preserve">such tools </w:t>
      </w:r>
      <w:r w:rsidR="007C4574">
        <w:t xml:space="preserve">still </w:t>
      </w:r>
      <w:r w:rsidR="004010C6">
        <w:t xml:space="preserve">fail to </w:t>
      </w:r>
      <w:r w:rsidR="007C4574">
        <w:t>recognize</w:t>
      </w:r>
      <w:r w:rsidR="004010C6">
        <w:t xml:space="preserve"> 10-20% of patients</w:t>
      </w:r>
      <w:r w:rsidR="007C4574">
        <w:t xml:space="preserve"> and</w:t>
      </w:r>
      <w:r w:rsidR="00734789">
        <w:t xml:space="preserve"> can only provide</w:t>
      </w:r>
      <w:r w:rsidR="00127434">
        <w:t xml:space="preserve"> a guid</w:t>
      </w:r>
      <w:r w:rsidR="00734789">
        <w:t>e</w:t>
      </w:r>
      <w:r w:rsidR="00127434">
        <w:t xml:space="preserve"> to diagnosis</w:t>
      </w:r>
      <w:r w:rsidR="003A3F8C">
        <w:fldChar w:fldCharType="begin">
          <w:fldData xml:space="preserve">PEVuZE5vdGU+PENpdGU+PEF1dGhvcj5CZW5uZXR0PC9BdXRob3I+PFllYXI+MjAwNzwvWWVhcj48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</w:fldData>
        </w:fldChar>
      </w:r>
      <w:r w:rsidR="00F0571F">
        <w:instrText xml:space="preserve"> ADDIN EN.CITE </w:instrText>
      </w:r>
      <w:r w:rsidR="00F0571F">
        <w:fldChar w:fldCharType="begin">
          <w:fldData xml:space="preserve">PEVuZE5vdGU+PENpdGU+PEF1dGhvcj5CZW5uZXR0PC9BdXRob3I+PFllYXI+MjAwNzwvWWVhcj48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</w:fldData>
        </w:fldChar>
      </w:r>
      <w:r w:rsidR="00F0571F">
        <w:instrText xml:space="preserve"> ADDIN EN.CITE.DATA </w:instrText>
      </w:r>
      <w:r w:rsidR="00F0571F">
        <w:fldChar w:fldCharType="end"/>
      </w:r>
      <w:r w:rsidR="003A3F8C">
        <w:fldChar w:fldCharType="separate"/>
      </w:r>
      <w:r w:rsidR="00F0571F">
        <w:rPr>
          <w:noProof/>
        </w:rPr>
        <w:t>[</w:t>
      </w:r>
      <w:hyperlink w:anchor="_ENREF_21" w:tooltip="Bennett, 2007 #207" w:history="1">
        <w:r w:rsidR="007C0A1E">
          <w:rPr>
            <w:noProof/>
          </w:rPr>
          <w:t>21</w:t>
        </w:r>
      </w:hyperlink>
      <w:r w:rsidR="00F0571F">
        <w:rPr>
          <w:noProof/>
        </w:rPr>
        <w:t>]</w:t>
      </w:r>
      <w:r w:rsidR="003A3F8C">
        <w:fldChar w:fldCharType="end"/>
      </w:r>
      <w:r w:rsidR="004010C6">
        <w:t xml:space="preserve">. </w:t>
      </w:r>
    </w:p>
    <w:p w14:paraId="53D74531" w14:textId="77777777" w:rsidR="000A724D" w:rsidRDefault="000A724D" w:rsidP="00300DD6">
      <w:pPr>
        <w:spacing w:line="480" w:lineRule="auto"/>
      </w:pPr>
    </w:p>
    <w:p w14:paraId="27979CA6" w14:textId="678B124E" w:rsidR="00B077A0" w:rsidRDefault="00AF23A8" w:rsidP="00300DD6">
      <w:pPr>
        <w:spacing w:line="480" w:lineRule="auto"/>
      </w:pPr>
      <w:r>
        <w:t>Quantitative sensory testing</w:t>
      </w:r>
      <w:r w:rsidR="00FC451F">
        <w:t xml:space="preserve"> (QST), which</w:t>
      </w:r>
      <w:r w:rsidR="00D66A95">
        <w:t xml:space="preserve"> measures psychophysical responses to controlled stimuli</w:t>
      </w:r>
      <w:r w:rsidR="00FC451F">
        <w:t xml:space="preserve"> with the aim of identifying</w:t>
      </w:r>
      <w:r w:rsidR="006F03BA">
        <w:t xml:space="preserve"> neural dysfunction</w:t>
      </w:r>
      <w:r w:rsidR="00B7169C">
        <w:t>, is</w:t>
      </w:r>
      <w:r w:rsidR="00F45036">
        <w:t xml:space="preserve"> </w:t>
      </w:r>
      <w:r w:rsidR="0092100A">
        <w:t xml:space="preserve">also </w:t>
      </w:r>
      <w:r w:rsidR="00F45036">
        <w:t xml:space="preserve">used </w:t>
      </w:r>
      <w:r w:rsidR="00B7169C">
        <w:t xml:space="preserve">to identify </w:t>
      </w:r>
      <w:r w:rsidR="00FC451F">
        <w:t>sensory changes</w:t>
      </w:r>
      <w:r w:rsidR="00F45036">
        <w:t xml:space="preserve"> in patients with </w:t>
      </w:r>
      <w:r w:rsidR="002125C7">
        <w:t>neuropathic pain features</w:t>
      </w:r>
      <w:r w:rsidR="00B077A0">
        <w:fldChar w:fldCharType="begin">
          <w:fldData xml:space="preserve">PEVuZE5vdGU+PENpdGU+PEF1dGhvcj5Sb2xrZTwvQXV0aG9yPjxZZWFyPjIwMDY8L1llYXI+PFJl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</w:fldData>
        </w:fldChar>
      </w:r>
      <w:r w:rsidR="00F0571F">
        <w:instrText xml:space="preserve"> ADDIN EN.CITE </w:instrText>
      </w:r>
      <w:r w:rsidR="00F0571F">
        <w:fldChar w:fldCharType="begin">
          <w:fldData xml:space="preserve">PEVuZE5vdGU+PENpdGU+PEF1dGhvcj5Sb2xrZTwvQXV0aG9yPjxZZWFyPjIwMDY8L1llYXI+PFJl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</w:fldData>
        </w:fldChar>
      </w:r>
      <w:r w:rsidR="00F0571F">
        <w:instrText xml:space="preserve"> ADDIN EN.CITE.DATA </w:instrText>
      </w:r>
      <w:r w:rsidR="00F0571F">
        <w:fldChar w:fldCharType="end"/>
      </w:r>
      <w:r w:rsidR="00B077A0">
        <w:fldChar w:fldCharType="separate"/>
      </w:r>
      <w:r w:rsidR="00F0571F">
        <w:rPr>
          <w:noProof/>
        </w:rPr>
        <w:t>[</w:t>
      </w:r>
      <w:hyperlink w:anchor="_ENREF_22" w:tooltip="Rolke, 2006 #104" w:history="1">
        <w:r w:rsidR="007C0A1E">
          <w:rPr>
            <w:noProof/>
          </w:rPr>
          <w:t>22</w:t>
        </w:r>
      </w:hyperlink>
      <w:r w:rsidR="00F0571F">
        <w:rPr>
          <w:noProof/>
        </w:rPr>
        <w:t xml:space="preserve"> </w:t>
      </w:r>
      <w:hyperlink w:anchor="_ENREF_23" w:tooltip="Rolke, 2006 #105" w:history="1">
        <w:r w:rsidR="007C0A1E">
          <w:rPr>
            <w:noProof/>
          </w:rPr>
          <w:t>23</w:t>
        </w:r>
      </w:hyperlink>
      <w:r w:rsidR="00F0571F">
        <w:rPr>
          <w:noProof/>
        </w:rPr>
        <w:t>]</w:t>
      </w:r>
      <w:r w:rsidR="00B077A0">
        <w:fldChar w:fldCharType="end"/>
      </w:r>
      <w:r w:rsidR="00B077A0">
        <w:t xml:space="preserve"> </w:t>
      </w:r>
      <w:r w:rsidR="00B7169C">
        <w:t>and</w:t>
      </w:r>
      <w:r w:rsidR="00B077A0">
        <w:t xml:space="preserve"> is being </w:t>
      </w:r>
      <w:r w:rsidR="00B7169C">
        <w:t>increasingly used</w:t>
      </w:r>
      <w:r w:rsidR="00B077A0">
        <w:t xml:space="preserve"> in musculoskeletal research</w:t>
      </w:r>
      <w:r w:rsidR="00B077A0">
        <w:fldChar w:fldCharType="begin">
          <w:fldData xml:space="preserve">PEVuZE5vdGU+PENpdGU+PEF1dGhvcj5XeWxkZTwvQXV0aG9yPjxZZWFyPjIwMTE8L1llYXI+PFJl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</w:fldData>
        </w:fldChar>
      </w:r>
      <w:r w:rsidR="00F0571F">
        <w:instrText xml:space="preserve"> ADDIN EN.CITE </w:instrText>
      </w:r>
      <w:r w:rsidR="00F0571F">
        <w:fldChar w:fldCharType="begin">
          <w:fldData xml:space="preserve">PEVuZE5vdGU+PENpdGU+PEF1dGhvcj5XeWxkZTwvQXV0aG9yPjxZZWFyPjIwMTE8L1llYXI+PFJl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</w:fldData>
        </w:fldChar>
      </w:r>
      <w:r w:rsidR="00F0571F">
        <w:instrText xml:space="preserve"> ADDIN EN.CITE.DATA </w:instrText>
      </w:r>
      <w:r w:rsidR="00F0571F">
        <w:fldChar w:fldCharType="end"/>
      </w:r>
      <w:r w:rsidR="00B077A0">
        <w:fldChar w:fldCharType="separate"/>
      </w:r>
      <w:r w:rsidR="00F0571F">
        <w:rPr>
          <w:noProof/>
        </w:rPr>
        <w:t>[</w:t>
      </w:r>
      <w:hyperlink w:anchor="_ENREF_6" w:tooltip="Wylde, 2011 #588" w:history="1">
        <w:r w:rsidR="007C0A1E">
          <w:rPr>
            <w:noProof/>
          </w:rPr>
          <w:t>6</w:t>
        </w:r>
      </w:hyperlink>
      <w:r w:rsidR="00F0571F">
        <w:rPr>
          <w:noProof/>
        </w:rPr>
        <w:t xml:space="preserve"> </w:t>
      </w:r>
      <w:hyperlink w:anchor="_ENREF_24" w:tooltip="Wylde, 2011 #586" w:history="1">
        <w:r w:rsidR="007C0A1E">
          <w:rPr>
            <w:noProof/>
          </w:rPr>
          <w:t>24</w:t>
        </w:r>
      </w:hyperlink>
      <w:r w:rsidR="00F0571F">
        <w:rPr>
          <w:noProof/>
        </w:rPr>
        <w:t xml:space="preserve"> </w:t>
      </w:r>
      <w:hyperlink w:anchor="_ENREF_25" w:tooltip="Graven-Nielsen, 2010 #589" w:history="1">
        <w:r w:rsidR="007C0A1E">
          <w:rPr>
            <w:noProof/>
          </w:rPr>
          <w:t>25</w:t>
        </w:r>
      </w:hyperlink>
      <w:r w:rsidR="00F0571F">
        <w:rPr>
          <w:noProof/>
        </w:rPr>
        <w:t>]</w:t>
      </w:r>
      <w:r w:rsidR="00B077A0">
        <w:fldChar w:fldCharType="end"/>
      </w:r>
      <w:r w:rsidR="00B077A0">
        <w:t>.</w:t>
      </w:r>
      <w:r w:rsidR="00D32645">
        <w:t xml:space="preserve"> </w:t>
      </w:r>
      <w:r w:rsidR="002F1D7B">
        <w:t xml:space="preserve">Allodynia or hyperalgesia, identified using QST may indirectly suggest sensitization of nociceptive neurons. If these phenomena are identified distant to the site of index pain, </w:t>
      </w:r>
      <w:r w:rsidR="0017175A">
        <w:t>they may represent</w:t>
      </w:r>
      <w:r w:rsidR="002F1D7B">
        <w:t xml:space="preserve"> central</w:t>
      </w:r>
      <w:r w:rsidR="0017175A">
        <w:t>,</w:t>
      </w:r>
      <w:r w:rsidR="002F1D7B">
        <w:t xml:space="preserve"> rather than peripheral sensitization. Although sensitization i</w:t>
      </w:r>
      <w:r w:rsidR="00C85335">
        <w:t>s a feature of neuropathic pain</w:t>
      </w:r>
      <w:r w:rsidR="002F1D7B">
        <w:t xml:space="preserve"> it can also occur in the context of non-neuropathic pain</w:t>
      </w:r>
      <w:r w:rsidR="00C85335">
        <w:t>,</w:t>
      </w:r>
      <w:r w:rsidR="0017175A">
        <w:t xml:space="preserve"> which means that QST can only be used to identify </w:t>
      </w:r>
      <w:r w:rsidR="002024AA">
        <w:t>possible features of neuropathic pain rather than provide a definitive diagnosis.</w:t>
      </w:r>
    </w:p>
    <w:p w14:paraId="7687AE6B" w14:textId="77777777" w:rsidR="00B077A0" w:rsidRDefault="00B077A0" w:rsidP="00300DD6">
      <w:pPr>
        <w:spacing w:line="480" w:lineRule="auto"/>
      </w:pPr>
    </w:p>
    <w:p w14:paraId="4A09D85C" w14:textId="042655B2" w:rsidR="007E68BD" w:rsidRDefault="007E68BD" w:rsidP="00300DD6">
      <w:pPr>
        <w:tabs>
          <w:tab w:val="left" w:pos="5357"/>
        </w:tabs>
        <w:spacing w:line="480" w:lineRule="auto"/>
      </w:pPr>
      <w:r>
        <w:t>E</w:t>
      </w:r>
      <w:r w:rsidR="00FF2BA3">
        <w:t>vidence</w:t>
      </w:r>
      <w:r>
        <w:t xml:space="preserve"> for neuropathic features in musculoske</w:t>
      </w:r>
      <w:r w:rsidR="00D62596">
        <w:t>letal conditions arises</w:t>
      </w:r>
      <w:r w:rsidR="009949C6">
        <w:t xml:space="preserve"> from</w:t>
      </w:r>
      <w:r>
        <w:t xml:space="preserve"> studies of QST</w:t>
      </w:r>
      <w:r w:rsidR="009949C6">
        <w:t xml:space="preserve"> measures</w:t>
      </w:r>
      <w:r w:rsidR="00E36CC6">
        <w:fldChar w:fldCharType="begin">
          <w:fldData xml:space="preserve">PEVuZE5vdGU+PENpdGU+PEF1dGhvcj5Lb3NlazwvQXV0aG9yPjxZZWFyPjIwMDA8L1llYXI+PFJl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</w:fldData>
        </w:fldChar>
      </w:r>
      <w:r w:rsidR="00F0571F">
        <w:instrText xml:space="preserve"> ADDIN EN.CITE </w:instrText>
      </w:r>
      <w:r w:rsidR="00F0571F">
        <w:fldChar w:fldCharType="begin">
          <w:fldData xml:space="preserve">PEVuZE5vdGU+PENpdGU+PEF1dGhvcj5Lb3NlazwvQXV0aG9yPjxZZWFyPjIwMDA8L1llYXI+PFJl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</w:fldData>
        </w:fldChar>
      </w:r>
      <w:r w:rsidR="00F0571F">
        <w:instrText xml:space="preserve"> ADDIN EN.CITE.DATA </w:instrText>
      </w:r>
      <w:r w:rsidR="00F0571F">
        <w:fldChar w:fldCharType="end"/>
      </w:r>
      <w:r w:rsidR="00E36CC6">
        <w:fldChar w:fldCharType="separate"/>
      </w:r>
      <w:r w:rsidR="00F0571F">
        <w:rPr>
          <w:noProof/>
        </w:rPr>
        <w:t>[</w:t>
      </w:r>
      <w:hyperlink w:anchor="_ENREF_4" w:tooltip="Carli, 2002 #572" w:history="1">
        <w:r w:rsidR="007C0A1E">
          <w:rPr>
            <w:noProof/>
          </w:rPr>
          <w:t>4-6</w:t>
        </w:r>
      </w:hyperlink>
      <w:r w:rsidR="00F0571F">
        <w:rPr>
          <w:noProof/>
        </w:rPr>
        <w:t xml:space="preserve"> </w:t>
      </w:r>
      <w:hyperlink w:anchor="_ENREF_11" w:tooltip="Kosek, 2000 #122" w:history="1">
        <w:r w:rsidR="007C0A1E">
          <w:rPr>
            <w:noProof/>
          </w:rPr>
          <w:t>11</w:t>
        </w:r>
      </w:hyperlink>
      <w:r w:rsidR="00F0571F">
        <w:rPr>
          <w:noProof/>
        </w:rPr>
        <w:t xml:space="preserve"> </w:t>
      </w:r>
      <w:hyperlink w:anchor="_ENREF_12" w:tooltip="Kosek, 2000 #123" w:history="1">
        <w:r w:rsidR="007C0A1E">
          <w:rPr>
            <w:noProof/>
          </w:rPr>
          <w:t>12</w:t>
        </w:r>
      </w:hyperlink>
      <w:r w:rsidR="00F0571F">
        <w:rPr>
          <w:noProof/>
        </w:rPr>
        <w:t xml:space="preserve"> </w:t>
      </w:r>
      <w:hyperlink w:anchor="_ENREF_26" w:tooltip="Amris, 2010 #625" w:history="1">
        <w:r w:rsidR="007C0A1E">
          <w:rPr>
            <w:noProof/>
          </w:rPr>
          <w:t>26</w:t>
        </w:r>
      </w:hyperlink>
      <w:r w:rsidR="00F0571F">
        <w:rPr>
          <w:noProof/>
        </w:rPr>
        <w:t>]</w:t>
      </w:r>
      <w:r w:rsidR="00E36CC6">
        <w:fldChar w:fldCharType="end"/>
      </w:r>
      <w:r w:rsidR="009949C6">
        <w:t xml:space="preserve"> </w:t>
      </w:r>
      <w:r w:rsidR="00D62596">
        <w:t>as well as</w:t>
      </w:r>
      <w:r w:rsidR="009949C6">
        <w:t xml:space="preserve"> </w:t>
      </w:r>
      <w:r>
        <w:t>symptom-based assessment</w:t>
      </w:r>
      <w:r w:rsidR="00E36CC6">
        <w:fldChar w:fldCharType="begin">
          <w:fldData xml:space="preserve">PEVuZE5vdGU+PENpdGU+PEF1dGhvcj5Ib2NobWFuPC9BdXRob3I+PFllYXI+MjAxMTwvWWVhcj48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</w:fldData>
        </w:fldChar>
      </w:r>
      <w:r w:rsidR="00F0571F">
        <w:instrText xml:space="preserve"> ADDIN EN.CITE </w:instrText>
      </w:r>
      <w:r w:rsidR="00F0571F">
        <w:fldChar w:fldCharType="begin">
          <w:fldData xml:space="preserve">PEVuZE5vdGU+PENpdGU+PEF1dGhvcj5Ib2NobWFuPC9BdXRob3I+PFllYXI+MjAxMTwvWWVhcj48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</w:fldData>
        </w:fldChar>
      </w:r>
      <w:r w:rsidR="00F0571F">
        <w:instrText xml:space="preserve"> ADDIN EN.CITE.DATA </w:instrText>
      </w:r>
      <w:r w:rsidR="00F0571F">
        <w:fldChar w:fldCharType="end"/>
      </w:r>
      <w:r w:rsidR="00E36CC6">
        <w:fldChar w:fldCharType="separate"/>
      </w:r>
      <w:r w:rsidR="00F0571F">
        <w:rPr>
          <w:noProof/>
        </w:rPr>
        <w:t>[</w:t>
      </w:r>
      <w:hyperlink w:anchor="_ENREF_7" w:tooltip="Hochman, 2011 #600" w:history="1">
        <w:r w:rsidR="007C0A1E">
          <w:rPr>
            <w:noProof/>
          </w:rPr>
          <w:t>7</w:t>
        </w:r>
      </w:hyperlink>
      <w:r w:rsidR="00F0571F">
        <w:rPr>
          <w:noProof/>
        </w:rPr>
        <w:t xml:space="preserve"> </w:t>
      </w:r>
      <w:hyperlink w:anchor="_ENREF_9" w:tooltip="Hochman,  #574" w:history="1">
        <w:r w:rsidR="007C0A1E">
          <w:rPr>
            <w:noProof/>
          </w:rPr>
          <w:t>9</w:t>
        </w:r>
      </w:hyperlink>
      <w:r w:rsidR="00F0571F">
        <w:rPr>
          <w:noProof/>
        </w:rPr>
        <w:t xml:space="preserve"> </w:t>
      </w:r>
      <w:hyperlink w:anchor="_ENREF_26" w:tooltip="Amris, 2010 #625" w:history="1">
        <w:r w:rsidR="007C0A1E">
          <w:rPr>
            <w:noProof/>
          </w:rPr>
          <w:t>26</w:t>
        </w:r>
      </w:hyperlink>
      <w:r w:rsidR="00F0571F">
        <w:rPr>
          <w:noProof/>
        </w:rPr>
        <w:t>]</w:t>
      </w:r>
      <w:r w:rsidR="00E36CC6">
        <w:fldChar w:fldCharType="end"/>
      </w:r>
      <w:r w:rsidR="00EA7FE4">
        <w:t xml:space="preserve"> but </w:t>
      </w:r>
      <w:r w:rsidR="00E36CC6">
        <w:t>to date no studi</w:t>
      </w:r>
      <w:r w:rsidR="009949C6">
        <w:t>es have examined the direct relationship</w:t>
      </w:r>
      <w:r w:rsidR="00E36CC6">
        <w:t xml:space="preserve"> betwee</w:t>
      </w:r>
      <w:r w:rsidR="00016283">
        <w:t xml:space="preserve">n these two </w:t>
      </w:r>
      <w:r w:rsidR="00D77DE2">
        <w:t xml:space="preserve">potential screening </w:t>
      </w:r>
      <w:r w:rsidR="00016283">
        <w:t>tools</w:t>
      </w:r>
      <w:r w:rsidR="002137F0">
        <w:t xml:space="preserve"> for</w:t>
      </w:r>
      <w:r w:rsidR="009949C6">
        <w:t xml:space="preserve"> </w:t>
      </w:r>
      <w:r w:rsidR="00EA7FE4">
        <w:t>joint</w:t>
      </w:r>
      <w:r w:rsidR="009949C6">
        <w:t xml:space="preserve"> pain</w:t>
      </w:r>
      <w:r w:rsidR="002137F0">
        <w:t xml:space="preserve"> in</w:t>
      </w:r>
      <w:r w:rsidR="00B8788E">
        <w:t xml:space="preserve"> a</w:t>
      </w:r>
      <w:r w:rsidR="002137F0">
        <w:t xml:space="preserve"> community</w:t>
      </w:r>
      <w:r w:rsidR="00B8788E">
        <w:t>-based population</w:t>
      </w:r>
      <w:r w:rsidR="009949C6">
        <w:t>.</w:t>
      </w:r>
    </w:p>
    <w:p w14:paraId="58CBEFB8" w14:textId="5C1AF39F" w:rsidR="002263F9" w:rsidRDefault="002263F9" w:rsidP="00300DD6">
      <w:pPr>
        <w:tabs>
          <w:tab w:val="left" w:pos="5357"/>
        </w:tabs>
        <w:spacing w:line="480" w:lineRule="auto"/>
      </w:pPr>
    </w:p>
    <w:p w14:paraId="7463D7FC" w14:textId="4DB234B4" w:rsidR="00C87B3F" w:rsidRDefault="00107360" w:rsidP="00300DD6">
      <w:pPr>
        <w:tabs>
          <w:tab w:val="left" w:pos="5357"/>
        </w:tabs>
        <w:spacing w:line="480" w:lineRule="auto"/>
      </w:pPr>
      <w:r>
        <w:t xml:space="preserve">The aims of this study were </w:t>
      </w:r>
      <w:r w:rsidR="002C3DC4">
        <w:t>to (1) d</w:t>
      </w:r>
      <w:r w:rsidR="00C87B3F">
        <w:t>escribe the characteristics of</w:t>
      </w:r>
      <w:r w:rsidR="00EC5005">
        <w:t xml:space="preserve"> joint</w:t>
      </w:r>
      <w:r w:rsidR="00900DF3">
        <w:t xml:space="preserve"> pain</w:t>
      </w:r>
      <w:r w:rsidR="00F93C29">
        <w:t xml:space="preserve"> in a community-</w:t>
      </w:r>
      <w:r w:rsidR="00564ABD">
        <w:t xml:space="preserve">based sample </w:t>
      </w:r>
      <w:r w:rsidR="00900DF3">
        <w:t xml:space="preserve">and </w:t>
      </w:r>
      <w:r w:rsidR="002C3DC4">
        <w:t xml:space="preserve">(2) </w:t>
      </w:r>
      <w:r w:rsidR="00564ABD">
        <w:t xml:space="preserve">examine the </w:t>
      </w:r>
      <w:r w:rsidR="00C87B3F">
        <w:t>relationship between neuropa</w:t>
      </w:r>
      <w:r w:rsidR="00900DF3">
        <w:t xml:space="preserve">thic features identified using </w:t>
      </w:r>
      <w:r w:rsidR="0040589D">
        <w:t xml:space="preserve">the </w:t>
      </w:r>
      <w:r w:rsidR="00900DF3">
        <w:t>P</w:t>
      </w:r>
      <w:r w:rsidR="00C87B3F">
        <w:t xml:space="preserve">ainDETECT </w:t>
      </w:r>
      <w:r w:rsidR="0040589D">
        <w:t xml:space="preserve">questionnaire </w:t>
      </w:r>
      <w:r w:rsidR="00C87B3F">
        <w:t>and QST measures</w:t>
      </w:r>
      <w:r w:rsidR="00900DF3">
        <w:t>.</w:t>
      </w:r>
    </w:p>
    <w:p w14:paraId="6F807073" w14:textId="77777777" w:rsidR="009F502F" w:rsidRDefault="009F502F" w:rsidP="00300DD6">
      <w:pPr>
        <w:tabs>
          <w:tab w:val="left" w:pos="5357"/>
        </w:tabs>
        <w:spacing w:line="480" w:lineRule="auto"/>
      </w:pPr>
    </w:p>
    <w:p w14:paraId="130897D8" w14:textId="77777777" w:rsidR="00894900" w:rsidRDefault="00894900" w:rsidP="00300DD6">
      <w:pPr>
        <w:tabs>
          <w:tab w:val="left" w:pos="5357"/>
        </w:tabs>
        <w:spacing w:line="480" w:lineRule="auto"/>
      </w:pPr>
    </w:p>
    <w:p w14:paraId="614889D9" w14:textId="77777777" w:rsidR="00894900" w:rsidRDefault="00894900" w:rsidP="00300DD6">
      <w:pPr>
        <w:tabs>
          <w:tab w:val="left" w:pos="5357"/>
        </w:tabs>
        <w:spacing w:line="480" w:lineRule="auto"/>
      </w:pPr>
    </w:p>
    <w:p w14:paraId="525EE388" w14:textId="77777777" w:rsidR="00894900" w:rsidRDefault="00894900" w:rsidP="00300DD6">
      <w:pPr>
        <w:tabs>
          <w:tab w:val="left" w:pos="5357"/>
        </w:tabs>
        <w:spacing w:line="480" w:lineRule="auto"/>
      </w:pPr>
    </w:p>
    <w:p w14:paraId="078086D9" w14:textId="77777777" w:rsidR="008E6C1A" w:rsidRDefault="008E6C1A" w:rsidP="00300DD6">
      <w:pPr>
        <w:pStyle w:val="ListParagraph"/>
        <w:spacing w:line="480" w:lineRule="auto"/>
      </w:pPr>
    </w:p>
    <w:p w14:paraId="782549AD" w14:textId="4395A4FA" w:rsidR="005A4F9E" w:rsidRPr="005A4F9E" w:rsidRDefault="0045102B" w:rsidP="00300DD6">
      <w:pPr>
        <w:spacing w:line="480" w:lineRule="auto"/>
        <w:rPr>
          <w:b/>
        </w:rPr>
      </w:pPr>
      <w:r>
        <w:rPr>
          <w:b/>
        </w:rPr>
        <w:t xml:space="preserve">PATIENTS AND </w:t>
      </w:r>
      <w:r w:rsidR="005A4F9E" w:rsidRPr="005A4F9E">
        <w:rPr>
          <w:b/>
        </w:rPr>
        <w:t>METHODS</w:t>
      </w:r>
      <w:r w:rsidR="005A4F9E" w:rsidRPr="005A4F9E">
        <w:rPr>
          <w:b/>
        </w:rPr>
        <w:br/>
      </w:r>
    </w:p>
    <w:p w14:paraId="09B4B79E" w14:textId="1DADC017" w:rsidR="005A4F9E" w:rsidRPr="005A4F9E" w:rsidRDefault="005A4F9E" w:rsidP="00300DD6">
      <w:pPr>
        <w:spacing w:line="480" w:lineRule="auto"/>
        <w:rPr>
          <w:b/>
        </w:rPr>
      </w:pPr>
      <w:r w:rsidRPr="005A4F9E">
        <w:rPr>
          <w:b/>
        </w:rPr>
        <w:t>Setting and Subjects</w:t>
      </w:r>
    </w:p>
    <w:p w14:paraId="64941705" w14:textId="4E2CCAC5" w:rsidR="005A4F9E" w:rsidRPr="00F9083D" w:rsidRDefault="005A4F9E" w:rsidP="00300DD6">
      <w:pPr>
        <w:spacing w:line="480" w:lineRule="auto"/>
        <w:rPr>
          <w:lang w:val="en-GB"/>
        </w:rPr>
      </w:pPr>
      <w:r>
        <w:t>T</w:t>
      </w:r>
      <w:r w:rsidRPr="005A4F9E">
        <w:t xml:space="preserve">he study participants were selected from the Chingford Study, a well-described prospective population-based longitudinal study of osteoarthritis and osteoporosis, comprising 1,003 women, derived from the register of a large general practice in Chingford, North London </w:t>
      </w:r>
      <w:r>
        <w:fldChar w:fldCharType="begin">
          <w:fldData xml:space="preserve">PEVuZE5vdGU+PENpdGU+PEF1dGhvcj5IYXJ0PC9BdXRob3I+PFllYXI+MTk5MzwvWWVhcj48UmVj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</w:fldData>
        </w:fldChar>
      </w:r>
      <w:r w:rsidR="007C0A1E">
        <w:instrText xml:space="preserve"> ADDIN EN.CITE </w:instrText>
      </w:r>
      <w:r w:rsidR="007C0A1E">
        <w:fldChar w:fldCharType="begin">
          <w:fldData xml:space="preserve">PEVuZE5vdGU+PENpdGU+PEF1dGhvcj5IYXJ0PC9BdXRob3I+PFllYXI+MTk5MzwvWWVhcj48UmVj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</w:fldData>
        </w:fldChar>
      </w:r>
      <w:r w:rsidR="007C0A1E">
        <w:instrText xml:space="preserve"> ADDIN EN.CITE.DATA </w:instrText>
      </w:r>
      <w:r w:rsidR="007C0A1E">
        <w:fldChar w:fldCharType="end"/>
      </w:r>
      <w:r>
        <w:fldChar w:fldCharType="separate"/>
      </w:r>
      <w:r w:rsidR="007C0A1E">
        <w:rPr>
          <w:noProof/>
        </w:rPr>
        <w:t>[</w:t>
      </w:r>
      <w:hyperlink w:anchor="_ENREF_27" w:tooltip="Hart, 1993 #538" w:history="1">
        <w:r w:rsidR="007C0A1E">
          <w:rPr>
            <w:noProof/>
          </w:rPr>
          <w:t>27-29</w:t>
        </w:r>
      </w:hyperlink>
      <w:r w:rsidR="007C0A1E">
        <w:rPr>
          <w:noProof/>
        </w:rPr>
        <w:t>]</w:t>
      </w:r>
      <w:r>
        <w:fldChar w:fldCharType="end"/>
      </w:r>
      <w:r w:rsidR="00924D9A">
        <w:t xml:space="preserve">. </w:t>
      </w:r>
      <w:r w:rsidRPr="005A4F9E">
        <w:t xml:space="preserve">The women, aged 44 – 67 years </w:t>
      </w:r>
      <w:r>
        <w:t xml:space="preserve">at baseline </w:t>
      </w:r>
      <w:r w:rsidRPr="005A4F9E">
        <w:t xml:space="preserve">are representative of women in the UK general population with respect to weight, height </w:t>
      </w:r>
      <w:r>
        <w:t>and smoking characteristics</w:t>
      </w:r>
      <w:r w:rsidR="003A3F8C">
        <w:fldChar w:fldCharType="begin"/>
      </w:r>
      <w:r w:rsidR="00F0571F">
        <w:instrText xml:space="preserve"> ADDIN EN.CITE &lt;EndNote&gt;&lt;Cite&gt;&lt;Author&gt;Hart&lt;/Author&gt;&lt;Year&gt;1993&lt;/Year&gt;&lt;RecNum&gt;539&lt;/RecNum&gt;&lt;DisplayText&gt;[28]&lt;/DisplayText&gt;&lt;record&gt;&lt;rec-number&gt;539&lt;/rec-number&gt;&lt;foreign-keys&gt;&lt;key app="EN" db-id="25r0p9p2yr0295es9xpvzprmas9dvrz2t555"&gt;539&lt;/key&gt;&lt;/foreign-keys&gt;&lt;ref-type name="Journal Article"&gt;17&lt;/ref-type&gt;&lt;contributors&gt;&lt;authors&gt;&lt;author&gt;Hart, D. J.&lt;/author&gt;&lt;author&gt;Spector, T. D.&lt;/author&gt;&lt;/authors&gt;&lt;/contributors&gt;&lt;auth-address&gt;Department of Rheumatology, St Bartholomew&amp;apos;s Hospital Medical College, London, United Kingdom.&lt;/auth-address&gt;&lt;titles&gt;&lt;title&gt;Cigarette smoking and risk of osteoarthritis in women in the general population: the Chingford study&lt;/title&gt;&lt;secondary-title&gt;Ann Rheum Dis&lt;/secondary-title&gt;&lt;/titles&gt;&lt;periodical&gt;&lt;full-title&gt;Ann Rheum Dis&lt;/full-title&gt;&lt;/periodical&gt;&lt;pages&gt;93-6&lt;/pages&gt;&lt;volume&gt;52&lt;/volume&gt;&lt;number&gt;2&lt;/number&gt;&lt;edition&gt;1993/02/01&lt;/edition&gt;&lt;keywords&gt;&lt;keyword&gt;Arthrography&lt;/keyword&gt;&lt;keyword&gt;Cross-Sectional Studies&lt;/keyword&gt;&lt;keyword&gt;Female&lt;/keyword&gt;&lt;keyword&gt;Finger Joint/radiography&lt;/keyword&gt;&lt;keyword&gt;Hand/radiography&lt;/keyword&gt;&lt;keyword&gt;Humans&lt;/keyword&gt;&lt;keyword&gt;Knee Joint/radiography&lt;/keyword&gt;&lt;keyword&gt;London&lt;/keyword&gt;&lt;keyword&gt;Middle Aged&lt;/keyword&gt;&lt;keyword&gt;Osteoarthritis/ prevention &amp;amp; control/radiography&lt;/keyword&gt;&lt;keyword&gt;Prevalence&lt;/keyword&gt;&lt;keyword&gt;Risk Factors&lt;/keyword&gt;&lt;keyword&gt;Smoking/ epidemiology&lt;/keyword&gt;&lt;/keywords&gt;&lt;dates&gt;&lt;year&gt;1993&lt;/year&gt;&lt;pub-dates&gt;&lt;date&gt;Feb&lt;/date&gt;&lt;/pub-dates&gt;&lt;/dates&gt;&lt;isbn&gt;0003-4967 (Print)&amp;#xD;0003-4967 (Linking)&lt;/isbn&gt;&lt;accession-num&gt;8447703&lt;/accession-num&gt;&lt;urls&gt;&lt;/urls&gt;&lt;language&gt;eng&lt;/language&gt;&lt;/record&gt;&lt;/Cite&gt;&lt;/EndNote&gt;</w:instrText>
      </w:r>
      <w:r w:rsidR="003A3F8C">
        <w:fldChar w:fldCharType="separate"/>
      </w:r>
      <w:r w:rsidR="00F0571F">
        <w:rPr>
          <w:noProof/>
        </w:rPr>
        <w:t>[</w:t>
      </w:r>
      <w:hyperlink w:anchor="_ENREF_28" w:tooltip="Hart, 1993 #539" w:history="1">
        <w:r w:rsidR="007C0A1E">
          <w:rPr>
            <w:noProof/>
          </w:rPr>
          <w:t>28</w:t>
        </w:r>
      </w:hyperlink>
      <w:r w:rsidR="00F0571F">
        <w:rPr>
          <w:noProof/>
        </w:rPr>
        <w:t>]</w:t>
      </w:r>
      <w:r w:rsidR="003A3F8C">
        <w:fldChar w:fldCharType="end"/>
      </w:r>
      <w:r w:rsidRPr="005A4F9E">
        <w:t xml:space="preserve">. The study was </w:t>
      </w:r>
      <w:r w:rsidR="00EB51DB">
        <w:t xml:space="preserve">established in 1989 and </w:t>
      </w:r>
      <w:r w:rsidR="00924D9A">
        <w:t>516</w:t>
      </w:r>
      <w:r w:rsidR="00DB6CB7">
        <w:t xml:space="preserve"> women attended the year 20</w:t>
      </w:r>
      <w:r w:rsidR="00C56690">
        <w:t xml:space="preserve"> follow-up visit. </w:t>
      </w:r>
      <w:r w:rsidR="00387FD4">
        <w:t xml:space="preserve">A </w:t>
      </w:r>
      <w:r w:rsidR="00EB51DB">
        <w:t>musculoskeletal pain assessment</w:t>
      </w:r>
      <w:r w:rsidR="00387FD4">
        <w:t xml:space="preserve"> was conducted in 462 women who</w:t>
      </w:r>
      <w:r w:rsidR="00EB51DB">
        <w:t xml:space="preserve"> we</w:t>
      </w:r>
      <w:r w:rsidR="0062737D">
        <w:t>re</w:t>
      </w:r>
      <w:r w:rsidR="00387FD4">
        <w:t xml:space="preserve"> </w:t>
      </w:r>
      <w:r w:rsidR="0062737D">
        <w:t>included in the present analysis</w:t>
      </w:r>
      <w:r w:rsidR="00EB51DB">
        <w:t xml:space="preserve">. </w:t>
      </w:r>
      <w:r w:rsidRPr="005A4F9E">
        <w:t xml:space="preserve">The </w:t>
      </w:r>
      <w:r w:rsidR="00E24B0A" w:rsidRPr="005A4F9E">
        <w:t>local ethics committee approved the study</w:t>
      </w:r>
      <w:r w:rsidRPr="005A4F9E">
        <w:t xml:space="preserve"> and written consent was obtained from each woman</w:t>
      </w:r>
      <w:r w:rsidR="00C97D5C">
        <w:t xml:space="preserve"> (</w:t>
      </w:r>
      <w:r w:rsidR="00F9083D" w:rsidRPr="00F9083D">
        <w:rPr>
          <w:lang w:val="en-GB"/>
        </w:rPr>
        <w:t>Outer North East London Research Ethics Committee (formerly Barking &amp; Ha</w:t>
      </w:r>
      <w:r w:rsidR="00F9083D">
        <w:rPr>
          <w:lang w:val="en-GB"/>
        </w:rPr>
        <w:t xml:space="preserve">vering and Waltham Forest RECs), </w:t>
      </w:r>
      <w:r w:rsidR="00F9083D" w:rsidRPr="00F9083D">
        <w:rPr>
          <w:lang w:val="en-GB"/>
        </w:rPr>
        <w:t>LREC (R&amp;WF) 96</w:t>
      </w:r>
      <w:r w:rsidR="00503CC7">
        <w:t>)</w:t>
      </w:r>
      <w:r w:rsidR="00C67980">
        <w:t>.</w:t>
      </w:r>
    </w:p>
    <w:p w14:paraId="79126357" w14:textId="77777777" w:rsidR="00C50FDE" w:rsidRDefault="00C50FDE" w:rsidP="00300DD6">
      <w:pPr>
        <w:spacing w:line="480" w:lineRule="auto"/>
      </w:pPr>
    </w:p>
    <w:p w14:paraId="429D912A" w14:textId="1AC1980A" w:rsidR="00CD3E14" w:rsidRDefault="005A05F8" w:rsidP="00300DD6">
      <w:pPr>
        <w:spacing w:line="480" w:lineRule="auto"/>
      </w:pPr>
      <w:r>
        <w:t>For each participant</w:t>
      </w:r>
      <w:r w:rsidR="00C33D4E">
        <w:t xml:space="preserve"> age</w:t>
      </w:r>
      <w:r>
        <w:t>, height</w:t>
      </w:r>
      <w:r w:rsidR="00CD3E14" w:rsidRPr="00CD3E14">
        <w:t xml:space="preserve"> measured in centimeters (to the nearest 0.1 cm) in a standing position, with shoes removed, using a wall-mounted stadiometer (</w:t>
      </w:r>
      <w:r>
        <w:t xml:space="preserve">Leicester Height Measure, Seca) and weight </w:t>
      </w:r>
      <w:r w:rsidR="00CD3E14" w:rsidRPr="00CD3E14">
        <w:t>in kilograms (to the nearest 0.1 kg) by electronic scales with shoe</w:t>
      </w:r>
      <w:r>
        <w:t>s removed, were recorded.</w:t>
      </w:r>
    </w:p>
    <w:p w14:paraId="17752FB5" w14:textId="77777777" w:rsidR="00CD3E14" w:rsidRDefault="00CD3E14" w:rsidP="00300DD6">
      <w:pPr>
        <w:spacing w:line="480" w:lineRule="auto"/>
      </w:pPr>
    </w:p>
    <w:p w14:paraId="271235AA" w14:textId="06722CC8" w:rsidR="00C16384" w:rsidRDefault="00C16384" w:rsidP="00300DD6">
      <w:pPr>
        <w:spacing w:line="480" w:lineRule="auto"/>
        <w:rPr>
          <w:b/>
        </w:rPr>
      </w:pPr>
      <w:r>
        <w:rPr>
          <w:b/>
        </w:rPr>
        <w:t>Quantitative sensory testing</w:t>
      </w:r>
    </w:p>
    <w:p w14:paraId="6BF9DB76" w14:textId="339FACE0" w:rsidR="00DC17B9" w:rsidRDefault="006A2047" w:rsidP="00300DD6">
      <w:pPr>
        <w:spacing w:line="480" w:lineRule="auto"/>
      </w:pPr>
      <w:r>
        <w:lastRenderedPageBreak/>
        <w:t>QST was</w:t>
      </w:r>
      <w:r w:rsidR="00752CAF">
        <w:t xml:space="preserve"> used to determine warm detection, heat pain and mecha</w:t>
      </w:r>
      <w:r w:rsidR="00D642BA">
        <w:t>nical pain thresholds and</w:t>
      </w:r>
      <w:r w:rsidR="00752CAF">
        <w:t xml:space="preserve"> mechanical pain sensitivity based on the protocol devised by </w:t>
      </w:r>
      <w:r w:rsidR="00752CAF">
        <w:rPr>
          <w:i/>
        </w:rPr>
        <w:t xml:space="preserve">Rolke </w:t>
      </w:r>
      <w:r w:rsidR="00752CAF">
        <w:t>et al</w:t>
      </w:r>
      <w:r w:rsidR="003A3F8C">
        <w:fldChar w:fldCharType="begin"/>
      </w:r>
      <w:r w:rsidR="00F0571F">
        <w:instrText xml:space="preserve"> ADDIN EN.CITE &lt;EndNote&gt;&lt;Cite&gt;&lt;Author&gt;Rolke&lt;/Author&gt;&lt;Year&gt;2006&lt;/Year&gt;&lt;RecNum&gt;105&lt;/RecNum&gt;&lt;DisplayText&gt;[23]&lt;/DisplayText&gt;&lt;record&gt;&lt;rec-number&gt;105&lt;/rec-number&gt;&lt;foreign-keys&gt;&lt;key app="EN" db-id="25r0p9p2yr0295es9xpvzprmas9dvrz2t555"&gt;105&lt;/key&gt;&lt;/foreign-keys&gt;&lt;ref-type name="Journal Article"&gt;17&lt;/ref-type&gt;&lt;contributors&gt;&lt;authors&gt;&lt;author&gt;Rolke, R.&lt;/author&gt;&lt;author&gt;Magerl, W.&lt;/author&gt;&lt;author&gt;Campbell, K. A.&lt;/author&gt;&lt;author&gt;Schalber, C.&lt;/author&gt;&lt;author&gt;Caspari, S.&lt;/author&gt;&lt;author&gt;Birklein, F.&lt;/author&gt;&lt;author&gt;Treede, R. D.&lt;/author&gt;&lt;/authors&gt;&lt;/contributors&gt;&lt;auth-address&gt;Institute of Physiology and Pathophysiology, Johannes Gutenberg-University, Saarstr. 21, D-55099 Mainz, Germany.&lt;/auth-address&gt;&lt;titles&gt;&lt;title&gt;Quantitative sensory testing: a comprehensive protocol for clinical trials&lt;/title&gt;&lt;secondary-title&gt;Eur J Pain&lt;/secondary-title&gt;&lt;/titles&gt;&lt;periodical&gt;&lt;full-title&gt;Eur J Pain&lt;/full-title&gt;&lt;/periodical&gt;&lt;pages&gt;77-88&lt;/pages&gt;&lt;volume&gt;10&lt;/volume&gt;&lt;number&gt;1&lt;/number&gt;&lt;edition&gt;2005/11/18&lt;/edition&gt;&lt;keywords&gt;&lt;keyword&gt;Adult&lt;/keyword&gt;&lt;keyword&gt;Clinical Protocols&lt;/keyword&gt;&lt;keyword&gt;Clinical Trials as Topic&lt;/keyword&gt;&lt;keyword&gt;Female&lt;/keyword&gt;&lt;keyword&gt;Humans&lt;/keyword&gt;&lt;keyword&gt;Hyperalgesia/diagnosis/ physiopathology&lt;/keyword&gt;&lt;keyword&gt;Male&lt;/keyword&gt;&lt;keyword&gt;Middle Aged&lt;/keyword&gt;&lt;keyword&gt;Pain Measurement/ methods&lt;/keyword&gt;&lt;keyword&gt;Pain Threshold/ physiology/psychology&lt;/keyword&gt;&lt;keyword&gt;Reproducibility of Results&lt;/keyword&gt;&lt;keyword&gt;Research Design&lt;/keyword&gt;&lt;/keywords&gt;&lt;dates&gt;&lt;year&gt;2006&lt;/year&gt;&lt;pub-dates&gt;&lt;date&gt;Jan&lt;/date&gt;&lt;/pub-dates&gt;&lt;/dates&gt;&lt;isbn&gt;1090-3801 (Print)&lt;/isbn&gt;&lt;accession-num&gt;16291301&lt;/accession-num&gt;&lt;urls&gt;&lt;/urls&gt;&lt;electronic-resource-num&gt;S1090-3801(05)00027-3 [pii]&amp;#xD;10.1016/j.ejpain.2005.02.003 [doi]&lt;/electronic-resource-num&gt;&lt;language&gt;eng&lt;/language&gt;&lt;/record&gt;&lt;/Cite&gt;&lt;/EndNote&gt;</w:instrText>
      </w:r>
      <w:r w:rsidR="003A3F8C">
        <w:fldChar w:fldCharType="separate"/>
      </w:r>
      <w:r w:rsidR="00F0571F">
        <w:rPr>
          <w:noProof/>
        </w:rPr>
        <w:t>[</w:t>
      </w:r>
      <w:hyperlink w:anchor="_ENREF_23" w:tooltip="Rolke, 2006 #105" w:history="1">
        <w:r w:rsidR="007C0A1E">
          <w:rPr>
            <w:noProof/>
          </w:rPr>
          <w:t>23</w:t>
        </w:r>
      </w:hyperlink>
      <w:r w:rsidR="00F0571F">
        <w:rPr>
          <w:noProof/>
        </w:rPr>
        <w:t>]</w:t>
      </w:r>
      <w:r w:rsidR="003A3F8C">
        <w:fldChar w:fldCharType="end"/>
      </w:r>
      <w:r w:rsidR="00752CAF">
        <w:t xml:space="preserve">. </w:t>
      </w:r>
      <w:r w:rsidR="00503CC7">
        <w:t>I</w:t>
      </w:r>
      <w:r w:rsidR="00752CAF">
        <w:t xml:space="preserve">n order to </w:t>
      </w:r>
      <w:r w:rsidR="00DC17B9">
        <w:t>focu</w:t>
      </w:r>
      <w:r w:rsidR="006A7D28">
        <w:t>s on</w:t>
      </w:r>
      <w:r w:rsidR="00DC17B9">
        <w:t xml:space="preserve"> </w:t>
      </w:r>
      <w:r w:rsidR="006A7D28">
        <w:t>potentially centrally mediated effects and</w:t>
      </w:r>
    </w:p>
    <w:p w14:paraId="003D88E7" w14:textId="365AE9E3" w:rsidR="0039563D" w:rsidRPr="00DE59AA" w:rsidRDefault="00752CAF" w:rsidP="00300DD6">
      <w:pPr>
        <w:spacing w:line="480" w:lineRule="auto"/>
      </w:pPr>
      <w:r>
        <w:t>minimize</w:t>
      </w:r>
      <w:r w:rsidR="006A7D28">
        <w:t xml:space="preserve"> the influence</w:t>
      </w:r>
      <w:r w:rsidR="00F526C0">
        <w:t xml:space="preserve"> of </w:t>
      </w:r>
      <w:r w:rsidR="008A7564">
        <w:t xml:space="preserve">any </w:t>
      </w:r>
      <w:r w:rsidR="00F526C0">
        <w:t>local pathology</w:t>
      </w:r>
      <w:r w:rsidR="008A7564">
        <w:t xml:space="preserve"> associated with musculoskeletal conditions</w:t>
      </w:r>
      <w:r w:rsidR="0051602D">
        <w:t>, a</w:t>
      </w:r>
      <w:r w:rsidR="00503CC7">
        <w:t xml:space="preserve"> site 3cm distal </w:t>
      </w:r>
      <w:r w:rsidR="00CE6022">
        <w:t>to the sternal notch was tested</w:t>
      </w:r>
      <w:r w:rsidR="00F526C0">
        <w:t>.</w:t>
      </w:r>
      <w:r w:rsidR="0039563D">
        <w:t xml:space="preserve"> </w:t>
      </w:r>
      <w:r w:rsidR="00811D46">
        <w:t>Participants were asked to close their eyes during testing.</w:t>
      </w:r>
    </w:p>
    <w:p w14:paraId="6F2B4040" w14:textId="3CBB2C83" w:rsidR="006A2047" w:rsidRPr="006A2047" w:rsidRDefault="006A2047" w:rsidP="00300DD6">
      <w:pPr>
        <w:spacing w:line="480" w:lineRule="auto"/>
      </w:pPr>
    </w:p>
    <w:p w14:paraId="2786676C" w14:textId="444FF319" w:rsidR="006B4080" w:rsidRDefault="00065BAB" w:rsidP="00300DD6">
      <w:pPr>
        <w:spacing w:line="480" w:lineRule="auto"/>
        <w:rPr>
          <w:b/>
          <w:i/>
        </w:rPr>
      </w:pPr>
      <w:r>
        <w:rPr>
          <w:b/>
          <w:i/>
        </w:rPr>
        <w:t>Warm detection</w:t>
      </w:r>
      <w:r w:rsidR="005773AF">
        <w:rPr>
          <w:b/>
          <w:i/>
        </w:rPr>
        <w:t xml:space="preserve"> and heat pain</w:t>
      </w:r>
      <w:r>
        <w:rPr>
          <w:b/>
          <w:i/>
        </w:rPr>
        <w:t xml:space="preserve"> threshold</w:t>
      </w:r>
      <w:r w:rsidR="005773AF">
        <w:rPr>
          <w:b/>
          <w:i/>
        </w:rPr>
        <w:t>s</w:t>
      </w:r>
    </w:p>
    <w:p w14:paraId="19D6B066" w14:textId="2B2CB68F" w:rsidR="006B4080" w:rsidRPr="00D17243" w:rsidRDefault="00811D46" w:rsidP="00300DD6">
      <w:pPr>
        <w:spacing w:line="480" w:lineRule="auto"/>
      </w:pPr>
      <w:r>
        <w:t xml:space="preserve">Thermal thresholds </w:t>
      </w:r>
      <w:r w:rsidR="006456F6">
        <w:t xml:space="preserve">for warm and heat pain detection </w:t>
      </w:r>
      <w:r>
        <w:t xml:space="preserve">were assessed using the </w:t>
      </w:r>
      <w:r w:rsidRPr="00DE59AA">
        <w:t>Thermotest Modular Sensory Analyzer</w:t>
      </w:r>
      <w:r w:rsidR="00DE3093">
        <w:t xml:space="preserve"> (MSA)</w:t>
      </w:r>
      <w:r w:rsidRPr="00DE59AA">
        <w:t>, Somedic, Sweden</w:t>
      </w:r>
      <w:r>
        <w:t>, thermode 25x50mm.</w:t>
      </w:r>
      <w:r w:rsidR="00D17243">
        <w:t xml:space="preserve"> </w:t>
      </w:r>
      <w:r w:rsidR="006B4080">
        <w:t>The method of limits</w:t>
      </w:r>
      <w:r w:rsidR="005773AF">
        <w:t xml:space="preserve"> </w:t>
      </w:r>
      <w:r w:rsidR="005D71E6">
        <w:t>algorithm</w:t>
      </w:r>
      <w:r w:rsidR="006B4080">
        <w:t xml:space="preserve"> was used</w:t>
      </w:r>
      <w:r w:rsidR="00D17243">
        <w:t>,</w:t>
      </w:r>
      <w:r w:rsidR="005773AF">
        <w:t xml:space="preserve"> </w:t>
      </w:r>
      <w:r w:rsidR="0021638E">
        <w:t>with a</w:t>
      </w:r>
      <w:r w:rsidR="00D17243">
        <w:t xml:space="preserve"> </w:t>
      </w:r>
      <w:r w:rsidR="005773AF">
        <w:t>the</w:t>
      </w:r>
      <w:r w:rsidR="00D17243">
        <w:t>rmode adaptation temperature</w:t>
      </w:r>
      <w:r w:rsidR="0021638E">
        <w:t xml:space="preserve"> of</w:t>
      </w:r>
      <w:r w:rsidR="005D71E6">
        <w:t xml:space="preserve"> 32</w:t>
      </w:r>
      <w:r w:rsidR="005D71E6">
        <w:rPr>
          <w:vertAlign w:val="superscript"/>
        </w:rPr>
        <w:t>0</w:t>
      </w:r>
      <w:r w:rsidR="005773AF">
        <w:t xml:space="preserve"> C</w:t>
      </w:r>
      <w:r w:rsidR="0021638E">
        <w:t>.</w:t>
      </w:r>
      <w:r w:rsidR="005773AF">
        <w:t xml:space="preserve"> Each stimulus was generated after a randomized 4 to 6 second interval.</w:t>
      </w:r>
      <w:r w:rsidR="0021638E">
        <w:t xml:space="preserve"> Both thresholds were o</w:t>
      </w:r>
      <w:r w:rsidR="005D71E6">
        <w:t>btained with ramped stimuli (1</w:t>
      </w:r>
      <w:r w:rsidR="005D71E6">
        <w:rPr>
          <w:vertAlign w:val="superscript"/>
        </w:rPr>
        <w:t>0</w:t>
      </w:r>
      <w:r w:rsidR="0021638E">
        <w:t xml:space="preserve">/S) that were terminated when the participant pressed a button. </w:t>
      </w:r>
      <w:r w:rsidR="005773AF">
        <w:t>Each threshold was tested 5 times and the mean value from all 5 readings calculate</w:t>
      </w:r>
      <w:r w:rsidR="0021638E">
        <w:t>d. The MSA thermotest has an in-</w:t>
      </w:r>
      <w:r w:rsidR="005773AF">
        <w:t>built safe</w:t>
      </w:r>
      <w:r w:rsidR="005D71E6">
        <w:t>ty cut-off temperature of 50</w:t>
      </w:r>
      <w:r w:rsidR="005D71E6">
        <w:rPr>
          <w:vertAlign w:val="superscript"/>
        </w:rPr>
        <w:t>0</w:t>
      </w:r>
      <w:r w:rsidR="005D71E6">
        <w:t>C</w:t>
      </w:r>
      <w:r w:rsidR="005773AF">
        <w:t xml:space="preserve"> to ensure no harm to the patients. If the limit was reached and the participant did not report any sensation, the data was recorded at that limit.</w:t>
      </w:r>
      <w:r w:rsidR="00FD2B13">
        <w:t xml:space="preserve"> </w:t>
      </w:r>
    </w:p>
    <w:p w14:paraId="663779C8" w14:textId="7DA8452B" w:rsidR="007C3632" w:rsidRPr="007C3632" w:rsidRDefault="007C3632" w:rsidP="00300DD6">
      <w:pPr>
        <w:spacing w:line="480" w:lineRule="auto"/>
      </w:pPr>
    </w:p>
    <w:p w14:paraId="1F77429F" w14:textId="4C76D84D" w:rsidR="00065BAB" w:rsidRDefault="00065BAB" w:rsidP="00300DD6">
      <w:pPr>
        <w:spacing w:line="480" w:lineRule="auto"/>
        <w:rPr>
          <w:b/>
          <w:i/>
        </w:rPr>
      </w:pPr>
      <w:r>
        <w:rPr>
          <w:b/>
          <w:i/>
        </w:rPr>
        <w:t>Mechanical pain threshold</w:t>
      </w:r>
    </w:p>
    <w:p w14:paraId="3B728CDD" w14:textId="78A596E7" w:rsidR="007C3632" w:rsidRPr="007C3632" w:rsidRDefault="006039FB" w:rsidP="00300DD6">
      <w:pPr>
        <w:spacing w:line="480" w:lineRule="auto"/>
      </w:pPr>
      <w:r>
        <w:t>Mechanical pain thresholds were measured</w:t>
      </w:r>
      <w:r w:rsidR="007C3632">
        <w:t xml:space="preserve"> using a set of seven custom-made weighted pinprick simulators that exert a force of between 8 and 512 mN</w:t>
      </w:r>
      <w:r w:rsidR="000B19CB">
        <w:t xml:space="preserve">, </w:t>
      </w:r>
      <w:r w:rsidR="002535D9">
        <w:t>following a binary logarithmic scale</w:t>
      </w:r>
      <w:r w:rsidR="004F5543">
        <w:t xml:space="preserve"> with a flat contact area of 0.25mm in diameter</w:t>
      </w:r>
      <w:r w:rsidR="002535D9">
        <w:t xml:space="preserve"> </w:t>
      </w:r>
      <w:r w:rsidR="0005553B">
        <w:t xml:space="preserve"> </w:t>
      </w:r>
      <w:r w:rsidR="00DE3093">
        <w:t>(</w:t>
      </w:r>
      <w:r w:rsidR="0005553B">
        <w:t>MRC Systems, Germany</w:t>
      </w:r>
      <w:r w:rsidR="00DE3093">
        <w:t>)</w:t>
      </w:r>
      <w:r w:rsidR="007C3632">
        <w:t xml:space="preserve">. Using the method of limits, the final </w:t>
      </w:r>
      <w:r w:rsidR="007C3632">
        <w:lastRenderedPageBreak/>
        <w:t>threshold was the geometric mean of five series of ascending and descending stimulus intensities.</w:t>
      </w:r>
    </w:p>
    <w:p w14:paraId="1D159001" w14:textId="77777777" w:rsidR="00811D46" w:rsidRDefault="00811D46" w:rsidP="00300DD6">
      <w:pPr>
        <w:spacing w:line="480" w:lineRule="auto"/>
        <w:rPr>
          <w:b/>
          <w:i/>
        </w:rPr>
      </w:pPr>
    </w:p>
    <w:p w14:paraId="7E5FB4F7" w14:textId="77777777" w:rsidR="003B3582" w:rsidRDefault="003B3582" w:rsidP="00300DD6">
      <w:pPr>
        <w:spacing w:line="480" w:lineRule="auto"/>
        <w:rPr>
          <w:b/>
          <w:i/>
        </w:rPr>
      </w:pPr>
    </w:p>
    <w:p w14:paraId="421884F8" w14:textId="77777777" w:rsidR="00C5534F" w:rsidRDefault="00C5534F" w:rsidP="00300DD6">
      <w:pPr>
        <w:spacing w:line="480" w:lineRule="auto"/>
        <w:rPr>
          <w:b/>
          <w:i/>
        </w:rPr>
      </w:pPr>
    </w:p>
    <w:p w14:paraId="162DDE19" w14:textId="53287005" w:rsidR="00065BAB" w:rsidRDefault="00065BAB" w:rsidP="00300DD6">
      <w:pPr>
        <w:spacing w:line="480" w:lineRule="auto"/>
        <w:rPr>
          <w:b/>
          <w:i/>
        </w:rPr>
      </w:pPr>
      <w:r>
        <w:rPr>
          <w:b/>
          <w:i/>
        </w:rPr>
        <w:t>Mechanical pain sensitivity</w:t>
      </w:r>
    </w:p>
    <w:p w14:paraId="65314CBA" w14:textId="5390104F" w:rsidR="007C3632" w:rsidRPr="007C3632" w:rsidRDefault="007C3632" w:rsidP="00300DD6">
      <w:pPr>
        <w:spacing w:line="480" w:lineRule="auto"/>
      </w:pPr>
      <w:r>
        <w:t xml:space="preserve">This was tested using the same weighted pinprick stimuli as above. </w:t>
      </w:r>
      <w:r w:rsidR="00E83B4C">
        <w:t>The 512mN pinprick was applied 3 times and the participant was asked to give a rating for each stimulus</w:t>
      </w:r>
      <w:r w:rsidR="008641BC">
        <w:t xml:space="preserve"> on a 0-10 numeric rating scale, </w:t>
      </w:r>
      <w:r w:rsidR="00E83B4C">
        <w:t xml:space="preserve"> </w:t>
      </w:r>
      <w:r w:rsidR="008641BC">
        <w:t>“</w:t>
      </w:r>
      <w:r w:rsidR="00E83B4C">
        <w:t>0</w:t>
      </w:r>
      <w:r w:rsidR="008641BC">
        <w:t>” indicating no</w:t>
      </w:r>
      <w:r w:rsidR="00E83B4C">
        <w:t xml:space="preserve"> sharpn</w:t>
      </w:r>
      <w:r w:rsidR="008641BC">
        <w:t>ess and “10”</w:t>
      </w:r>
      <w:r w:rsidR="00E83B4C">
        <w:t xml:space="preserve"> the most sharp imaginable.</w:t>
      </w:r>
      <w:r w:rsidR="00BE2A14">
        <w:t xml:space="preserve"> The mean of the 3 measures was taken.</w:t>
      </w:r>
      <w:r w:rsidR="004E5B84">
        <w:t xml:space="preserve"> Assessment of mechanical pain sensitivity was added to the protocol after the study had commenced as it was felt that supra-threshold testing might provide important additional information. The order of attendance of participants was random so the missing data was not a source of systematic bias. Sensitivity analysis subsequently confirmed </w:t>
      </w:r>
      <w:r w:rsidR="00412893">
        <w:t xml:space="preserve">that there was </w:t>
      </w:r>
      <w:r w:rsidR="004E5B84">
        <w:t>no significa</w:t>
      </w:r>
      <w:r w:rsidR="00412893">
        <w:t>nt difference in age and BMI between</w:t>
      </w:r>
      <w:r w:rsidR="004E5B84">
        <w:t xml:space="preserve"> the tested and non-tested participants.</w:t>
      </w:r>
    </w:p>
    <w:p w14:paraId="00A17654" w14:textId="77777777" w:rsidR="00C16384" w:rsidRDefault="00C16384" w:rsidP="00300DD6">
      <w:pPr>
        <w:spacing w:line="480" w:lineRule="auto"/>
      </w:pPr>
    </w:p>
    <w:p w14:paraId="4D453780" w14:textId="41B20831" w:rsidR="00C16384" w:rsidRPr="00C5534F" w:rsidRDefault="00065BAB" w:rsidP="00300DD6">
      <w:pPr>
        <w:spacing w:line="480" w:lineRule="auto"/>
        <w:rPr>
          <w:b/>
        </w:rPr>
      </w:pPr>
      <w:r w:rsidRPr="005A4F9E">
        <w:rPr>
          <w:b/>
        </w:rPr>
        <w:t>Pain assessment</w:t>
      </w:r>
    </w:p>
    <w:p w14:paraId="14CADFD6" w14:textId="196691B2" w:rsidR="0080671D" w:rsidRDefault="0080671D" w:rsidP="00300DD6">
      <w:pPr>
        <w:spacing w:line="480" w:lineRule="auto"/>
      </w:pPr>
      <w:r>
        <w:t xml:space="preserve">The </w:t>
      </w:r>
      <w:r w:rsidR="001C4FFE">
        <w:t>P</w:t>
      </w:r>
      <w:r w:rsidR="006E0996">
        <w:t xml:space="preserve">ainDETECT </w:t>
      </w:r>
      <w:r>
        <w:t>questionnaire was used to assess the features of pain experienced by participants in the preceding four weeks</w:t>
      </w:r>
      <w:r w:rsidR="003A3F8C">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 </w:instrText>
      </w:r>
      <w:r w:rsidR="00F0571F">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EN.CITE.DATA </w:instrText>
      </w:r>
      <w:r w:rsidR="00F0571F">
        <w:fldChar w:fldCharType="end"/>
      </w:r>
      <w:r w:rsidR="003A3F8C">
        <w:fldChar w:fldCharType="separate"/>
      </w:r>
      <w:r w:rsidR="00F0571F">
        <w:rPr>
          <w:noProof/>
        </w:rPr>
        <w:t>[</w:t>
      </w:r>
      <w:hyperlink w:anchor="_ENREF_18" w:tooltip="Freynhagen, 2006 #112" w:history="1">
        <w:r w:rsidR="007C0A1E">
          <w:rPr>
            <w:noProof/>
          </w:rPr>
          <w:t>18</w:t>
        </w:r>
      </w:hyperlink>
      <w:r w:rsidR="00F0571F">
        <w:rPr>
          <w:noProof/>
        </w:rPr>
        <w:t>]</w:t>
      </w:r>
      <w:r w:rsidR="003A3F8C">
        <w:fldChar w:fldCharType="end"/>
      </w:r>
      <w:r>
        <w:t xml:space="preserve">. </w:t>
      </w:r>
      <w:r w:rsidR="001C4FFE">
        <w:t>PainDETECT is a self</w:t>
      </w:r>
      <w:r w:rsidR="000A339B">
        <w:t xml:space="preserve">-administered questionnaire, validated </w:t>
      </w:r>
      <w:r w:rsidR="00346266">
        <w:t xml:space="preserve">against expert diagnosis </w:t>
      </w:r>
      <w:r w:rsidR="000A339B">
        <w:t>in patients wit</w:t>
      </w:r>
      <w:r w:rsidR="00346266">
        <w:t>h chronic lower back pain</w:t>
      </w:r>
      <w:r w:rsidR="000A339B">
        <w:t>, to distinguish those with predominantly neuropathic pain from non-neuropathic pain</w:t>
      </w:r>
      <w:r w:rsidR="003A3F8C">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 </w:instrText>
      </w:r>
      <w:r w:rsidR="00F0571F">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EN.CITE.DATA </w:instrText>
      </w:r>
      <w:r w:rsidR="00F0571F">
        <w:fldChar w:fldCharType="end"/>
      </w:r>
      <w:r w:rsidR="003A3F8C">
        <w:fldChar w:fldCharType="separate"/>
      </w:r>
      <w:r w:rsidR="00F0571F">
        <w:rPr>
          <w:noProof/>
        </w:rPr>
        <w:t>[</w:t>
      </w:r>
      <w:hyperlink w:anchor="_ENREF_18" w:tooltip="Freynhagen, 2006 #112" w:history="1">
        <w:r w:rsidR="007C0A1E">
          <w:rPr>
            <w:noProof/>
          </w:rPr>
          <w:t>18</w:t>
        </w:r>
      </w:hyperlink>
      <w:r w:rsidR="00F0571F">
        <w:rPr>
          <w:noProof/>
        </w:rPr>
        <w:t>]</w:t>
      </w:r>
      <w:r w:rsidR="003A3F8C">
        <w:fldChar w:fldCharType="end"/>
      </w:r>
      <w:r w:rsidR="000A339B">
        <w:t>.</w:t>
      </w:r>
      <w:r w:rsidR="00775DBB">
        <w:t xml:space="preserve"> It contains </w:t>
      </w:r>
      <w:r w:rsidR="00B818AC">
        <w:t>a body drawing for patients to indicate the sites of</w:t>
      </w:r>
      <w:r w:rsidR="00BF0F1A">
        <w:t xml:space="preserve"> pa</w:t>
      </w:r>
      <w:r w:rsidR="004A6E0C">
        <w:t>in and any radiation present,</w:t>
      </w:r>
      <w:r w:rsidR="00BF0F1A">
        <w:t xml:space="preserve"> assessment of</w:t>
      </w:r>
      <w:r w:rsidR="00B818AC">
        <w:t xml:space="preserve"> </w:t>
      </w:r>
      <w:r w:rsidR="008A2DEF">
        <w:t>pa</w:t>
      </w:r>
      <w:r w:rsidR="00FB2506">
        <w:t>in quality</w:t>
      </w:r>
      <w:r w:rsidR="004A6E0C">
        <w:t xml:space="preserve"> with a marker of severity from </w:t>
      </w:r>
      <w:r w:rsidR="002D01B7">
        <w:t>‘</w:t>
      </w:r>
      <w:r w:rsidR="004A6E0C">
        <w:t>hardly noticed</w:t>
      </w:r>
      <w:r w:rsidR="002D01B7">
        <w:t>’</w:t>
      </w:r>
      <w:r w:rsidR="004A6E0C">
        <w:t xml:space="preserve"> to </w:t>
      </w:r>
      <w:r w:rsidR="002D01B7">
        <w:t>‘</w:t>
      </w:r>
      <w:r w:rsidR="004A6E0C">
        <w:t>very strongly</w:t>
      </w:r>
      <w:r w:rsidR="002D01B7">
        <w:t>’</w:t>
      </w:r>
      <w:r w:rsidR="00FB2506">
        <w:t>,</w:t>
      </w:r>
      <w:r w:rsidR="00B818AC">
        <w:t xml:space="preserve"> </w:t>
      </w:r>
      <w:r w:rsidR="00B818AC">
        <w:lastRenderedPageBreak/>
        <w:t>pattern of pain</w:t>
      </w:r>
      <w:r w:rsidR="00FB2506">
        <w:t xml:space="preserve"> and measures of current, worst </w:t>
      </w:r>
      <w:r w:rsidR="009554B3">
        <w:t>and average pain severity</w:t>
      </w:r>
      <w:r w:rsidR="003A7AA5">
        <w:t xml:space="preserve">. </w:t>
      </w:r>
      <w:r w:rsidR="00E24F2E">
        <w:t xml:space="preserve">An overall PainDETECT score is </w:t>
      </w:r>
      <w:r w:rsidR="00BF0F1A">
        <w:t xml:space="preserve">then </w:t>
      </w:r>
      <w:r w:rsidR="00E24F2E">
        <w:t xml:space="preserve">generated </w:t>
      </w:r>
      <w:r w:rsidR="00BF0F1A">
        <w:t>summarizing</w:t>
      </w:r>
      <w:r w:rsidR="00E24F2E">
        <w:t xml:space="preserve"> </w:t>
      </w:r>
      <w:r w:rsidR="00D1236B">
        <w:t>all</w:t>
      </w:r>
      <w:r w:rsidR="00BF0F1A">
        <w:t xml:space="preserve"> apart from the pain severity </w:t>
      </w:r>
      <w:r w:rsidR="00D1236B">
        <w:t>data, resulting in a score of -1 to 38.</w:t>
      </w:r>
      <w:r w:rsidR="00BF0F1A">
        <w:t xml:space="preserve"> </w:t>
      </w:r>
      <w:r w:rsidR="008E41C1">
        <w:t>A score above 18 indicates likely neuropathic pain, 13 to 18 possible neuropathic pain, and below 13 makes neuropathic pain unlikely</w:t>
      </w:r>
      <w:r w:rsidR="003A3F8C">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 </w:instrText>
      </w:r>
      <w:r w:rsidR="00F0571F">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EN.CITE.DATA </w:instrText>
      </w:r>
      <w:r w:rsidR="00F0571F">
        <w:fldChar w:fldCharType="end"/>
      </w:r>
      <w:r w:rsidR="003A3F8C">
        <w:fldChar w:fldCharType="separate"/>
      </w:r>
      <w:r w:rsidR="00F0571F">
        <w:rPr>
          <w:noProof/>
        </w:rPr>
        <w:t>[</w:t>
      </w:r>
      <w:hyperlink w:anchor="_ENREF_18" w:tooltip="Freynhagen, 2006 #112" w:history="1">
        <w:r w:rsidR="007C0A1E">
          <w:rPr>
            <w:noProof/>
          </w:rPr>
          <w:t>18</w:t>
        </w:r>
      </w:hyperlink>
      <w:r w:rsidR="00F0571F">
        <w:rPr>
          <w:noProof/>
        </w:rPr>
        <w:t>]</w:t>
      </w:r>
      <w:r w:rsidR="003A3F8C">
        <w:fldChar w:fldCharType="end"/>
      </w:r>
      <w:r w:rsidR="008E41C1">
        <w:t>.</w:t>
      </w:r>
    </w:p>
    <w:p w14:paraId="50A28BC1" w14:textId="77777777" w:rsidR="00D1236B" w:rsidRDefault="00D1236B" w:rsidP="00300DD6">
      <w:pPr>
        <w:spacing w:line="480" w:lineRule="auto"/>
      </w:pPr>
    </w:p>
    <w:p w14:paraId="1C681BB7" w14:textId="5ABC9FA5" w:rsidR="00FB5AE4" w:rsidRDefault="00D02735" w:rsidP="00300DD6">
      <w:pPr>
        <w:spacing w:line="480" w:lineRule="auto"/>
      </w:pPr>
      <w:r>
        <w:t>In this study, e</w:t>
      </w:r>
      <w:r w:rsidR="00C16384">
        <w:t>ach woma</w:t>
      </w:r>
      <w:r w:rsidR="0099238B">
        <w:t>n</w:t>
      </w:r>
      <w:r w:rsidR="00EA7EA0">
        <w:t xml:space="preserve"> initially complete</w:t>
      </w:r>
      <w:r>
        <w:t>d</w:t>
      </w:r>
      <w:r w:rsidR="00C16384">
        <w:t xml:space="preserve"> the</w:t>
      </w:r>
      <w:r w:rsidR="009800E2">
        <w:t xml:space="preserve"> body diag</w:t>
      </w:r>
      <w:r w:rsidR="00BC52B8">
        <w:t>ram and those reporting</w:t>
      </w:r>
      <w:r w:rsidR="00EA7EA0">
        <w:t xml:space="preserve"> </w:t>
      </w:r>
      <w:r w:rsidR="00FB5AE4">
        <w:t xml:space="preserve">more than one </w:t>
      </w:r>
      <w:r w:rsidR="009800E2">
        <w:t>pain</w:t>
      </w:r>
      <w:r w:rsidR="00FB5AE4">
        <w:t>ful area</w:t>
      </w:r>
      <w:r w:rsidR="009800E2">
        <w:t xml:space="preserve"> </w:t>
      </w:r>
      <w:r w:rsidR="00C16384">
        <w:t>were asked to complete the</w:t>
      </w:r>
      <w:r w:rsidR="00FB5AE4">
        <w:t xml:space="preserve"> questionnaire with a single</w:t>
      </w:r>
      <w:r w:rsidR="00C16384">
        <w:t xml:space="preserve"> location of pain</w:t>
      </w:r>
      <w:r w:rsidR="009800E2">
        <w:t xml:space="preserve"> in mind, similar to </w:t>
      </w:r>
      <w:r w:rsidR="00C770B3">
        <w:t>the modified P</w:t>
      </w:r>
      <w:r w:rsidR="00F86C0A">
        <w:t>ainDETECT</w:t>
      </w:r>
      <w:r w:rsidR="00BC52B8">
        <w:t xml:space="preserve"> for knee pain</w:t>
      </w:r>
      <w:r w:rsidR="009800E2">
        <w:t xml:space="preserve"> </w:t>
      </w:r>
      <w:r w:rsidR="003A3F8C">
        <w:fldChar w:fldCharType="begin"/>
      </w:r>
      <w:r w:rsidR="00F0571F">
        <w:instrText xml:space="preserve"> ADDIN EN.CITE &lt;EndNote&gt;&lt;Cite&gt;&lt;Author&gt;Hochman&lt;/Author&gt;&lt;Year&gt;2011&lt;/Year&gt;&lt;RecNum&gt;583&lt;/RecNum&gt;&lt;DisplayText&gt;[7]&lt;/DisplayText&gt;&lt;record&gt;&lt;rec-number&gt;583&lt;/rec-number&gt;&lt;foreign-keys&gt;&lt;key app="EN" db-id="25r0p9p2yr0295es9xpvzprmas9dvrz2t555"&gt;583&lt;/key&gt;&lt;/foreign-keys&gt;&lt;ref-type name="Journal Article"&gt;17&lt;/ref-type&gt;&lt;contributors&gt;&lt;authors&gt;&lt;author&gt;Hochman, J. R.&lt;/author&gt;&lt;author&gt;Gagliese, L.&lt;/author&gt;&lt;author&gt;Davis, A. M.&lt;/author&gt;&lt;author&gt;Hawker, G. A.&lt;/author&gt;&lt;/authors&gt;&lt;/contributors&gt;&lt;auth-address&gt;Division of Rheumatology, Department of Medicine, Women&amp;apos;s College Hospital, Toronto, ON, Canada. j.hochman@utoronto.ca&lt;/auth-address&gt;&lt;titles&gt;&lt;title&gt;Neuropathic pain symptoms in a community knee OA cohort&lt;/title&gt;&lt;secondary-title&gt;Osteoarthritis and cartilage / OARS, Osteoarthritis Research Society&lt;/secondary-title&gt;&lt;alt-title&gt;Osteoarthritis Cartilage&lt;/alt-title&gt;&lt;/titles&gt;&lt;alt-periodical&gt;&lt;full-title&gt;Osteoarthritis Cartilage&lt;/full-title&gt;&lt;/alt-periodical&gt;&lt;pages&gt;647-54&lt;/pages&gt;&lt;volume&gt;19&lt;/volume&gt;&lt;number&gt;6&lt;/number&gt;&lt;edition&gt;2011/03/29&lt;/edition&gt;&lt;keywords&gt;&lt;keyword&gt;Aged&lt;/keyword&gt;&lt;keyword&gt;Aged, 80 and over&lt;/keyword&gt;&lt;keyword&gt;Cohort Studies&lt;/keyword&gt;&lt;keyword&gt;Female&lt;/keyword&gt;&lt;keyword&gt;Humans&lt;/keyword&gt;&lt;keyword&gt;Male&lt;/keyword&gt;&lt;keyword&gt;Neuralgia&lt;/keyword&gt;&lt;keyword&gt;Ontario/epidemiology&lt;/keyword&gt;&lt;keyword&gt;Osteoarthritis, Knee/*complications&lt;/keyword&gt;&lt;keyword&gt;Pain/*diagnosis/epidemiology&lt;/keyword&gt;&lt;keyword&gt;Pain Measurement/*methods&lt;/keyword&gt;&lt;keyword&gt;Prevalence&lt;/keyword&gt;&lt;keyword&gt;Questionnaires/standards&lt;/keyword&gt;&lt;keyword&gt;Reproducibility of Results&lt;/keyword&gt;&lt;keyword&gt;Severity of Illness Index&lt;/keyword&gt;&lt;/keywords&gt;&lt;dates&gt;&lt;year&gt;2011&lt;/year&gt;&lt;pub-dates&gt;&lt;date&gt;Jun&lt;/date&gt;&lt;/pub-dates&gt;&lt;/dates&gt;&lt;isbn&gt;1522-9653 (Electronic)&amp;#xD;1063-4584 (Linking)&lt;/isbn&gt;&lt;accession-num&gt;21440077&lt;/accession-num&gt;&lt;work-type&gt;Research Support, Non-U.S. Gov&amp;apos;t&lt;/work-type&gt;&lt;urls&gt;&lt;related-urls&gt;&lt;url&gt;http://www.ncbi.nlm.nih.gov/pubmed/21440077&lt;/url&gt;&lt;/related-urls&gt;&lt;/urls&gt;&lt;electronic-resource-num&gt;10.1016/j.joca.2011.03.007&lt;/electronic-resource-num&gt;&lt;language&gt;eng&lt;/language&gt;&lt;/record&gt;&lt;/Cite&gt;&lt;/EndNote&gt;</w:instrText>
      </w:r>
      <w:r w:rsidR="003A3F8C">
        <w:fldChar w:fldCharType="separate"/>
      </w:r>
      <w:r w:rsidR="00F0571F">
        <w:rPr>
          <w:noProof/>
        </w:rPr>
        <w:t>[</w:t>
      </w:r>
      <w:hyperlink w:anchor="_ENREF_7" w:tooltip="Hochman, 2011 #600" w:history="1">
        <w:r w:rsidR="007C0A1E">
          <w:rPr>
            <w:noProof/>
          </w:rPr>
          <w:t>7</w:t>
        </w:r>
      </w:hyperlink>
      <w:r w:rsidR="00F0571F">
        <w:rPr>
          <w:noProof/>
        </w:rPr>
        <w:t>]</w:t>
      </w:r>
      <w:r w:rsidR="003A3F8C">
        <w:fldChar w:fldCharType="end"/>
      </w:r>
      <w:r w:rsidR="00F86C0A">
        <w:t xml:space="preserve">. </w:t>
      </w:r>
      <w:r w:rsidR="00FB5AE4">
        <w:t>Up to two areas were assessed</w:t>
      </w:r>
      <w:r w:rsidR="007D6CF7">
        <w:t xml:space="preserve"> per woman</w:t>
      </w:r>
      <w:r w:rsidR="00FB5AE4">
        <w:t xml:space="preserve">, with a priority of capturing </w:t>
      </w:r>
      <w:r w:rsidR="007D6CF7">
        <w:t>data o</w:t>
      </w:r>
      <w:r w:rsidR="00C770B3">
        <w:t>n knee, hip and hand pain in line with</w:t>
      </w:r>
      <w:r w:rsidR="007D6CF7">
        <w:t xml:space="preserve"> our </w:t>
      </w:r>
      <w:r w:rsidR="00DC7020">
        <w:t xml:space="preserve">research </w:t>
      </w:r>
      <w:r w:rsidR="007D6CF7">
        <w:t>interest</w:t>
      </w:r>
      <w:r w:rsidR="00385537">
        <w:t>s</w:t>
      </w:r>
      <w:r w:rsidR="007D6CF7">
        <w:t>.</w:t>
      </w:r>
    </w:p>
    <w:p w14:paraId="1FE970B2" w14:textId="77777777" w:rsidR="008F2622" w:rsidRDefault="008F2622" w:rsidP="00300DD6">
      <w:pPr>
        <w:spacing w:line="480" w:lineRule="auto"/>
      </w:pPr>
    </w:p>
    <w:p w14:paraId="23895380" w14:textId="114551D7" w:rsidR="00C16384" w:rsidRDefault="000B2A6E" w:rsidP="00300DD6">
      <w:pPr>
        <w:spacing w:line="480" w:lineRule="auto"/>
      </w:pPr>
      <w:r>
        <w:t>Data on analgesia and neuropathic medications</w:t>
      </w:r>
      <w:r w:rsidR="005B2A59">
        <w:t xml:space="preserve"> </w:t>
      </w:r>
      <w:r w:rsidR="00DC7020">
        <w:t>used in the preceding 72 hours, thought to potentially effect QST r</w:t>
      </w:r>
      <w:r w:rsidR="005B2A59">
        <w:t>esults, were</w:t>
      </w:r>
      <w:r w:rsidR="00BE2700">
        <w:t xml:space="preserve"> recorded. Analgesics were defined as any compounds containing</w:t>
      </w:r>
      <w:r w:rsidR="005B2A59">
        <w:t xml:space="preserve"> acetaminophen</w:t>
      </w:r>
      <w:r w:rsidR="00DC7020">
        <w:t>, non-stero</w:t>
      </w:r>
      <w:r w:rsidR="00BE2700">
        <w:t>idal anti-inflammatory drugs or</w:t>
      </w:r>
      <w:r w:rsidR="00DC7020">
        <w:t xml:space="preserve"> op</w:t>
      </w:r>
      <w:r w:rsidR="007A659D">
        <w:t>ioids</w:t>
      </w:r>
      <w:r w:rsidR="00DC7020">
        <w:t>.</w:t>
      </w:r>
      <w:r w:rsidR="00EF79DB">
        <w:t xml:space="preserve"> </w:t>
      </w:r>
      <w:r w:rsidR="00BE2700">
        <w:t xml:space="preserve"> </w:t>
      </w:r>
      <w:r w:rsidR="007A659D">
        <w:t>Neuropathic medications included anti-depressants, selective serotonin and norepinephrine reuptake inhibitors and anti-convulsants</w:t>
      </w:r>
      <w:r w:rsidR="00764971">
        <w:t>, including gabapentin and pregabalin, prescribed for any indication</w:t>
      </w:r>
      <w:r w:rsidR="007A659D">
        <w:t>.</w:t>
      </w:r>
      <w:r w:rsidR="00734110">
        <w:t xml:space="preserve"> Participants were subsequently categorized according to whether they had used any of the above pain modifying medications or not. </w:t>
      </w:r>
    </w:p>
    <w:p w14:paraId="665508C0" w14:textId="77777777" w:rsidR="00C16384" w:rsidRPr="00CE445C" w:rsidRDefault="00C16384" w:rsidP="00300DD6">
      <w:pPr>
        <w:spacing w:line="480" w:lineRule="auto"/>
      </w:pPr>
    </w:p>
    <w:p w14:paraId="6659A093" w14:textId="6E9C6CCC" w:rsidR="00663520" w:rsidRDefault="005A4F9E" w:rsidP="00300DD6">
      <w:pPr>
        <w:spacing w:line="480" w:lineRule="auto"/>
        <w:rPr>
          <w:b/>
        </w:rPr>
      </w:pPr>
      <w:r w:rsidRPr="005A4F9E">
        <w:rPr>
          <w:b/>
        </w:rPr>
        <w:t>Statistical methods</w:t>
      </w:r>
    </w:p>
    <w:p w14:paraId="0AF98B2E" w14:textId="657F801F" w:rsidR="00850D0A" w:rsidRDefault="00663520" w:rsidP="00300DD6">
      <w:pPr>
        <w:spacing w:line="480" w:lineRule="auto"/>
      </w:pPr>
      <w:r>
        <w:t xml:space="preserve">Demographic details, medication use and QST measures of the </w:t>
      </w:r>
      <w:r w:rsidR="007F72A0">
        <w:t>women</w:t>
      </w:r>
      <w:r>
        <w:t xml:space="preserve"> were compared in those with and witho</w:t>
      </w:r>
      <w:r w:rsidR="00A70132">
        <w:t>ut self-reported joint</w:t>
      </w:r>
      <w:r>
        <w:t xml:space="preserve"> pain in the preceding month.  Wilcoxon rank sum test, </w:t>
      </w:r>
      <w:r w:rsidR="00B47F31">
        <w:t>u</w:t>
      </w:r>
      <w:r>
        <w:t xml:space="preserve">npaired t-test and Chi-squared test </w:t>
      </w:r>
      <w:r w:rsidR="00B47F31">
        <w:t xml:space="preserve">were used </w:t>
      </w:r>
      <w:r>
        <w:lastRenderedPageBreak/>
        <w:t xml:space="preserve">for non-normal, normal and categorical data respectively. </w:t>
      </w:r>
      <w:r w:rsidR="00B21FB3">
        <w:t xml:space="preserve">The groups were then further divided according to the use of pain modifying medication and </w:t>
      </w:r>
      <w:r w:rsidR="00850D0A">
        <w:t>ANOVA and</w:t>
      </w:r>
      <w:r w:rsidR="00850D0A" w:rsidRPr="00615446">
        <w:t xml:space="preserve"> Kruskal–Wallis one-way analysis of variance</w:t>
      </w:r>
      <w:r w:rsidR="00850D0A">
        <w:t xml:space="preserve"> were used to assess </w:t>
      </w:r>
      <w:r w:rsidR="00F44C1B">
        <w:t xml:space="preserve">differences in </w:t>
      </w:r>
      <w:r w:rsidR="00850D0A">
        <w:t xml:space="preserve">normal and non-normal data respectively. </w:t>
      </w:r>
      <w:r w:rsidR="004D5407">
        <w:t>For those with pain</w:t>
      </w:r>
      <w:r w:rsidR="00AC75D1">
        <w:t xml:space="preserve">, the proportion of </w:t>
      </w:r>
      <w:r w:rsidR="007F72A0">
        <w:t>women</w:t>
      </w:r>
      <w:r w:rsidR="00AC75D1">
        <w:t xml:space="preserve"> with a PainDETECT score reflecting</w:t>
      </w:r>
      <w:r w:rsidR="00E01F91">
        <w:t xml:space="preserve"> possible or</w:t>
      </w:r>
      <w:r w:rsidR="00AC75D1">
        <w:t xml:space="preserve"> likely neuropathic pain in a</w:t>
      </w:r>
      <w:r w:rsidR="004B1A42">
        <w:t>t least one area was calculated</w:t>
      </w:r>
      <w:r w:rsidR="00262191">
        <w:t>,</w:t>
      </w:r>
      <w:r w:rsidR="004B1A42">
        <w:t xml:space="preserve"> using </w:t>
      </w:r>
      <w:r w:rsidR="00B3059D">
        <w:t>Fisher’s exact</w:t>
      </w:r>
      <w:r w:rsidR="004B1A42">
        <w:t xml:space="preserve"> test to identify any significant effect of pain modifying medication use. </w:t>
      </w:r>
    </w:p>
    <w:p w14:paraId="2ED8282F" w14:textId="77777777" w:rsidR="006F3169" w:rsidRDefault="006F3169" w:rsidP="00300DD6">
      <w:pPr>
        <w:spacing w:line="480" w:lineRule="auto"/>
      </w:pPr>
    </w:p>
    <w:p w14:paraId="358A5CF4" w14:textId="0E9BB9F8" w:rsidR="006F3169" w:rsidRDefault="006F3169" w:rsidP="00300DD6">
      <w:pPr>
        <w:spacing w:line="480" w:lineRule="auto"/>
      </w:pPr>
      <w:r>
        <w:t>The painful sites and distribution of overall PainD</w:t>
      </w:r>
      <w:r w:rsidR="004569DE">
        <w:t xml:space="preserve">ETECT scores for these sites were </w:t>
      </w:r>
      <w:r>
        <w:t>described. The measures of pain severity,</w:t>
      </w:r>
      <w:r w:rsidRPr="0008764D">
        <w:t xml:space="preserve"> </w:t>
      </w:r>
      <w:r>
        <w:t>presence of radiation and presence of at least moderate severity</w:t>
      </w:r>
      <w:r w:rsidR="00C57901">
        <w:t xml:space="preserve"> for each</w:t>
      </w:r>
      <w:r>
        <w:t xml:space="preserve"> of the seven pain qualities measured by the PainDETECT questionnaire were used to describe the character</w:t>
      </w:r>
      <w:r w:rsidR="00C62942">
        <w:t>istics of joint</w:t>
      </w:r>
      <w:r w:rsidR="008E302F">
        <w:t xml:space="preserve"> pain.</w:t>
      </w:r>
    </w:p>
    <w:p w14:paraId="181CDA3B" w14:textId="77777777" w:rsidR="006F3169" w:rsidRDefault="006F3169" w:rsidP="00300DD6">
      <w:pPr>
        <w:spacing w:line="480" w:lineRule="auto"/>
      </w:pPr>
    </w:p>
    <w:p w14:paraId="7D00F8F1" w14:textId="4B224F4D" w:rsidR="00801BFD" w:rsidRDefault="006F3169" w:rsidP="00300DD6">
      <w:pPr>
        <w:spacing w:line="480" w:lineRule="auto"/>
        <w:rPr>
          <w:rFonts w:cstheme="minorHAnsi"/>
        </w:rPr>
      </w:pPr>
      <w:r>
        <w:t xml:space="preserve">The main outcome variable was the overall PainDETECT score, dichotomized </w:t>
      </w:r>
      <w:r w:rsidR="00650C42">
        <w:t>using published thresholds</w:t>
      </w:r>
      <w:r w:rsidR="00B47F31">
        <w:t xml:space="preserve"> </w:t>
      </w:r>
      <w:r>
        <w:t>into unlikely neuropathic pain (&lt;13) versus possible/likely neuropathic pain (</w:t>
      </w:r>
      <w:r>
        <w:rPr>
          <w:u w:val="single"/>
        </w:rPr>
        <w:t>&gt;</w:t>
      </w:r>
      <w:r>
        <w:t xml:space="preserve"> 13</w:t>
      </w:r>
      <w:r w:rsidR="00197E44">
        <w:t>)</w:t>
      </w:r>
      <w:r w:rsidR="003A3F8C">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 </w:instrText>
      </w:r>
      <w:r w:rsidR="00F0571F">
        <w:fldChar w:fldCharType="begin">
          <w:fldData xml:space="preserve">PEVuZE5vdGU+PENpdGU+PEF1dGhvcj5GcmV5bmhhZ2VuPC9BdXRob3I+PFllYXI+MjAwNjwvWWVh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</w:fldData>
        </w:fldChar>
      </w:r>
      <w:r w:rsidR="00F0571F">
        <w:instrText xml:space="preserve"> ADDIN EN.CITE.DATA </w:instrText>
      </w:r>
      <w:r w:rsidR="00F0571F">
        <w:fldChar w:fldCharType="end"/>
      </w:r>
      <w:r w:rsidR="003A3F8C">
        <w:fldChar w:fldCharType="separate"/>
      </w:r>
      <w:r w:rsidR="00F0571F">
        <w:rPr>
          <w:noProof/>
        </w:rPr>
        <w:t>[</w:t>
      </w:r>
      <w:hyperlink w:anchor="_ENREF_18" w:tooltip="Freynhagen, 2006 #112" w:history="1">
        <w:r w:rsidR="007C0A1E">
          <w:rPr>
            <w:noProof/>
          </w:rPr>
          <w:t>18</w:t>
        </w:r>
      </w:hyperlink>
      <w:r w:rsidR="00F0571F">
        <w:rPr>
          <w:noProof/>
        </w:rPr>
        <w:t>]</w:t>
      </w:r>
      <w:r w:rsidR="003A3F8C">
        <w:fldChar w:fldCharType="end"/>
      </w:r>
      <w:r>
        <w:t xml:space="preserve">. </w:t>
      </w:r>
      <w:r w:rsidR="00813162">
        <w:t>This cutoff</w:t>
      </w:r>
      <w:r w:rsidR="00835A46">
        <w:t xml:space="preserve"> was selected as there were </w:t>
      </w:r>
      <w:r w:rsidR="00813162">
        <w:t xml:space="preserve">few PainDETECT scores above 18 in this study. </w:t>
      </w:r>
      <w:r>
        <w:t>Univariate logistic regression modeling, adjusting for clustering of sites within a</w:t>
      </w:r>
      <w:r w:rsidR="00197E44">
        <w:t xml:space="preserve"> </w:t>
      </w:r>
      <w:r>
        <w:t xml:space="preserve">person, was used to describe the association between the binary </w:t>
      </w:r>
      <w:r w:rsidR="002125C7">
        <w:t xml:space="preserve">features of </w:t>
      </w:r>
      <w:r w:rsidR="00C824C6">
        <w:t>neuropathic p</w:t>
      </w:r>
      <w:r>
        <w:t>ain variable (determined by the PainDETECT score)</w:t>
      </w:r>
      <w:r w:rsidR="00C824C6">
        <w:t xml:space="preserve"> </w:t>
      </w:r>
      <w:r>
        <w:t>and each QST measure</w:t>
      </w:r>
      <w:r w:rsidR="00C824C6">
        <w:t xml:space="preserve"> separa</w:t>
      </w:r>
      <w:r>
        <w:t xml:space="preserve">tely. </w:t>
      </w:r>
      <w:r w:rsidR="0047211E">
        <w:t xml:space="preserve">In view of the </w:t>
      </w:r>
      <w:r w:rsidR="00AA7DB9">
        <w:t xml:space="preserve">binary </w:t>
      </w:r>
      <w:r w:rsidR="0047211E">
        <w:t xml:space="preserve">logarithmic scale </w:t>
      </w:r>
      <w:r w:rsidR="005A65A0">
        <w:t>for mechanical pain thresholds</w:t>
      </w:r>
      <w:r w:rsidR="005632CF">
        <w:t>,</w:t>
      </w:r>
      <w:r w:rsidR="00CF6D63">
        <w:t xml:space="preserve"> logarithmic transformation was used prior to regression analyses.</w:t>
      </w:r>
      <w:r w:rsidR="00966DBD">
        <w:t xml:space="preserve"> </w:t>
      </w:r>
      <w:r w:rsidR="00D30AC2">
        <w:t xml:space="preserve">This </w:t>
      </w:r>
      <w:r w:rsidR="00023B68">
        <w:t xml:space="preserve">was done so that a one step increase in the transformed mechanical pain threshold variable was of the same order as the step between successive probes </w:t>
      </w:r>
      <w:r w:rsidR="00023B68">
        <w:lastRenderedPageBreak/>
        <w:t xml:space="preserve">used to measure this threshold. </w:t>
      </w:r>
      <w:r>
        <w:t xml:space="preserve">Multivariate logistic regression was used to adjust for the potential confounders age, BMI and analgesic or neuropathic medication use, determined a priori. </w:t>
      </w:r>
      <w:r w:rsidRPr="0008362B">
        <w:rPr>
          <w:rFonts w:cstheme="minorHAnsi"/>
        </w:rPr>
        <w:t>Fractional polynomial regression modeling was used to model non-linear relatio</w:t>
      </w:r>
      <w:r w:rsidR="0008362B" w:rsidRPr="0008362B">
        <w:rPr>
          <w:rFonts w:cstheme="minorHAnsi"/>
        </w:rPr>
        <w:t>nships for continuous variables.</w:t>
      </w:r>
    </w:p>
    <w:p w14:paraId="2CCDABFB" w14:textId="77777777" w:rsidR="00801BFD" w:rsidRDefault="00801BFD" w:rsidP="00300DD6">
      <w:pPr>
        <w:spacing w:line="480" w:lineRule="auto"/>
        <w:rPr>
          <w:rFonts w:cstheme="minorHAnsi"/>
        </w:rPr>
      </w:pPr>
    </w:p>
    <w:p w14:paraId="06962E25" w14:textId="1605DABF" w:rsidR="006F3169" w:rsidRDefault="0029736B" w:rsidP="00300DD6">
      <w:pPr>
        <w:spacing w:line="480" w:lineRule="auto"/>
        <w:rPr>
          <w:rFonts w:cstheme="minorHAnsi"/>
        </w:rPr>
      </w:pPr>
      <w:r>
        <w:rPr>
          <w:rFonts w:cstheme="minorHAnsi"/>
        </w:rPr>
        <w:t xml:space="preserve"> </w:t>
      </w:r>
      <w:r w:rsidR="000F7F40">
        <w:rPr>
          <w:rFonts w:cstheme="minorHAnsi"/>
        </w:rPr>
        <w:t>For the QST measures found to be significant predictors of neuropathic pain, a</w:t>
      </w:r>
      <w:r w:rsidR="00F0448B">
        <w:rPr>
          <w:rFonts w:cstheme="minorHAnsi"/>
        </w:rPr>
        <w:t xml:space="preserve"> receiver operating characteristic (ROC) curve was used to</w:t>
      </w:r>
      <w:r>
        <w:rPr>
          <w:rFonts w:cstheme="minorHAnsi"/>
        </w:rPr>
        <w:t xml:space="preserve"> define the cutoff values </w:t>
      </w:r>
      <w:r w:rsidR="00865DDE">
        <w:rPr>
          <w:rFonts w:cstheme="minorHAnsi"/>
        </w:rPr>
        <w:t xml:space="preserve">that </w:t>
      </w:r>
      <w:r w:rsidR="000634AF">
        <w:rPr>
          <w:rFonts w:cstheme="minorHAnsi"/>
        </w:rPr>
        <w:t>predict</w:t>
      </w:r>
      <w:r>
        <w:rPr>
          <w:rFonts w:cstheme="minorHAnsi"/>
        </w:rPr>
        <w:t xml:space="preserve"> the binary neuropathic pain variable</w:t>
      </w:r>
      <w:r w:rsidR="00865DDE">
        <w:rPr>
          <w:rFonts w:cstheme="minorHAnsi"/>
        </w:rPr>
        <w:t xml:space="preserve"> with optimal sensitivity and specificity</w:t>
      </w:r>
      <w:r w:rsidR="00E16F72">
        <w:rPr>
          <w:rFonts w:cstheme="minorHAnsi"/>
        </w:rPr>
        <w:t xml:space="preserve">. </w:t>
      </w:r>
      <w:r w:rsidR="000F7F40">
        <w:rPr>
          <w:rFonts w:cstheme="minorHAnsi"/>
        </w:rPr>
        <w:t>Using these</w:t>
      </w:r>
      <w:r w:rsidR="00B42E94">
        <w:rPr>
          <w:rFonts w:cstheme="minorHAnsi"/>
        </w:rPr>
        <w:t xml:space="preserve"> </w:t>
      </w:r>
      <w:r w:rsidR="005513B0">
        <w:rPr>
          <w:rFonts w:cstheme="minorHAnsi"/>
        </w:rPr>
        <w:t xml:space="preserve">cutoff values, the proportion of participants with QST measures indicative of possible or likely neuropathic pain was determined. </w:t>
      </w:r>
    </w:p>
    <w:p w14:paraId="79A58948" w14:textId="77777777" w:rsidR="005C6E20" w:rsidRPr="005C6E20" w:rsidRDefault="005C6E20" w:rsidP="00300DD6">
      <w:pPr>
        <w:spacing w:line="480" w:lineRule="auto"/>
        <w:rPr>
          <w:rFonts w:cstheme="minorHAnsi"/>
        </w:rPr>
      </w:pPr>
    </w:p>
    <w:p w14:paraId="2845595C" w14:textId="78379982" w:rsidR="009F60D3" w:rsidRDefault="006F3169" w:rsidP="00300DD6">
      <w:pPr>
        <w:spacing w:line="480" w:lineRule="auto"/>
      </w:pPr>
      <w:r>
        <w:t>All statistics were performed using Stata SE v 1</w:t>
      </w:r>
      <w:r w:rsidR="000B6AC6">
        <w:t>2</w:t>
      </w:r>
      <w:r>
        <w:t xml:space="preserve"> </w:t>
      </w:r>
      <w:r w:rsidRPr="0027480E">
        <w:t>(StatCorp, College Station, TX, USA</w:t>
      </w:r>
      <w:r>
        <w:t>).</w:t>
      </w:r>
    </w:p>
    <w:p w14:paraId="6D1CCAB6" w14:textId="4A4614F7" w:rsidR="003B3582" w:rsidRDefault="003B3582" w:rsidP="00300DD6">
      <w:pPr>
        <w:spacing w:line="480" w:lineRule="auto"/>
      </w:pPr>
      <w:r>
        <w:br w:type="page"/>
      </w:r>
    </w:p>
    <w:p w14:paraId="4788EA86" w14:textId="141AB7B7" w:rsidR="005A4F9E" w:rsidRDefault="005A4F9E" w:rsidP="00300DD6">
      <w:pPr>
        <w:spacing w:line="480" w:lineRule="auto"/>
        <w:rPr>
          <w:b/>
        </w:rPr>
      </w:pPr>
      <w:r w:rsidRPr="005A4F9E">
        <w:rPr>
          <w:b/>
        </w:rPr>
        <w:lastRenderedPageBreak/>
        <w:t>RESULTS</w:t>
      </w:r>
    </w:p>
    <w:p w14:paraId="0FF49FDC" w14:textId="77777777" w:rsidR="00D01AA6" w:rsidRPr="005A4F9E" w:rsidRDefault="00D01AA6" w:rsidP="00300DD6">
      <w:pPr>
        <w:spacing w:line="480" w:lineRule="auto"/>
        <w:rPr>
          <w:b/>
        </w:rPr>
      </w:pPr>
    </w:p>
    <w:p w14:paraId="68509352" w14:textId="6CA97795" w:rsidR="0023605D" w:rsidRDefault="00B96144" w:rsidP="00300DD6">
      <w:pPr>
        <w:spacing w:line="480" w:lineRule="auto"/>
      </w:pPr>
      <w:r>
        <w:t xml:space="preserve">Of the </w:t>
      </w:r>
      <w:r w:rsidR="008C7CE7">
        <w:t>462</w:t>
      </w:r>
      <w:r w:rsidR="00F6530E">
        <w:t xml:space="preserve"> </w:t>
      </w:r>
      <w:r w:rsidR="007F72A0">
        <w:t>women</w:t>
      </w:r>
      <w:r>
        <w:t xml:space="preserve"> </w:t>
      </w:r>
      <w:r w:rsidR="00BA7050">
        <w:t xml:space="preserve">included in the </w:t>
      </w:r>
      <w:r>
        <w:t xml:space="preserve">present </w:t>
      </w:r>
      <w:r w:rsidR="00BA7050">
        <w:t>study</w:t>
      </w:r>
      <w:r w:rsidR="00D01AA6">
        <w:t>,</w:t>
      </w:r>
      <w:r w:rsidR="00815C1D">
        <w:t xml:space="preserve"> 306</w:t>
      </w:r>
      <w:r w:rsidR="0000160A">
        <w:t xml:space="preserve"> (66.2%)</w:t>
      </w:r>
      <w:r w:rsidR="00663520">
        <w:t xml:space="preserve"> </w:t>
      </w:r>
      <w:r>
        <w:t xml:space="preserve">reported </w:t>
      </w:r>
      <w:r w:rsidR="00C04EC3">
        <w:t>joint</w:t>
      </w:r>
      <w:r w:rsidR="00D01AA6">
        <w:t xml:space="preserve"> pain in the preceding month: 125</w:t>
      </w:r>
      <w:r w:rsidR="0000160A">
        <w:t xml:space="preserve"> (27.1%)</w:t>
      </w:r>
      <w:r>
        <w:t xml:space="preserve"> experiencing pain in more than one area. </w:t>
      </w:r>
      <w:r w:rsidR="00DC59C0">
        <w:t>BMI was found to be normally distributed</w:t>
      </w:r>
      <w:r w:rsidR="00FE0D05">
        <w:t>. A</w:t>
      </w:r>
      <w:r w:rsidR="00DC59C0">
        <w:t xml:space="preserve">ge, PainDETECT scores and all QST measures were non-normal. </w:t>
      </w:r>
      <w:r>
        <w:t>Those with pain had a significantly higher BMI</w:t>
      </w:r>
      <w:r w:rsidR="00CD5504">
        <w:t xml:space="preserve"> (28.2(4.5) v 26.8(5.2)</w:t>
      </w:r>
      <w:r w:rsidR="00DA35F3">
        <w:t>, p=0.004</w:t>
      </w:r>
      <w:r w:rsidR="00CD5504">
        <w:t>)</w:t>
      </w:r>
      <w:r>
        <w:t xml:space="preserve"> and were more likely to have taken analgesia in the past 72 hours</w:t>
      </w:r>
      <w:r w:rsidR="004F0C5E">
        <w:t xml:space="preserve"> (39.2% v 16.7%</w:t>
      </w:r>
      <w:r w:rsidR="00DA35F3">
        <w:t>, p&lt;0.001</w:t>
      </w:r>
      <w:r w:rsidR="004F0C5E">
        <w:t>). A</w:t>
      </w:r>
      <w:r w:rsidR="001F4A7A">
        <w:t>ll the</w:t>
      </w:r>
      <w:r w:rsidR="00CE7D74">
        <w:t xml:space="preserve"> sternal </w:t>
      </w:r>
      <w:r>
        <w:t>QST measures, apart from the warm detect threshold, showed increased sensitivity to the experimental stimuli in t</w:t>
      </w:r>
      <w:r w:rsidR="0082096C">
        <w:t>hose with</w:t>
      </w:r>
      <w:r w:rsidR="00C04EC3">
        <w:t xml:space="preserve"> joint</w:t>
      </w:r>
      <w:r w:rsidR="0082096C">
        <w:t xml:space="preserve"> pain</w:t>
      </w:r>
      <w:r w:rsidR="009840F3">
        <w:t xml:space="preserve"> </w:t>
      </w:r>
      <w:r w:rsidR="007461D3">
        <w:t xml:space="preserve">compared to the pain-free group </w:t>
      </w:r>
      <w:r w:rsidR="009840F3">
        <w:t>(</w:t>
      </w:r>
      <w:r w:rsidR="00C32B89">
        <w:t>45.3(42.4-47.6</w:t>
      </w:r>
      <w:r w:rsidR="007461D3">
        <w:t>) v 46.4(43.7-48.3)</w:t>
      </w:r>
      <w:r w:rsidR="004F15FA">
        <w:t>, p=0.006</w:t>
      </w:r>
      <w:r w:rsidR="0068454F">
        <w:t>,</w:t>
      </w:r>
      <w:r w:rsidR="00C32B89">
        <w:t xml:space="preserve"> 22.4(9.6-102.4)</w:t>
      </w:r>
      <w:r w:rsidR="0068454F">
        <w:t xml:space="preserve"> v 64.0(16.0-140.8)</w:t>
      </w:r>
      <w:r w:rsidR="004F15FA">
        <w:t>, p=0.002,</w:t>
      </w:r>
      <w:r w:rsidR="00C32B89">
        <w:t xml:space="preserve"> 6.0(4.7-8.3)</w:t>
      </w:r>
      <w:r w:rsidR="0068454F">
        <w:t xml:space="preserve"> v 5.3(3.3-7.7)</w:t>
      </w:r>
      <w:r w:rsidR="004F15FA">
        <w:t>, p=0.024</w:t>
      </w:r>
      <w:r w:rsidR="00C32B89">
        <w:t xml:space="preserve"> for heat pain threshold, mechanical pain threshold and mechanical pain sensitivity respectively). </w:t>
      </w:r>
      <w:r w:rsidR="0082096C">
        <w:t xml:space="preserve"> </w:t>
      </w:r>
      <w:r w:rsidR="005332F8">
        <w:t xml:space="preserve">This trend is maintained when taking account of medication use as shown in </w:t>
      </w:r>
      <w:r>
        <w:t>Table 1</w:t>
      </w:r>
      <w:r w:rsidR="005332F8">
        <w:t xml:space="preserve">. </w:t>
      </w:r>
      <w:r w:rsidR="00B51AA0">
        <w:t>The proportion of participants with likely neuropathic pain</w:t>
      </w:r>
      <w:r w:rsidR="00B8254C">
        <w:t xml:space="preserve"> is significantly higher in those</w:t>
      </w:r>
      <w:r w:rsidR="00744B24">
        <w:t xml:space="preserve"> who had taken</w:t>
      </w:r>
      <w:r w:rsidR="00B8254C">
        <w:t xml:space="preserve"> pain modifying medication</w:t>
      </w:r>
      <w:r w:rsidR="00744B24">
        <w:t xml:space="preserve">, compared to those who had not </w:t>
      </w:r>
      <w:r w:rsidR="00B8254C">
        <w:t>(2.5% v 20.1%, p&lt;0.001).</w:t>
      </w:r>
    </w:p>
    <w:p w14:paraId="16BC033A" w14:textId="77777777" w:rsidR="003B3582" w:rsidRDefault="003B3582" w:rsidP="00300DD6">
      <w:pPr>
        <w:spacing w:line="480" w:lineRule="auto"/>
      </w:pPr>
    </w:p>
    <w:p w14:paraId="5D878B6D" w14:textId="77777777" w:rsidR="009220D8" w:rsidRDefault="009220D8" w:rsidP="009220D8">
      <w:pPr>
        <w:spacing w:line="480" w:lineRule="auto"/>
        <w:ind w:left="720" w:hanging="720"/>
        <w:rPr>
          <w:rFonts w:asciiTheme="majorHAnsi" w:hAnsiTheme="majorHAnsi"/>
          <w:noProof/>
        </w:rPr>
      </w:pPr>
    </w:p>
    <w:p w14:paraId="3EF0E08C" w14:textId="77777777" w:rsidR="009220D8" w:rsidRDefault="009220D8" w:rsidP="009220D8">
      <w:pPr>
        <w:spacing w:line="480" w:lineRule="auto"/>
      </w:pPr>
    </w:p>
    <w:p w14:paraId="39E3311A" w14:textId="77777777" w:rsidR="009220D8" w:rsidRDefault="009220D8" w:rsidP="009220D8">
      <w:pPr>
        <w:spacing w:line="480" w:lineRule="auto"/>
      </w:pPr>
    </w:p>
    <w:p w14:paraId="5BDF8EE8" w14:textId="77777777" w:rsidR="009220D8" w:rsidRDefault="009220D8" w:rsidP="009220D8">
      <w:pPr>
        <w:spacing w:line="480" w:lineRule="auto"/>
      </w:pPr>
    </w:p>
    <w:p w14:paraId="2A7A39AB" w14:textId="77777777" w:rsidR="009220D8" w:rsidRDefault="009220D8" w:rsidP="009220D8">
      <w:pPr>
        <w:spacing w:line="480" w:lineRule="auto"/>
      </w:pPr>
    </w:p>
    <w:p w14:paraId="00E4A737" w14:textId="77777777" w:rsidR="009220D8" w:rsidRDefault="009220D8" w:rsidP="009220D8">
      <w:pPr>
        <w:spacing w:line="480" w:lineRule="auto"/>
      </w:pPr>
    </w:p>
    <w:p w14:paraId="6EF3F211" w14:textId="4C0AF64E" w:rsidR="000F3973" w:rsidRDefault="00D6259B" w:rsidP="00300DD6">
      <w:pPr>
        <w:spacing w:line="480" w:lineRule="auto"/>
      </w:pPr>
      <w:r>
        <w:lastRenderedPageBreak/>
        <w:t>The 431 painful sites assessed were</w:t>
      </w:r>
      <w:r w:rsidR="00A968EA">
        <w:t xml:space="preserve"> located</w:t>
      </w:r>
      <w:r>
        <w:t xml:space="preserve"> as follows: knee (46.4%), hip (13.9%),</w:t>
      </w:r>
      <w:r w:rsidR="00A968EA">
        <w:t xml:space="preserve"> back (14.2%), shoulder (10.0%), </w:t>
      </w:r>
      <w:r>
        <w:t xml:space="preserve">hand/wrist (8.8%), and </w:t>
      </w:r>
      <w:r w:rsidR="00A968EA">
        <w:t>other (6.7</w:t>
      </w:r>
      <w:r>
        <w:t>%).</w:t>
      </w:r>
      <w:r w:rsidR="00A968EA">
        <w:t xml:space="preserve"> </w:t>
      </w:r>
      <w:r w:rsidR="00241DD5">
        <w:t xml:space="preserve">None of the participants reported pain at the sternum, where QST was conducted. </w:t>
      </w:r>
      <w:r w:rsidR="00A968EA">
        <w:t xml:space="preserve">The median </w:t>
      </w:r>
      <w:r w:rsidR="007845DF">
        <w:t xml:space="preserve">(IQR) </w:t>
      </w:r>
      <w:r w:rsidR="00A968EA">
        <w:t>pain severity for current pain, worst pain and average pain were 0(0-3), 6(4-8) and 5(3-6) respectively.</w:t>
      </w:r>
      <w:r w:rsidR="00CC071F">
        <w:t xml:space="preserve"> </w:t>
      </w:r>
    </w:p>
    <w:p w14:paraId="51676A28" w14:textId="77777777" w:rsidR="00CC071F" w:rsidRDefault="00CC071F" w:rsidP="00300DD6">
      <w:pPr>
        <w:spacing w:line="480" w:lineRule="auto"/>
      </w:pPr>
    </w:p>
    <w:p w14:paraId="1A2695C4" w14:textId="21E01DBA" w:rsidR="00CC071F" w:rsidRDefault="00586442" w:rsidP="00300DD6">
      <w:pPr>
        <w:spacing w:line="480" w:lineRule="auto"/>
      </w:pPr>
      <w:r>
        <w:t>The distribution of the total P</w:t>
      </w:r>
      <w:r w:rsidR="00CD4284">
        <w:t>ainDETECT scores for each area assessed</w:t>
      </w:r>
      <w:r w:rsidR="00D367C6">
        <w:t xml:space="preserve"> is shown in Figure 1</w:t>
      </w:r>
      <w:r w:rsidR="000C2258">
        <w:t xml:space="preserve">. </w:t>
      </w:r>
      <w:r w:rsidR="00086E44">
        <w:t>29/431(6.7</w:t>
      </w:r>
      <w:r w:rsidR="00CC071F">
        <w:t xml:space="preserve">%) </w:t>
      </w:r>
      <w:r w:rsidR="00F51022">
        <w:t>of the areas scored between 13 and 18</w:t>
      </w:r>
      <w:r w:rsidR="000C2258">
        <w:t>,</w:t>
      </w:r>
      <w:r w:rsidR="00F51022">
        <w:t xml:space="preserve"> re</w:t>
      </w:r>
      <w:r w:rsidR="00CC071F">
        <w:t>p</w:t>
      </w:r>
      <w:r w:rsidR="00F51022">
        <w:t>resenting p</w:t>
      </w:r>
      <w:r w:rsidR="00CC071F">
        <w:t>ossible</w:t>
      </w:r>
      <w:r w:rsidR="00F51022">
        <w:t xml:space="preserve"> neuropathic pain</w:t>
      </w:r>
      <w:r w:rsidR="000C2258">
        <w:t>,</w:t>
      </w:r>
      <w:r w:rsidR="00F51022">
        <w:t xml:space="preserve"> and </w:t>
      </w:r>
      <w:r w:rsidR="000C2258">
        <w:t>8/431(1.9%)</w:t>
      </w:r>
      <w:r w:rsidR="001E2414">
        <w:t xml:space="preserve"> </w:t>
      </w:r>
      <w:r w:rsidR="00F51022">
        <w:t>scored above 18</w:t>
      </w:r>
      <w:r w:rsidR="000C2258">
        <w:t>,</w:t>
      </w:r>
      <w:r w:rsidR="00F51022">
        <w:t xml:space="preserve"> corresponding to </w:t>
      </w:r>
      <w:r w:rsidR="002125C7">
        <w:t>likely</w:t>
      </w:r>
      <w:r w:rsidR="00E33434">
        <w:t xml:space="preserve"> neuropathic pain</w:t>
      </w:r>
      <w:r w:rsidR="00F51022">
        <w:t xml:space="preserve">. </w:t>
      </w:r>
      <w:r w:rsidR="000C2258">
        <w:t>Conversely,</w:t>
      </w:r>
      <w:r w:rsidR="005D038D">
        <w:t xml:space="preserve"> </w:t>
      </w:r>
      <w:r w:rsidR="00E36E54">
        <w:t xml:space="preserve">only </w:t>
      </w:r>
      <w:r w:rsidR="005D038D">
        <w:t>26</w:t>
      </w:r>
      <w:r w:rsidR="00312332">
        <w:t>/431 (6.0%)</w:t>
      </w:r>
      <w:r w:rsidR="005D038D">
        <w:t xml:space="preserve"> </w:t>
      </w:r>
      <w:r w:rsidR="00446CAB">
        <w:t xml:space="preserve">of the painful areas had </w:t>
      </w:r>
      <w:r w:rsidR="005D038D">
        <w:t xml:space="preserve">no features of </w:t>
      </w:r>
      <w:r w:rsidR="00312332">
        <w:t>neuropathic pain.</w:t>
      </w:r>
    </w:p>
    <w:p w14:paraId="63CDB8E8" w14:textId="77777777" w:rsidR="000F5D7A" w:rsidRDefault="000F5D7A" w:rsidP="00300DD6">
      <w:pPr>
        <w:spacing w:line="480" w:lineRule="auto"/>
      </w:pPr>
    </w:p>
    <w:p w14:paraId="7E157FAC" w14:textId="4BE38A4C" w:rsidR="00B11D6F" w:rsidRDefault="00E36E54" w:rsidP="00300DD6">
      <w:pPr>
        <w:tabs>
          <w:tab w:val="left" w:pos="7797"/>
        </w:tabs>
        <w:spacing w:line="480" w:lineRule="auto"/>
      </w:pPr>
      <w:r>
        <w:t>T</w:t>
      </w:r>
      <w:r w:rsidR="00BF713D">
        <w:t xml:space="preserve">he </w:t>
      </w:r>
      <w:r w:rsidR="00C71515">
        <w:t>breakdown of the P</w:t>
      </w:r>
      <w:r w:rsidR="007D281E">
        <w:t>ainDETECT scores in terms of the presence or absence of radiating pain and at least moderate severity of the other seven qualities</w:t>
      </w:r>
      <w:r w:rsidR="00D718DB">
        <w:t xml:space="preserve"> is shown in Figure 2</w:t>
      </w:r>
      <w:r w:rsidR="00C662E3">
        <w:t xml:space="preserve">. </w:t>
      </w:r>
      <w:r>
        <w:t xml:space="preserve"> </w:t>
      </w:r>
      <w:r w:rsidR="00447A9A">
        <w:t>The most common qualities were pain with light pressure (</w:t>
      </w:r>
      <w:r w:rsidR="00CF15FF">
        <w:t>20.2</w:t>
      </w:r>
      <w:r w:rsidR="00CF5452">
        <w:t>%</w:t>
      </w:r>
      <w:r w:rsidR="000F5D7A">
        <w:t>);</w:t>
      </w:r>
      <w:r w:rsidR="00447A9A">
        <w:t xml:space="preserve"> sudden pain attacks like electrical shocks (</w:t>
      </w:r>
      <w:r w:rsidR="00CF15FF">
        <w:t>16.1</w:t>
      </w:r>
      <w:r w:rsidR="00CF5452">
        <w:t>%</w:t>
      </w:r>
      <w:r w:rsidR="0062418D">
        <w:t>),</w:t>
      </w:r>
      <w:r w:rsidR="00447A9A">
        <w:t xml:space="preserve"> </w:t>
      </w:r>
      <w:r w:rsidR="00CF15FF">
        <w:t xml:space="preserve">radiating pain (13.7%) and </w:t>
      </w:r>
      <w:r w:rsidR="00447A9A">
        <w:t>burning pain (</w:t>
      </w:r>
      <w:r w:rsidR="00CF15FF">
        <w:t>13.2</w:t>
      </w:r>
      <w:r w:rsidR="00CF5452">
        <w:t>%</w:t>
      </w:r>
      <w:r w:rsidR="00447A9A">
        <w:t>)</w:t>
      </w:r>
      <w:r w:rsidR="00CF15FF">
        <w:t>.</w:t>
      </w:r>
      <w:r w:rsidR="0062418D">
        <w:t xml:space="preserve"> </w:t>
      </w:r>
      <w:r w:rsidR="004C4B59">
        <w:t xml:space="preserve">Overall 47.3% </w:t>
      </w:r>
      <w:r w:rsidR="000619D8">
        <w:t xml:space="preserve">of the areas </w:t>
      </w:r>
      <w:r w:rsidR="004C4B59">
        <w:t>didn’t</w:t>
      </w:r>
      <w:r w:rsidR="000619D8">
        <w:t xml:space="preserve"> have associated radiating pain or any qualities</w:t>
      </w:r>
      <w:r w:rsidR="004C4B59">
        <w:t xml:space="preserve"> with</w:t>
      </w:r>
      <w:r w:rsidR="000619D8">
        <w:t xml:space="preserve"> at least</w:t>
      </w:r>
      <w:r w:rsidR="00C71515">
        <w:t xml:space="preserve"> moderate severity, 32.5% showed</w:t>
      </w:r>
      <w:r w:rsidR="004C4B59">
        <w:t xml:space="preserve"> a sin</w:t>
      </w:r>
      <w:r w:rsidR="000619D8">
        <w:t>gle quality</w:t>
      </w:r>
      <w:r w:rsidR="004C4B59">
        <w:t>, 9.</w:t>
      </w:r>
      <w:r w:rsidR="00C71515">
        <w:t>5% showed</w:t>
      </w:r>
      <w:r w:rsidR="000619D8">
        <w:t xml:space="preserve"> 2,</w:t>
      </w:r>
      <w:r w:rsidR="00C71515">
        <w:t xml:space="preserve"> 6.5% showed 3 and 4.2% showed</w:t>
      </w:r>
      <w:r w:rsidR="004C4B59">
        <w:t xml:space="preserve"> 4 or more qualities.</w:t>
      </w:r>
    </w:p>
    <w:p w14:paraId="6AE86326" w14:textId="77777777" w:rsidR="00C93C13" w:rsidRDefault="00C93C13" w:rsidP="00300DD6">
      <w:pPr>
        <w:tabs>
          <w:tab w:val="left" w:pos="7797"/>
        </w:tabs>
        <w:spacing w:line="480" w:lineRule="auto"/>
      </w:pPr>
    </w:p>
    <w:p w14:paraId="31D631E9" w14:textId="03839C3F" w:rsidR="00E02546" w:rsidRDefault="00146964" w:rsidP="00300DD6">
      <w:pPr>
        <w:spacing w:line="480" w:lineRule="auto"/>
      </w:pPr>
      <w:r>
        <w:t xml:space="preserve">We then explored the relationship between QST measures and the findings from the PainDETECT. </w:t>
      </w:r>
      <w:r w:rsidR="00911601">
        <w:t xml:space="preserve">Univariate </w:t>
      </w:r>
      <w:r w:rsidR="00F736E2">
        <w:t>analysis showed</w:t>
      </w:r>
      <w:r w:rsidR="004A6B8A">
        <w:t xml:space="preserve"> heat pain thresholds and mechanical pain s</w:t>
      </w:r>
      <w:r w:rsidR="00F736E2">
        <w:t>ensitivity were</w:t>
      </w:r>
      <w:r w:rsidR="004A6B8A">
        <w:t xml:space="preserve"> significantly associated with possible or likely </w:t>
      </w:r>
      <w:r w:rsidR="004A6B8A">
        <w:lastRenderedPageBreak/>
        <w:t>neuropathic pain</w:t>
      </w:r>
      <w:r w:rsidR="005D5A14">
        <w:t xml:space="preserve"> determin</w:t>
      </w:r>
      <w:r w:rsidR="00F736E2">
        <w:t>ed by PainDETECT score</w:t>
      </w:r>
      <w:r w:rsidR="0008464D">
        <w:t xml:space="preserve"> and </w:t>
      </w:r>
      <w:r w:rsidR="00F736E2">
        <w:t>the effect remained a</w:t>
      </w:r>
      <w:r w:rsidR="00A73626">
        <w:t>fter adjustment for</w:t>
      </w:r>
      <w:r w:rsidR="00875D8D">
        <w:t xml:space="preserve"> potential</w:t>
      </w:r>
      <w:r w:rsidR="00F736E2">
        <w:t xml:space="preserve"> confounders, Tabl</w:t>
      </w:r>
      <w:r w:rsidR="00CC107A">
        <w:t xml:space="preserve">e 2. </w:t>
      </w:r>
    </w:p>
    <w:p w14:paraId="703B01B8" w14:textId="77777777" w:rsidR="007107CB" w:rsidRDefault="007107CB" w:rsidP="00300DD6">
      <w:pPr>
        <w:spacing w:line="480" w:lineRule="auto"/>
      </w:pPr>
    </w:p>
    <w:p w14:paraId="00CC3F05" w14:textId="69EBDA42" w:rsidR="003B3582" w:rsidRPr="00352C08" w:rsidRDefault="00A52FBB" w:rsidP="00300DD6">
      <w:pPr>
        <w:spacing w:line="480" w:lineRule="auto"/>
        <w:rPr>
          <w:rFonts w:cstheme="minorHAnsi"/>
        </w:rPr>
      </w:pPr>
      <w:r>
        <w:t>Using a ROC curve analysis</w:t>
      </w:r>
      <w:r w:rsidR="00EF0930">
        <w:t>,</w:t>
      </w:r>
      <w:r>
        <w:t xml:space="preserve"> cutoff values with optimal </w:t>
      </w:r>
      <w:r w:rsidR="00EE1F01">
        <w:t xml:space="preserve">sensitivity and specificity </w:t>
      </w:r>
      <w:r w:rsidR="00352C08">
        <w:t>were determined,</w:t>
      </w:r>
      <w:r w:rsidR="00EE1F01">
        <w:t xml:space="preserve"> with heat pain thresholds below</w:t>
      </w:r>
      <w:r w:rsidR="00352C08">
        <w:t xml:space="preserve"> 45.2</w:t>
      </w:r>
      <w:r w:rsidR="00352C08">
        <w:rPr>
          <w:vertAlign w:val="superscript"/>
        </w:rPr>
        <w:t>0</w:t>
      </w:r>
      <w:r w:rsidR="00352C08">
        <w:t>C</w:t>
      </w:r>
      <w:r w:rsidR="000F3B8C">
        <w:t>, area under the curve 0.61 (95% CI 0.51,0.71),</w:t>
      </w:r>
      <w:r w:rsidR="00352C08">
        <w:t xml:space="preserve"> and m</w:t>
      </w:r>
      <w:r w:rsidR="00EE1F01">
        <w:t>echanical pain sensitivity above</w:t>
      </w:r>
      <w:r w:rsidR="00352C08">
        <w:t xml:space="preserve"> 6</w:t>
      </w:r>
      <w:r w:rsidR="000F3B8C">
        <w:t>, area under the curve 0.62 (95% CI 0.52, 0.72)</w:t>
      </w:r>
      <w:r w:rsidR="00352C08">
        <w:t xml:space="preserve"> </w:t>
      </w:r>
      <w:r>
        <w:t>predicting possible or likely neuropathic pain</w:t>
      </w:r>
      <w:r w:rsidR="00EF0930">
        <w:t xml:space="preserve"> (</w:t>
      </w:r>
      <w:r>
        <w:t>as determined by PainDETECT score</w:t>
      </w:r>
      <w:r w:rsidR="00EF0930">
        <w:t>)</w:t>
      </w:r>
      <w:r w:rsidR="00352C08">
        <w:t xml:space="preserve">. </w:t>
      </w:r>
      <w:r w:rsidR="00577708">
        <w:rPr>
          <w:rFonts w:cstheme="minorHAnsi"/>
        </w:rPr>
        <w:t>Using these cutoff values, the proportion of participants with</w:t>
      </w:r>
      <w:r w:rsidR="00210CFD">
        <w:rPr>
          <w:rFonts w:cstheme="minorHAnsi"/>
        </w:rPr>
        <w:t xml:space="preserve"> one or both</w:t>
      </w:r>
      <w:r w:rsidR="00577708">
        <w:rPr>
          <w:rFonts w:cstheme="minorHAnsi"/>
        </w:rPr>
        <w:t xml:space="preserve"> QST measures indicative of possible or likely </w:t>
      </w:r>
      <w:r w:rsidR="00352C08">
        <w:rPr>
          <w:rFonts w:cstheme="minorHAnsi"/>
        </w:rPr>
        <w:t>neuropathic pain was determined,</w:t>
      </w:r>
      <w:r w:rsidR="00577708">
        <w:rPr>
          <w:rFonts w:cstheme="minorHAnsi"/>
        </w:rPr>
        <w:t xml:space="preserve"> </w:t>
      </w:r>
      <w:r w:rsidR="00C05556">
        <w:t xml:space="preserve">Figure </w:t>
      </w:r>
      <w:r w:rsidR="007858E8">
        <w:t>3</w:t>
      </w:r>
      <w:r w:rsidR="00C05556">
        <w:t>.</w:t>
      </w:r>
      <w:r w:rsidR="00EF0930">
        <w:t xml:space="preserve"> </w:t>
      </w:r>
    </w:p>
    <w:p w14:paraId="72066F45" w14:textId="77777777" w:rsidR="00CA6E94" w:rsidRDefault="00CA6E94" w:rsidP="00300DD6">
      <w:pPr>
        <w:spacing w:line="480" w:lineRule="auto"/>
      </w:pPr>
    </w:p>
    <w:p w14:paraId="720CF739" w14:textId="77777777" w:rsidR="00C05556" w:rsidRDefault="00C05556" w:rsidP="00300DD6">
      <w:pPr>
        <w:spacing w:line="480" w:lineRule="auto"/>
      </w:pPr>
    </w:p>
    <w:p w14:paraId="14E159C3" w14:textId="77777777" w:rsidR="00987202" w:rsidRDefault="00987202" w:rsidP="00300DD6">
      <w:pPr>
        <w:spacing w:line="480" w:lineRule="auto"/>
      </w:pPr>
    </w:p>
    <w:p w14:paraId="243D5C4B" w14:textId="77777777" w:rsidR="00987202" w:rsidRDefault="00987202" w:rsidP="00300DD6">
      <w:pPr>
        <w:spacing w:line="480" w:lineRule="auto"/>
      </w:pPr>
    </w:p>
    <w:p w14:paraId="610A638A" w14:textId="77777777" w:rsidR="00987202" w:rsidRDefault="00987202" w:rsidP="00300DD6">
      <w:pPr>
        <w:spacing w:line="480" w:lineRule="auto"/>
      </w:pPr>
    </w:p>
    <w:p w14:paraId="63C00872" w14:textId="77777777" w:rsidR="0051090A" w:rsidRDefault="0051090A" w:rsidP="00300DD6">
      <w:pPr>
        <w:spacing w:line="480" w:lineRule="auto"/>
        <w:rPr>
          <w:b/>
        </w:rPr>
      </w:pPr>
    </w:p>
    <w:p w14:paraId="5910EB7C" w14:textId="77777777" w:rsidR="0051090A" w:rsidRDefault="0051090A" w:rsidP="00300DD6">
      <w:pPr>
        <w:spacing w:line="480" w:lineRule="auto"/>
        <w:rPr>
          <w:b/>
        </w:rPr>
      </w:pPr>
    </w:p>
    <w:p w14:paraId="7926C75D" w14:textId="77777777" w:rsidR="0051090A" w:rsidRDefault="0051090A" w:rsidP="00300DD6">
      <w:pPr>
        <w:spacing w:line="480" w:lineRule="auto"/>
        <w:rPr>
          <w:b/>
        </w:rPr>
      </w:pPr>
    </w:p>
    <w:p w14:paraId="5FBB3A63" w14:textId="77777777" w:rsidR="0051090A" w:rsidRDefault="0051090A" w:rsidP="00300DD6">
      <w:pPr>
        <w:spacing w:line="480" w:lineRule="auto"/>
        <w:rPr>
          <w:b/>
        </w:rPr>
      </w:pPr>
    </w:p>
    <w:p w14:paraId="2CBBCEB1" w14:textId="77777777" w:rsidR="0051090A" w:rsidRDefault="0051090A" w:rsidP="00300DD6">
      <w:pPr>
        <w:spacing w:line="480" w:lineRule="auto"/>
        <w:rPr>
          <w:b/>
        </w:rPr>
      </w:pPr>
    </w:p>
    <w:p w14:paraId="3BF53744" w14:textId="77777777" w:rsidR="0051090A" w:rsidRDefault="0051090A" w:rsidP="00300DD6">
      <w:pPr>
        <w:spacing w:line="480" w:lineRule="auto"/>
        <w:rPr>
          <w:b/>
        </w:rPr>
      </w:pPr>
    </w:p>
    <w:p w14:paraId="4955F2CF" w14:textId="77777777" w:rsidR="0051090A" w:rsidRDefault="0051090A" w:rsidP="00300DD6">
      <w:pPr>
        <w:spacing w:line="480" w:lineRule="auto"/>
        <w:rPr>
          <w:b/>
        </w:rPr>
      </w:pPr>
    </w:p>
    <w:p w14:paraId="0150D781" w14:textId="77777777" w:rsidR="0051090A" w:rsidRDefault="0051090A" w:rsidP="00300DD6">
      <w:pPr>
        <w:spacing w:line="480" w:lineRule="auto"/>
        <w:rPr>
          <w:b/>
        </w:rPr>
      </w:pPr>
    </w:p>
    <w:p w14:paraId="15681D59" w14:textId="77777777" w:rsidR="0051090A" w:rsidRDefault="0051090A" w:rsidP="00300DD6">
      <w:pPr>
        <w:spacing w:line="480" w:lineRule="auto"/>
        <w:rPr>
          <w:b/>
        </w:rPr>
      </w:pPr>
    </w:p>
    <w:p w14:paraId="08C9402F" w14:textId="77777777" w:rsidR="00C400EE" w:rsidRDefault="00C400EE" w:rsidP="00300DD6">
      <w:pPr>
        <w:spacing w:line="480" w:lineRule="auto"/>
        <w:rPr>
          <w:b/>
        </w:rPr>
      </w:pPr>
    </w:p>
    <w:p w14:paraId="5878F308" w14:textId="1B5AADDA" w:rsidR="00CC107A" w:rsidRDefault="00142936" w:rsidP="00300DD6">
      <w:pPr>
        <w:spacing w:line="480" w:lineRule="auto"/>
        <w:rPr>
          <w:b/>
        </w:rPr>
      </w:pPr>
      <w:r w:rsidRPr="00142936">
        <w:rPr>
          <w:b/>
        </w:rPr>
        <w:lastRenderedPageBreak/>
        <w:t>DISCUSSION</w:t>
      </w:r>
    </w:p>
    <w:p w14:paraId="19814239" w14:textId="77777777" w:rsidR="002125C7" w:rsidRPr="00356704" w:rsidRDefault="002125C7" w:rsidP="00300DD6">
      <w:pPr>
        <w:spacing w:line="480" w:lineRule="auto"/>
      </w:pPr>
    </w:p>
    <w:p w14:paraId="2825B36B" w14:textId="54DFC6A6" w:rsidR="00E47A32" w:rsidRDefault="00146964" w:rsidP="00300DD6">
      <w:pPr>
        <w:spacing w:line="480" w:lineRule="auto"/>
      </w:pPr>
      <w:r>
        <w:t>A</w:t>
      </w:r>
      <w:r w:rsidR="009B72A4">
        <w:t>n important</w:t>
      </w:r>
      <w:r>
        <w:t xml:space="preserve"> finding </w:t>
      </w:r>
      <w:r w:rsidR="00327D50">
        <w:t xml:space="preserve">of this study </w:t>
      </w:r>
      <w:r>
        <w:t xml:space="preserve">was that </w:t>
      </w:r>
      <w:r w:rsidR="00384948">
        <w:t>QST</w:t>
      </w:r>
      <w:r>
        <w:t xml:space="preserve"> at the sternum</w:t>
      </w:r>
      <w:r w:rsidR="005B7FBA">
        <w:t>,</w:t>
      </w:r>
      <w:r w:rsidR="00384948">
        <w:t xml:space="preserve"> a central point distant from the region of pain, demonstrated increased sensitivity to painful stimuli in those with pain compared to the pain free group</w:t>
      </w:r>
      <w:r w:rsidR="0008464D">
        <w:t xml:space="preserve"> and</w:t>
      </w:r>
      <w:r w:rsidR="00E47386">
        <w:t xml:space="preserve"> this relationship persisted after stratification by </w:t>
      </w:r>
      <w:r w:rsidR="00204A86">
        <w:t>pain modifying medication use</w:t>
      </w:r>
      <w:r w:rsidR="00E47386">
        <w:t xml:space="preserve">. </w:t>
      </w:r>
      <w:r w:rsidR="009772C2">
        <w:t xml:space="preserve">In those with </w:t>
      </w:r>
      <w:r w:rsidR="00BC53AB">
        <w:t>joint</w:t>
      </w:r>
      <w:r w:rsidR="009772C2">
        <w:t xml:space="preserve"> pain, </w:t>
      </w:r>
      <w:r w:rsidR="00DD2A87">
        <w:t xml:space="preserve">possible or likely </w:t>
      </w:r>
      <w:r w:rsidR="009772C2">
        <w:t xml:space="preserve">neuropathic pain was present in 20.1% taking pain modifying medication, compared to only 2.5% of those not taking pain modifying medication. </w:t>
      </w:r>
      <w:r w:rsidR="005E7B6F">
        <w:t xml:space="preserve">While </w:t>
      </w:r>
      <w:r w:rsidR="00095BD6">
        <w:t xml:space="preserve">overall </w:t>
      </w:r>
      <w:r w:rsidR="005E7B6F">
        <w:t>only</w:t>
      </w:r>
      <w:r w:rsidR="00542877">
        <w:t xml:space="preserve"> 6.7</w:t>
      </w:r>
      <w:r w:rsidR="005E7B6F">
        <w:t>% had possible</w:t>
      </w:r>
      <w:r w:rsidR="00542877">
        <w:t xml:space="preserve"> and 1.9% </w:t>
      </w:r>
      <w:r w:rsidR="005E7B6F">
        <w:t>likely neuropathic pain us</w:t>
      </w:r>
      <w:r w:rsidR="00424593">
        <w:t>i</w:t>
      </w:r>
      <w:r w:rsidR="005E7B6F">
        <w:t xml:space="preserve">ng the PainDETECT thresholds, features of neuropathic pain were common and present in over </w:t>
      </w:r>
      <w:r w:rsidR="00424593">
        <w:t>50</w:t>
      </w:r>
      <w:r w:rsidR="005E7B6F">
        <w:t>%</w:t>
      </w:r>
      <w:r w:rsidR="00050D37">
        <w:t>,</w:t>
      </w:r>
      <w:r w:rsidR="005E7B6F">
        <w:t xml:space="preserve"> of those reporting pain</w:t>
      </w:r>
      <w:r w:rsidR="00050D37">
        <w:t>,</w:t>
      </w:r>
      <w:r w:rsidR="005E7B6F">
        <w:t xml:space="preserve"> </w:t>
      </w:r>
      <w:r w:rsidR="00282D67">
        <w:t>with at least moderate severity</w:t>
      </w:r>
      <w:r w:rsidR="002A339F">
        <w:t xml:space="preserve">. </w:t>
      </w:r>
      <w:r w:rsidR="00F0128E">
        <w:t>In those with pain, heat pain thresholds and mechanical pai</w:t>
      </w:r>
      <w:r w:rsidR="00F266EB">
        <w:t>n sensitivity were</w:t>
      </w:r>
      <w:r w:rsidR="00F0128E">
        <w:t xml:space="preserve"> </w:t>
      </w:r>
      <w:r w:rsidR="00F266EB">
        <w:t xml:space="preserve">significantly </w:t>
      </w:r>
      <w:r w:rsidR="00F0128E">
        <w:t xml:space="preserve">associated with </w:t>
      </w:r>
      <w:r w:rsidR="002125C7">
        <w:t xml:space="preserve">likely </w:t>
      </w:r>
      <w:r w:rsidR="00F0128E">
        <w:t>neuropathic pain identified</w:t>
      </w:r>
      <w:r w:rsidR="00F266EB">
        <w:t xml:space="preserve"> using PainDETECT</w:t>
      </w:r>
      <w:r w:rsidR="0008464D">
        <w:t xml:space="preserve"> (</w:t>
      </w:r>
      <w:r w:rsidR="00F266EB">
        <w:t xml:space="preserve">OR </w:t>
      </w:r>
      <w:r w:rsidR="00D90E39">
        <w:t>0.88(0.80-0.97), p=0.012 and 1.24(1.04-1.48), p=0.018</w:t>
      </w:r>
      <w:r w:rsidR="00C9644E">
        <w:t>)</w:t>
      </w:r>
      <w:r w:rsidR="00F266EB" w:rsidRPr="00F266EB">
        <w:t xml:space="preserve"> respectively.</w:t>
      </w:r>
      <w:r w:rsidR="00284596">
        <w:t xml:space="preserve"> </w:t>
      </w:r>
      <w:r w:rsidR="00EE1BF2">
        <w:t xml:space="preserve">34% </w:t>
      </w:r>
      <w:r w:rsidR="00C9644E">
        <w:t>o</w:t>
      </w:r>
      <w:r w:rsidR="00EE1BF2">
        <w:t xml:space="preserve">f participants with musculoskeletal pain demonstrated </w:t>
      </w:r>
      <w:r w:rsidR="00EE3932">
        <w:t>increased sensitivity to both heat</w:t>
      </w:r>
      <w:r w:rsidR="00401B37">
        <w:t xml:space="preserve"> </w:t>
      </w:r>
      <w:r w:rsidR="00EE3932">
        <w:t xml:space="preserve">and </w:t>
      </w:r>
      <w:r w:rsidR="00401B37">
        <w:t xml:space="preserve">supra-threshold </w:t>
      </w:r>
      <w:r w:rsidR="00EE3932">
        <w:t>mechanical stimuli.</w:t>
      </w:r>
    </w:p>
    <w:p w14:paraId="234F0AA0" w14:textId="77777777" w:rsidR="000F50EF" w:rsidRDefault="000F50EF" w:rsidP="00300DD6">
      <w:pPr>
        <w:spacing w:line="480" w:lineRule="auto"/>
      </w:pPr>
    </w:p>
    <w:p w14:paraId="297A09D6" w14:textId="03913F59" w:rsidR="00837B54" w:rsidRDefault="00147B06" w:rsidP="00300DD6">
      <w:pPr>
        <w:spacing w:line="480" w:lineRule="auto"/>
      </w:pPr>
      <w:r>
        <w:t xml:space="preserve">The prevalence of musculoskeletal pain has previously been estimated at around </w:t>
      </w:r>
      <w:r w:rsidR="00FB4036">
        <w:t>30%</w:t>
      </w:r>
      <w:r w:rsidR="003A3F8C">
        <w:fldChar w:fldCharType="begin"/>
      </w:r>
      <w:r w:rsidR="00F0571F">
        <w:instrText xml:space="preserve"> ADDIN EN.CITE &lt;EndNote&gt;&lt;Cite&gt;&lt;Author&gt;Cimmino&lt;/Author&gt;&lt;Year&gt;2011&lt;/Year&gt;&lt;RecNum&gt;601&lt;/RecNum&gt;&lt;DisplayText&gt;[2]&lt;/DisplayText&gt;&lt;record&gt;&lt;rec-number&gt;601&lt;/rec-number&gt;&lt;foreign-keys&gt;&lt;key app="EN" db-id="25r0p9p2yr0295es9xpvzprmas9dvrz2t555"&gt;601&lt;/key&gt;&lt;/foreign-keys&gt;&lt;ref-type name="Journal Article"&gt;17&lt;/ref-type&gt;&lt;contributors&gt;&lt;authors&gt;&lt;author&gt;Cimmino, M. A.&lt;/author&gt;&lt;author&gt;Ferrone, C.&lt;/author&gt;&lt;author&gt;Cutolo, M.&lt;/author&gt;&lt;/authors&gt;&lt;/contributors&gt;&lt;auth-address&gt;Dipartimento di Medicina Interna, Clinica Reumatologica, Universita degli Studi di Genova, Viale Benedetto XV 6, Genoa, Italy.&lt;/auth-address&gt;&lt;titles&gt;&lt;title&gt;Epidemiology of chronic musculoskeletal pain&lt;/title&gt;&lt;secondary-title&gt;Best practice &amp;amp; research. Clinical rheumatology&lt;/secondary-title&gt;&lt;alt-title&gt;Best Pract Res Clin Rheumatol&lt;/alt-title&gt;&lt;/titles&gt;&lt;alt-periodical&gt;&lt;full-title&gt;Best Pract Res Clin Rheumatol&lt;/full-title&gt;&lt;/alt-periodical&gt;&lt;pages&gt;173-83&lt;/pages&gt;&lt;volume&gt;25&lt;/volume&gt;&lt;number&gt;2&lt;/number&gt;&lt;edition&gt;2011/11/19&lt;/edition&gt;&lt;dates&gt;&lt;year&gt;2011&lt;/year&gt;&lt;pub-dates&gt;&lt;date&gt;Apr&lt;/date&gt;&lt;/pub-dates&gt;&lt;/dates&gt;&lt;isbn&gt;1532-1770 (Electronic)&amp;#xD;1521-6942 (Linking)&lt;/isbn&gt;&lt;accession-num&gt;22094194&lt;/accession-num&gt;&lt;urls&gt;&lt;related-urls&gt;&lt;url&gt;http://www.ncbi.nlm.nih.gov/pubmed/22094194&lt;/url&gt;&lt;/related-urls&gt;&lt;/urls&gt;&lt;electronic-resource-num&gt;10.1016/j.berh.2010.01.012&lt;/electronic-resource-num&gt;&lt;language&gt;eng&lt;/language&gt;&lt;/record&gt;&lt;/Cite&gt;&lt;/EndNote&gt;</w:instrText>
      </w:r>
      <w:r w:rsidR="003A3F8C">
        <w:fldChar w:fldCharType="separate"/>
      </w:r>
      <w:r w:rsidR="00F0571F">
        <w:rPr>
          <w:noProof/>
        </w:rPr>
        <w:t>[</w:t>
      </w:r>
      <w:hyperlink w:anchor="_ENREF_2" w:tooltip="Cimmino, 2011 #601" w:history="1">
        <w:r w:rsidR="007C0A1E">
          <w:rPr>
            <w:noProof/>
          </w:rPr>
          <w:t>2</w:t>
        </w:r>
      </w:hyperlink>
      <w:r w:rsidR="00F0571F">
        <w:rPr>
          <w:noProof/>
        </w:rPr>
        <w:t>]</w:t>
      </w:r>
      <w:r w:rsidR="003A3F8C">
        <w:fldChar w:fldCharType="end"/>
      </w:r>
      <w:r>
        <w:t xml:space="preserve"> in the general population.  T</w:t>
      </w:r>
      <w:r w:rsidR="0083475B">
        <w:t xml:space="preserve">he higher rate </w:t>
      </w:r>
      <w:r w:rsidR="0026162E">
        <w:t xml:space="preserve">seen </w:t>
      </w:r>
      <w:r w:rsidR="0083475B">
        <w:t>in this study may be accounted for by the</w:t>
      </w:r>
      <w:r w:rsidR="006F5777">
        <w:t xml:space="preserve"> following</w:t>
      </w:r>
      <w:r w:rsidR="0083475B">
        <w:t xml:space="preserve"> </w:t>
      </w:r>
      <w:r w:rsidR="006E55A6">
        <w:t>three</w:t>
      </w:r>
      <w:r w:rsidR="0026162E">
        <w:t xml:space="preserve"> factors. First the Chingford Study is restricted to women</w:t>
      </w:r>
      <w:r w:rsidR="007229D5">
        <w:t>,</w:t>
      </w:r>
      <w:r w:rsidR="0026162E">
        <w:t xml:space="preserve"> who are </w:t>
      </w:r>
      <w:r w:rsidR="00CA3A53">
        <w:t>known to be at greater risk of developing musculoskeletal pain. Second</w:t>
      </w:r>
      <w:r w:rsidR="00F048FD">
        <w:t>ly</w:t>
      </w:r>
      <w:r w:rsidR="00CA3A53">
        <w:t xml:space="preserve"> the women were aged between 64 ad 87 years at the time of the current study and the prevalence of musculoskeletal pain is seen to increase strongly with age </w:t>
      </w:r>
      <w:r w:rsidR="006E55A6">
        <w:t xml:space="preserve">Finally, </w:t>
      </w:r>
      <w:r w:rsidR="00DF7338">
        <w:t>the</w:t>
      </w:r>
      <w:r w:rsidR="00F048FD">
        <w:t xml:space="preserve"> duration and chronicity of </w:t>
      </w:r>
      <w:r w:rsidR="00DF7338">
        <w:t>musculoskeletal pain</w:t>
      </w:r>
      <w:r w:rsidR="00F048FD">
        <w:t xml:space="preserve"> has varied between studies</w:t>
      </w:r>
      <w:r w:rsidR="006E1CEF">
        <w:t xml:space="preserve">. For example in one study 58% </w:t>
      </w:r>
      <w:r w:rsidR="006E1CEF">
        <w:lastRenderedPageBreak/>
        <w:t xml:space="preserve">of 20-72 year olds reported musculoskeletal pain in the past week, compared to 15% who had musculoskeletal pain every day during the past year. The current study </w:t>
      </w:r>
      <w:r w:rsidR="00FB3A3D">
        <w:t>measured pain within the past 4 weeks, which is most similar to the former definition with a correspondingly similar estimate. The</w:t>
      </w:r>
      <w:r w:rsidR="00CC58E7">
        <w:t xml:space="preserve"> estimated</w:t>
      </w:r>
      <w:r w:rsidR="005E6A1D">
        <w:t xml:space="preserve"> prevalence of neuropathic pain</w:t>
      </w:r>
      <w:r w:rsidR="004663E0">
        <w:t xml:space="preserve"> varies</w:t>
      </w:r>
      <w:r w:rsidR="00CC58E7">
        <w:t xml:space="preserve"> from 1</w:t>
      </w:r>
      <w:r w:rsidR="00417872">
        <w:t>-8.8</w:t>
      </w:r>
      <w:r w:rsidR="00CC58E7">
        <w:t>%</w:t>
      </w:r>
      <w:r w:rsidR="00F27339">
        <w:fldChar w:fldCharType="begin">
          <w:fldData xml:space="preserve">PEVuZE5vdGU+PENpdGU+PEF1dGhvcj5Cb3dzaGVyPC9BdXRob3I+PFllYXI+MTk5MTwvWWVhcj48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</w:fldData>
        </w:fldChar>
      </w:r>
      <w:r w:rsidR="007C0A1E">
        <w:instrText xml:space="preserve"> ADDIN EN.CITE </w:instrText>
      </w:r>
      <w:r w:rsidR="007C0A1E">
        <w:fldChar w:fldCharType="begin">
          <w:fldData xml:space="preserve">PEVuZE5vdGU+PENpdGU+PEF1dGhvcj5Cb3dzaGVyPC9BdXRob3I+PFllYXI+MTk5MTwvWWVhcj48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</w:fldData>
        </w:fldChar>
      </w:r>
      <w:r w:rsidR="007C0A1E">
        <w:instrText xml:space="preserve"> ADDIN EN.CITE.DATA </w:instrText>
      </w:r>
      <w:r w:rsidR="007C0A1E">
        <w:fldChar w:fldCharType="end"/>
      </w:r>
      <w:r w:rsidR="00F27339">
        <w:fldChar w:fldCharType="separate"/>
      </w:r>
      <w:r w:rsidR="007C0A1E">
        <w:rPr>
          <w:noProof/>
        </w:rPr>
        <w:t>[</w:t>
      </w:r>
      <w:hyperlink w:anchor="_ENREF_15" w:tooltip="Bowsher, 1991 #571" w:history="1">
        <w:r w:rsidR="007C0A1E">
          <w:rPr>
            <w:noProof/>
          </w:rPr>
          <w:t>15</w:t>
        </w:r>
      </w:hyperlink>
      <w:r w:rsidR="007C0A1E">
        <w:rPr>
          <w:noProof/>
        </w:rPr>
        <w:t xml:space="preserve"> </w:t>
      </w:r>
      <w:hyperlink w:anchor="_ENREF_30" w:tooltip="Yawn, 2009 #604" w:history="1">
        <w:r w:rsidR="007C0A1E">
          <w:rPr>
            <w:noProof/>
          </w:rPr>
          <w:t>30</w:t>
        </w:r>
      </w:hyperlink>
      <w:r w:rsidR="007C0A1E">
        <w:rPr>
          <w:noProof/>
        </w:rPr>
        <w:t>]</w:t>
      </w:r>
      <w:r w:rsidR="00F27339">
        <w:fldChar w:fldCharType="end"/>
      </w:r>
      <w:r w:rsidR="00066F8E">
        <w:t xml:space="preserve"> </w:t>
      </w:r>
      <w:r w:rsidR="00A111BD">
        <w:t>in the general population to 6.9-</w:t>
      </w:r>
      <w:r w:rsidR="004663E0">
        <w:t>8.2%</w:t>
      </w:r>
      <w:r w:rsidR="004663E0">
        <w:fldChar w:fldCharType="begin">
          <w:fldData xml:space="preserve">PEVuZE5vdGU+PENpdGU+PEF1dGhvcj5Cb3VoYXNzaXJhPC9BdXRob3I+PFllYXI+MjAwODwvWWVh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</w:fldData>
        </w:fldChar>
      </w:r>
      <w:r w:rsidR="007C0A1E">
        <w:instrText xml:space="preserve"> ADDIN EN.CITE </w:instrText>
      </w:r>
      <w:r w:rsidR="007C0A1E">
        <w:fldChar w:fldCharType="begin">
          <w:fldData xml:space="preserve">PEVuZE5vdGU+PENpdGU+PEF1dGhvcj5Cb3VoYXNzaXJhPC9BdXRob3I+PFllYXI+MjAwODwvWWVh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</w:fldData>
        </w:fldChar>
      </w:r>
      <w:r w:rsidR="007C0A1E">
        <w:instrText xml:space="preserve"> ADDIN EN.CITE.DATA </w:instrText>
      </w:r>
      <w:r w:rsidR="007C0A1E">
        <w:fldChar w:fldCharType="end"/>
      </w:r>
      <w:r w:rsidR="004663E0">
        <w:fldChar w:fldCharType="separate"/>
      </w:r>
      <w:r w:rsidR="007C0A1E">
        <w:rPr>
          <w:noProof/>
        </w:rPr>
        <w:t>[</w:t>
      </w:r>
      <w:hyperlink w:anchor="_ENREF_31" w:tooltip="Bouhassira, 2008 #597" w:history="1">
        <w:r w:rsidR="007C0A1E">
          <w:rPr>
            <w:noProof/>
          </w:rPr>
          <w:t>31</w:t>
        </w:r>
      </w:hyperlink>
      <w:r w:rsidR="007C0A1E">
        <w:rPr>
          <w:noProof/>
        </w:rPr>
        <w:t xml:space="preserve"> </w:t>
      </w:r>
      <w:hyperlink w:anchor="_ENREF_32" w:tooltip="Torrance, 2006 #599" w:history="1">
        <w:r w:rsidR="007C0A1E">
          <w:rPr>
            <w:noProof/>
          </w:rPr>
          <w:t>32</w:t>
        </w:r>
      </w:hyperlink>
      <w:r w:rsidR="007C0A1E">
        <w:rPr>
          <w:noProof/>
        </w:rPr>
        <w:t>]</w:t>
      </w:r>
      <w:r w:rsidR="004663E0">
        <w:fldChar w:fldCharType="end"/>
      </w:r>
      <w:r w:rsidR="005E6A1D">
        <w:t xml:space="preserve"> amongst those with chronic pain</w:t>
      </w:r>
      <w:r w:rsidR="00A4573B">
        <w:t xml:space="preserve">. Although this </w:t>
      </w:r>
      <w:r w:rsidR="00C96AA1">
        <w:t xml:space="preserve">study </w:t>
      </w:r>
      <w:r w:rsidR="00A4573B">
        <w:t xml:space="preserve">has not been designed to estimate the prevalence of neuropathic pain, the </w:t>
      </w:r>
      <w:r w:rsidR="00A111BD">
        <w:t xml:space="preserve">proportion </w:t>
      </w:r>
      <w:r w:rsidR="0039544F">
        <w:t>of areas</w:t>
      </w:r>
      <w:r w:rsidR="008B6995">
        <w:t xml:space="preserve"> assessed</w:t>
      </w:r>
      <w:r w:rsidR="0039544F">
        <w:t xml:space="preserve"> that fulfilled the criteria for likely neuropathic pain using PainDETECT is reassuringly similar.</w:t>
      </w:r>
      <w:r w:rsidR="00312DA0">
        <w:t xml:space="preserve"> </w:t>
      </w:r>
    </w:p>
    <w:p w14:paraId="19CBB2E4" w14:textId="77777777" w:rsidR="00C47B6F" w:rsidRDefault="00C47B6F" w:rsidP="00300DD6">
      <w:pPr>
        <w:spacing w:line="480" w:lineRule="auto"/>
      </w:pPr>
    </w:p>
    <w:p w14:paraId="3F1527AC" w14:textId="5A470114" w:rsidR="008E74D7" w:rsidRDefault="006D569D" w:rsidP="00300DD6">
      <w:pPr>
        <w:spacing w:line="480" w:lineRule="auto"/>
      </w:pPr>
      <w:r>
        <w:t>T</w:t>
      </w:r>
      <w:r w:rsidR="00FA6108">
        <w:t xml:space="preserve">o our knowledge, no other studies of QST have been conducted </w:t>
      </w:r>
      <w:r w:rsidR="00C46C34">
        <w:t>in joint</w:t>
      </w:r>
      <w:r w:rsidR="00FA6108">
        <w:t xml:space="preserve"> pain</w:t>
      </w:r>
      <w:r w:rsidR="00184A86">
        <w:t xml:space="preserve"> </w:t>
      </w:r>
      <w:r w:rsidR="00C46C34">
        <w:t xml:space="preserve">in the community </w:t>
      </w:r>
      <w:r w:rsidR="00184A86">
        <w:t>but</w:t>
      </w:r>
      <w:r w:rsidR="00117262">
        <w:t xml:space="preserve"> </w:t>
      </w:r>
      <w:r w:rsidR="00FA6108">
        <w:t>the</w:t>
      </w:r>
      <w:r>
        <w:t xml:space="preserve"> results can be</w:t>
      </w:r>
      <w:r w:rsidR="00526F41">
        <w:t xml:space="preserve"> </w:t>
      </w:r>
      <w:r>
        <w:t xml:space="preserve">compared to those from a study of </w:t>
      </w:r>
      <w:r w:rsidR="006013A6">
        <w:t>somatosensory abnormalities in</w:t>
      </w:r>
      <w:r>
        <w:t xml:space="preserve"> osteoarthritis of the knee</w:t>
      </w:r>
      <w:r w:rsidR="003A3F8C">
        <w:fldChar w:fldCharType="begin"/>
      </w:r>
      <w:r w:rsidR="00F0571F">
        <w:instrText xml:space="preserve"> ADDIN EN.CITE &lt;EndNote&gt;&lt;Cite&gt;&lt;Author&gt;Wylde&lt;/Author&gt;&lt;Year&gt;2011&lt;/Year&gt;&lt;RecNum&gt;588&lt;/RecNum&gt;&lt;DisplayText&gt;[6]&lt;/DisplayText&gt;&lt;record&gt;&lt;rec-number&gt;588&lt;/rec-number&gt;&lt;foreign-keys&gt;&lt;key app="EN" db-id="25r0p9p2yr0295es9xpvzprmas9dvrz2t555"&gt;588&lt;/key&gt;&lt;/foreign-keys&gt;&lt;ref-type name="Journal Article"&gt;17&lt;/ref-type&gt;&lt;contributors&gt;&lt;authors&gt;&lt;author&gt;Wylde, V.&lt;/author&gt;&lt;author&gt;Palmer, S.&lt;/author&gt;&lt;author&gt;Learmonth, I. D.&lt;/author&gt;&lt;author&gt;Dieppe, P.&lt;/author&gt;&lt;/authors&gt;&lt;/contributors&gt;&lt;auth-address&gt;Musculoskeletal Research Unit, School of Clinical Sciences, University of Bristol, Avon Orthopaedic Centre, Southmead Hospital, Faculty of Health and Life Sciences, University of the West of England, Bristol and Institute of Clinical Education, Peninsula Medical School, Universities of Exeter and Plymouth, Plymouth, UK.&lt;/auth-address&gt;&lt;titles&gt;&lt;title&gt;Somatosensory abnormalities in knee OA&lt;/title&gt;&lt;secondary-title&gt;Rheumatology&lt;/secondary-title&gt;&lt;alt-title&gt;Rheumatology (Oxford)&lt;/alt-title&gt;&lt;/titles&gt;&lt;periodical&gt;&lt;full-title&gt;Rheumatology&lt;/full-title&gt;&lt;/periodical&gt;&lt;alt-periodical&gt;&lt;full-title&gt;Rheumatology (Oxford)&lt;/full-title&gt;&lt;/alt-periodical&gt;&lt;edition&gt;2011/11/29&lt;/edition&gt;&lt;dates&gt;&lt;year&gt;2011&lt;/year&gt;&lt;pub-dates&gt;&lt;date&gt;Nov 24&lt;/date&gt;&lt;/pub-dates&gt;&lt;/dates&gt;&lt;isbn&gt;1462-0332 (Electronic)&amp;#xD;1462-0324 (Linking)&lt;/isbn&gt;&lt;accession-num&gt;22120461&lt;/accession-num&gt;&lt;urls&gt;&lt;related-urls&gt;&lt;url&gt;http://www.ncbi.nlm.nih.gov/pubmed/22120461&lt;/url&gt;&lt;/related-urls&gt;&lt;/urls&gt;&lt;electronic-resource-num&gt;10.1093/rheumatology/ker343&lt;/electronic-resource-num&gt;&lt;language&gt;Eng&lt;/language&gt;&lt;/record&gt;&lt;/Cite&gt;&lt;/EndNote&gt;</w:instrText>
      </w:r>
      <w:r w:rsidR="003A3F8C">
        <w:fldChar w:fldCharType="separate"/>
      </w:r>
      <w:r w:rsidR="00F0571F">
        <w:rPr>
          <w:noProof/>
        </w:rPr>
        <w:t>[</w:t>
      </w:r>
      <w:hyperlink w:anchor="_ENREF_6" w:tooltip="Wylde, 2011 #588" w:history="1">
        <w:r w:rsidR="007C0A1E">
          <w:rPr>
            <w:noProof/>
          </w:rPr>
          <w:t>6</w:t>
        </w:r>
      </w:hyperlink>
      <w:r w:rsidR="00F0571F">
        <w:rPr>
          <w:noProof/>
        </w:rPr>
        <w:t>]</w:t>
      </w:r>
      <w:r w:rsidR="003A3F8C">
        <w:fldChar w:fldCharType="end"/>
      </w:r>
      <w:r w:rsidR="00FA6108">
        <w:t xml:space="preserve">. </w:t>
      </w:r>
      <w:r w:rsidR="00F761E3">
        <w:t xml:space="preserve">Consistent with the current study, </w:t>
      </w:r>
      <w:r w:rsidR="00FA6108" w:rsidRPr="00E46455">
        <w:rPr>
          <w:i/>
        </w:rPr>
        <w:t>Wylde</w:t>
      </w:r>
      <w:r w:rsidR="00FA6108">
        <w:t xml:space="preserve"> et al demonstrated </w:t>
      </w:r>
      <w:r w:rsidR="00175BA0">
        <w:t>incre</w:t>
      </w:r>
      <w:r w:rsidR="007F605E">
        <w:t>ased sensitivity to a</w:t>
      </w:r>
      <w:r w:rsidR="00FA6108">
        <w:t xml:space="preserve"> pressure </w:t>
      </w:r>
      <w:r w:rsidR="00175BA0">
        <w:t>stimulus applied distant to the site of pain</w:t>
      </w:r>
      <w:r w:rsidR="007F605E">
        <w:t xml:space="preserve"> (the </w:t>
      </w:r>
      <w:r w:rsidR="00F761E3">
        <w:t xml:space="preserve">right </w:t>
      </w:r>
      <w:r w:rsidR="007F605E">
        <w:t>forearm)</w:t>
      </w:r>
      <w:r w:rsidR="00175BA0">
        <w:t xml:space="preserve">, </w:t>
      </w:r>
      <w:r w:rsidR="000561E1">
        <w:t>in patients compared to controls</w:t>
      </w:r>
      <w:r w:rsidR="002C55C3">
        <w:t xml:space="preserve"> and</w:t>
      </w:r>
      <w:r w:rsidR="00FA6108">
        <w:t xml:space="preserve"> no significant difference in distant warm detection</w:t>
      </w:r>
      <w:r w:rsidR="00F761E3">
        <w:t xml:space="preserve">. </w:t>
      </w:r>
      <w:r w:rsidR="000561E1">
        <w:t>I</w:t>
      </w:r>
      <w:r w:rsidR="002C55C3">
        <w:t xml:space="preserve">n contrast </w:t>
      </w:r>
      <w:r w:rsidR="007D0D4F">
        <w:t xml:space="preserve">distant </w:t>
      </w:r>
      <w:r w:rsidR="00FA6108">
        <w:t xml:space="preserve">heat pain thresholds </w:t>
      </w:r>
      <w:r w:rsidR="00127DE8">
        <w:t>were not</w:t>
      </w:r>
      <w:r w:rsidR="002C55C3">
        <w:t xml:space="preserve"> </w:t>
      </w:r>
      <w:r w:rsidR="00B65230">
        <w:t xml:space="preserve">found to be </w:t>
      </w:r>
      <w:r w:rsidR="00B60D06">
        <w:t xml:space="preserve">significantly </w:t>
      </w:r>
      <w:r w:rsidR="002C55C3">
        <w:t>different</w:t>
      </w:r>
      <w:r w:rsidR="00127DE8">
        <w:t xml:space="preserve"> while in our study </w:t>
      </w:r>
      <w:r w:rsidR="002A6712">
        <w:t>those with pain</w:t>
      </w:r>
      <w:r w:rsidR="003C55CF">
        <w:t xml:space="preserve"> demonstrated significantly lower heat pain thresholds than the pain free group.</w:t>
      </w:r>
      <w:r w:rsidR="003800FC">
        <w:t xml:space="preserve"> Whilst t</w:t>
      </w:r>
      <w:r w:rsidR="0072299D">
        <w:t xml:space="preserve">his may represent a true difference </w:t>
      </w:r>
      <w:r w:rsidR="003800FC">
        <w:t xml:space="preserve">between the populations being studied, it may also reflect the differences in analysis </w:t>
      </w:r>
      <w:r w:rsidR="009A2132">
        <w:t xml:space="preserve">methods </w:t>
      </w:r>
      <w:r w:rsidR="003800FC">
        <w:t>and site of assessment.</w:t>
      </w:r>
      <w:r w:rsidR="002C55C3">
        <w:t xml:space="preserve"> </w:t>
      </w:r>
      <w:r w:rsidR="00A67B6B">
        <w:t xml:space="preserve">Overall, these studies emphasize the </w:t>
      </w:r>
      <w:r w:rsidR="00B60D06">
        <w:t xml:space="preserve">potential for altered pain sensitivity in areas away from the site of pain, </w:t>
      </w:r>
      <w:r w:rsidR="00AC1370">
        <w:t>implicating</w:t>
      </w:r>
      <w:r w:rsidR="001403FA">
        <w:t xml:space="preserve"> possible</w:t>
      </w:r>
      <w:r w:rsidR="00AC1370">
        <w:t xml:space="preserve"> central nervous system involvement. </w:t>
      </w:r>
    </w:p>
    <w:p w14:paraId="454B750C" w14:textId="581BD708" w:rsidR="00FA6108" w:rsidRDefault="00B60D06" w:rsidP="00300DD6">
      <w:pPr>
        <w:spacing w:line="480" w:lineRule="auto"/>
      </w:pPr>
      <w:r>
        <w:t xml:space="preserve"> </w:t>
      </w:r>
    </w:p>
    <w:p w14:paraId="05E1133C" w14:textId="0C2A2A43" w:rsidR="00FA6108" w:rsidRDefault="00C42ECF" w:rsidP="00300DD6">
      <w:pPr>
        <w:spacing w:line="480" w:lineRule="auto"/>
      </w:pPr>
      <w:r>
        <w:lastRenderedPageBreak/>
        <w:t xml:space="preserve">As there is no gold standard test for neuropathic pain, we wished to compare </w:t>
      </w:r>
      <w:r w:rsidR="00297EFE">
        <w:t xml:space="preserve">two of </w:t>
      </w:r>
      <w:r>
        <w:t>the</w:t>
      </w:r>
      <w:r w:rsidR="005D291A">
        <w:t xml:space="preserve"> </w:t>
      </w:r>
      <w:r>
        <w:t>tools currently used</w:t>
      </w:r>
      <w:r w:rsidR="00297EFE">
        <w:t>:</w:t>
      </w:r>
      <w:r>
        <w:t xml:space="preserve"> </w:t>
      </w:r>
      <w:r w:rsidR="00297EFE">
        <w:t>PainDETECT versus QST</w:t>
      </w:r>
      <w:r w:rsidR="005D291A">
        <w:t>.</w:t>
      </w:r>
      <w:r w:rsidR="00297EFE">
        <w:t xml:space="preserve"> </w:t>
      </w:r>
      <w:r w:rsidR="00E8688E">
        <w:t>Although t</w:t>
      </w:r>
      <w:r w:rsidR="00A82F18">
        <w:t>he</w:t>
      </w:r>
      <w:r w:rsidR="00E21AF3">
        <w:t>re are no previous studies that</w:t>
      </w:r>
      <w:r w:rsidR="00E8688E">
        <w:t xml:space="preserve"> specifically</w:t>
      </w:r>
      <w:r w:rsidR="00A82F18">
        <w:t xml:space="preserve"> assess the association between PainDETECT</w:t>
      </w:r>
      <w:r w:rsidR="00E8688E">
        <w:t xml:space="preserve"> scores</w:t>
      </w:r>
      <w:r w:rsidR="00A82F18">
        <w:t xml:space="preserve"> and </w:t>
      </w:r>
      <w:r w:rsidR="00E8688E">
        <w:t>QST</w:t>
      </w:r>
      <w:r w:rsidR="003D704C">
        <w:t xml:space="preserve"> in the commun</w:t>
      </w:r>
      <w:r w:rsidR="002125C7">
        <w:t>i</w:t>
      </w:r>
      <w:r w:rsidR="003D704C">
        <w:t>ty</w:t>
      </w:r>
      <w:r w:rsidR="00E8688E">
        <w:t>,</w:t>
      </w:r>
      <w:r w:rsidR="00A82F18">
        <w:t xml:space="preserve"> a study of patients with chronic pain has shown that self-reported neuropathic features identified</w:t>
      </w:r>
      <w:r w:rsidR="00863697">
        <w:t xml:space="preserve"> using the Neuropathic Pain Symptom Inventory correlate to related modalities tested with QST</w:t>
      </w:r>
      <w:r w:rsidR="003A3F8C">
        <w:fldChar w:fldCharType="begin">
          <w:fldData xml:space="preserve">PEVuZE5vdGU+PENpdGU+PEF1dGhvcj5BdHRhbDwvQXV0aG9yPjxZZWFyPjIwMDg8L1llYXI+PFJl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</w:fldData>
        </w:fldChar>
      </w:r>
      <w:r w:rsidR="007C0A1E">
        <w:instrText xml:space="preserve"> ADDIN EN.CITE </w:instrText>
      </w:r>
      <w:r w:rsidR="007C0A1E">
        <w:fldChar w:fldCharType="begin">
          <w:fldData xml:space="preserve">PEVuZE5vdGU+PENpdGU+PEF1dGhvcj5BdHRhbDwvQXV0aG9yPjxZZWFyPjIwMDg8L1llYXI+PFJl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</w:fldData>
        </w:fldChar>
      </w:r>
      <w:r w:rsidR="007C0A1E">
        <w:instrText xml:space="preserve"> ADDIN EN.CITE.DATA </w:instrText>
      </w:r>
      <w:r w:rsidR="007C0A1E">
        <w:fldChar w:fldCharType="end"/>
      </w:r>
      <w:r w:rsidR="003A3F8C">
        <w:fldChar w:fldCharType="separate"/>
      </w:r>
      <w:r w:rsidR="007C0A1E">
        <w:rPr>
          <w:noProof/>
        </w:rPr>
        <w:t>[</w:t>
      </w:r>
      <w:hyperlink w:anchor="_ENREF_33" w:tooltip="Attal, 2008 #595" w:history="1">
        <w:r w:rsidR="007C0A1E">
          <w:rPr>
            <w:noProof/>
          </w:rPr>
          <w:t>33</w:t>
        </w:r>
      </w:hyperlink>
      <w:r w:rsidR="007C0A1E">
        <w:rPr>
          <w:noProof/>
        </w:rPr>
        <w:t>]</w:t>
      </w:r>
      <w:r w:rsidR="003A3F8C">
        <w:fldChar w:fldCharType="end"/>
      </w:r>
      <w:r w:rsidR="00863697">
        <w:t>.</w:t>
      </w:r>
      <w:r w:rsidR="00D92097">
        <w:t xml:space="preserve"> Furthermore, a study of patients with fibromyalgia demonstrated that pain pressure thresholds were correlated with PainDETECT score</w:t>
      </w:r>
      <w:r w:rsidR="003A3F8C">
        <w:fldChar w:fldCharType="begin">
          <w:fldData xml:space="preserve">PEVuZE5vdGU+PENpdGU+PEF1dGhvcj5BbXJpczwvQXV0aG9yPjxZZWFyPjIwMTA8L1llYXI+PFJl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</w:fldData>
        </w:fldChar>
      </w:r>
      <w:r w:rsidR="00F0571F">
        <w:instrText xml:space="preserve"> ADDIN EN.CITE </w:instrText>
      </w:r>
      <w:r w:rsidR="00F0571F">
        <w:fldChar w:fldCharType="begin">
          <w:fldData xml:space="preserve">PEVuZE5vdGU+PENpdGU+PEF1dGhvcj5BbXJpczwvQXV0aG9yPjxZZWFyPjIwMTA8L1llYXI+PFJl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</w:fldData>
        </w:fldChar>
      </w:r>
      <w:r w:rsidR="00F0571F">
        <w:instrText xml:space="preserve"> ADDIN EN.CITE.DATA </w:instrText>
      </w:r>
      <w:r w:rsidR="00F0571F">
        <w:fldChar w:fldCharType="end"/>
      </w:r>
      <w:r w:rsidR="003A3F8C">
        <w:fldChar w:fldCharType="separate"/>
      </w:r>
      <w:r w:rsidR="00F0571F">
        <w:rPr>
          <w:noProof/>
        </w:rPr>
        <w:t>[</w:t>
      </w:r>
      <w:hyperlink w:anchor="_ENREF_26" w:tooltip="Amris, 2010 #625" w:history="1">
        <w:r w:rsidR="007C0A1E">
          <w:rPr>
            <w:noProof/>
          </w:rPr>
          <w:t>26</w:t>
        </w:r>
      </w:hyperlink>
      <w:r w:rsidR="00F0571F">
        <w:rPr>
          <w:noProof/>
        </w:rPr>
        <w:t>]</w:t>
      </w:r>
      <w:r w:rsidR="003A3F8C">
        <w:fldChar w:fldCharType="end"/>
      </w:r>
      <w:r w:rsidR="00C12B4F">
        <w:t>.</w:t>
      </w:r>
    </w:p>
    <w:p w14:paraId="1433F1F2" w14:textId="77777777" w:rsidR="000940B1" w:rsidRDefault="000940B1" w:rsidP="00300DD6">
      <w:pPr>
        <w:spacing w:line="480" w:lineRule="auto"/>
      </w:pPr>
    </w:p>
    <w:p w14:paraId="02E85470" w14:textId="61E7A417" w:rsidR="000A3BEF" w:rsidRDefault="000940B1" w:rsidP="00300DD6">
      <w:pPr>
        <w:spacing w:line="480" w:lineRule="auto"/>
      </w:pPr>
      <w:r w:rsidRPr="00387720">
        <w:rPr>
          <w:i/>
        </w:rPr>
        <w:t>Hochman</w:t>
      </w:r>
      <w:r>
        <w:t xml:space="preserve"> et al</w:t>
      </w:r>
      <w:r w:rsidR="008E23D3">
        <w:t xml:space="preserve"> </w:t>
      </w:r>
      <w:r w:rsidR="00CE13E5">
        <w:t xml:space="preserve">demonstrate the same group of </w:t>
      </w:r>
      <w:r w:rsidR="00846929">
        <w:t xml:space="preserve">most common </w:t>
      </w:r>
      <w:r w:rsidR="00CE13E5">
        <w:t>pain qualities identified in this study in patients with knee osteoarthritis, using the modified PainDETECT questionnaire:</w:t>
      </w:r>
      <w:r w:rsidR="00316AE8">
        <w:t xml:space="preserve"> radiating pain (59.2%), electrical shocks (50.4%), sensitivity to pressure (34.9%) and burning pain (33.3%)</w:t>
      </w:r>
      <w:r w:rsidR="003A3F8C">
        <w:fldChar w:fldCharType="begin"/>
      </w:r>
      <w:r w:rsidR="00F0571F">
        <w:instrText xml:space="preserve"> ADDIN EN.CITE &lt;EndNote&gt;&lt;Cite&gt;&lt;Author&gt;Hochman&lt;/Author&gt;&lt;Year&gt;2011&lt;/Year&gt;&lt;RecNum&gt;600&lt;/RecNum&gt;&lt;DisplayText&gt;[7]&lt;/DisplayText&gt;&lt;record&gt;&lt;rec-number&gt;600&lt;/rec-number&gt;&lt;foreign-keys&gt;&lt;key app="EN" db-id="25r0p9p2yr0295es9xpvzprmas9dvrz2t555"&gt;600&lt;/key&gt;&lt;/foreign-keys&gt;&lt;ref-type name="Journal Article"&gt;17&lt;/ref-type&gt;&lt;contributors&gt;&lt;authors&gt;&lt;author&gt;Hochman, J. R.&lt;/author&gt;&lt;author&gt;Gagliese, L.&lt;/author&gt;&lt;author&gt;Davis, A. M.&lt;/author&gt;&lt;author&gt;Hawker, G. A.&lt;/author&gt;&lt;/authors&gt;&lt;/contributors&gt;&lt;auth-address&gt;Division of Rheumatology, Department of Medicine, Women&amp;apos;s College Hospital, Toronto, ON, Canada. j.hochman@utoronto.ca&lt;/auth-address&gt;&lt;titles&gt;&lt;title&gt;Neuropathic pain symptoms in a community knee OA cohort&lt;/title&gt;&lt;secondary-title&gt;Osteoarthritis and cartilage / OARS, Osteoarthritis Research Society&lt;/secondary-title&gt;&lt;alt-title&gt;Osteoarthritis Cartilage&lt;/alt-title&gt;&lt;/titles&gt;&lt;alt-periodical&gt;&lt;full-title&gt;Osteoarthritis Cartilage&lt;/full-title&gt;&lt;/alt-periodical&gt;&lt;pages&gt;647-54&lt;/pages&gt;&lt;volume&gt;19&lt;/volume&gt;&lt;number&gt;6&lt;/number&gt;&lt;edition&gt;2011/03/29&lt;/edition&gt;&lt;keywords&gt;&lt;keyword&gt;Aged&lt;/keyword&gt;&lt;keyword&gt;Aged, 80 and over&lt;/keyword&gt;&lt;keyword&gt;Cohort Studies&lt;/keyword&gt;&lt;keyword&gt;Female&lt;/keyword&gt;&lt;keyword&gt;Humans&lt;/keyword&gt;&lt;keyword&gt;Male&lt;/keyword&gt;&lt;keyword&gt;Neuralgia&lt;/keyword&gt;&lt;keyword&gt;Ontario/epidemiology&lt;/keyword&gt;&lt;keyword&gt;Osteoarthritis, Knee/*complications&lt;/keyword&gt;&lt;keyword&gt;Pain/*diagnosis/epidemiology&lt;/keyword&gt;&lt;keyword&gt;Pain Measurement/*methods&lt;/keyword&gt;&lt;keyword&gt;Prevalence&lt;/keyword&gt;&lt;keyword&gt;Questionnaires/standards&lt;/keyword&gt;&lt;keyword&gt;Reproducibility of Results&lt;/keyword&gt;&lt;keyword&gt;Severity of Illness Index&lt;/keyword&gt;&lt;/keywords&gt;&lt;dates&gt;&lt;year&gt;2011&lt;/year&gt;&lt;pub-dates&gt;&lt;date&gt;Jun&lt;/date&gt;&lt;/pub-dates&gt;&lt;/dates&gt;&lt;isbn&gt;1522-9653 (Electronic)&amp;#xD;1063-4584 (Linking)&lt;/isbn&gt;&lt;accession-num&gt;21440077&lt;/accession-num&gt;&lt;work-type&gt;Research Support, Non-U.S. Gov&amp;apos;t&lt;/work-type&gt;&lt;urls&gt;&lt;related-urls&gt;&lt;url&gt;http://www.ncbi.nlm.nih.gov/pubmed/21440077&lt;/url&gt;&lt;/related-urls&gt;&lt;/urls&gt;&lt;electronic-resource-num&gt;10.1016/j.joca.2011.03.007&lt;/electronic-resource-num&gt;&lt;language&gt;eng&lt;/language&gt;&lt;/record&gt;&lt;/Cite&gt;&lt;/EndNote&gt;</w:instrText>
      </w:r>
      <w:r w:rsidR="003A3F8C">
        <w:fldChar w:fldCharType="separate"/>
      </w:r>
      <w:r w:rsidR="00F0571F">
        <w:rPr>
          <w:noProof/>
        </w:rPr>
        <w:t>[</w:t>
      </w:r>
      <w:hyperlink w:anchor="_ENREF_7" w:tooltip="Hochman, 2011 #600" w:history="1">
        <w:r w:rsidR="007C0A1E">
          <w:rPr>
            <w:noProof/>
          </w:rPr>
          <w:t>7</w:t>
        </w:r>
      </w:hyperlink>
      <w:r w:rsidR="00F0571F">
        <w:rPr>
          <w:noProof/>
        </w:rPr>
        <w:t>]</w:t>
      </w:r>
      <w:r w:rsidR="003A3F8C">
        <w:fldChar w:fldCharType="end"/>
      </w:r>
      <w:r w:rsidR="00316AE8">
        <w:t>.</w:t>
      </w:r>
      <w:r w:rsidR="00334979">
        <w:t xml:space="preserve"> </w:t>
      </w:r>
      <w:r w:rsidR="00CE13E5">
        <w:t>T</w:t>
      </w:r>
      <w:r w:rsidR="00334979">
        <w:t>he</w:t>
      </w:r>
      <w:r w:rsidR="00CE13E5">
        <w:t xml:space="preserve"> frequency of symptoms is much higher tha</w:t>
      </w:r>
      <w:r w:rsidR="006B779F">
        <w:t xml:space="preserve">n in the current study, which is expected </w:t>
      </w:r>
      <w:r w:rsidR="00CE13E5">
        <w:t>as only</w:t>
      </w:r>
      <w:r w:rsidR="00334979">
        <w:t xml:space="preserve"> patients with mode</w:t>
      </w:r>
      <w:r w:rsidR="00F2165B">
        <w:t>rate to severe arthritis symptoms</w:t>
      </w:r>
      <w:r w:rsidR="00CE13E5">
        <w:t xml:space="preserve"> were recruited</w:t>
      </w:r>
      <w:r w:rsidR="00334979">
        <w:t>.</w:t>
      </w:r>
      <w:r w:rsidR="00CE13E5">
        <w:t xml:space="preserve"> This suggests th</w:t>
      </w:r>
      <w:r w:rsidR="00415C26">
        <w:t>at a similar set of qualities may be</w:t>
      </w:r>
      <w:r w:rsidR="00CE13E5">
        <w:t xml:space="preserve"> important in musculoskeletal conditions in general</w:t>
      </w:r>
      <w:r w:rsidR="00CA29C4">
        <w:t xml:space="preserve"> although</w:t>
      </w:r>
      <w:r w:rsidR="00CE13E5">
        <w:t xml:space="preserve"> further exploration of this is required.</w:t>
      </w:r>
    </w:p>
    <w:p w14:paraId="64E66146" w14:textId="77777777" w:rsidR="00CE266A" w:rsidRDefault="00CE266A" w:rsidP="00300DD6">
      <w:pPr>
        <w:spacing w:line="480" w:lineRule="auto"/>
      </w:pPr>
    </w:p>
    <w:p w14:paraId="19015B44" w14:textId="7637F98B" w:rsidR="00172A6D" w:rsidRDefault="00E01F1E" w:rsidP="00300DD6">
      <w:pPr>
        <w:spacing w:line="480" w:lineRule="auto"/>
      </w:pPr>
      <w:r>
        <w:t>Strengths of this study include its large sample siz</w:t>
      </w:r>
      <w:r w:rsidR="00F82828">
        <w:t>e, the use of an unselected community-based cohort</w:t>
      </w:r>
      <w:r w:rsidR="00275F2B">
        <w:t xml:space="preserve"> with the participating women being representative of those in the general UK population</w:t>
      </w:r>
      <w:r w:rsidR="008A049B">
        <w:t xml:space="preserve"> and incorporation of potential confounding factors such as BMI, age and use of pain modifying medication. </w:t>
      </w:r>
      <w:r w:rsidR="002F3969">
        <w:t xml:space="preserve">The </w:t>
      </w:r>
      <w:r w:rsidR="00275F2B">
        <w:t xml:space="preserve">main limitation is the </w:t>
      </w:r>
      <w:r w:rsidR="00A37B0E">
        <w:t xml:space="preserve">use of </w:t>
      </w:r>
      <w:r w:rsidR="00275F2B">
        <w:t>PainDETECT qu</w:t>
      </w:r>
      <w:r w:rsidR="00A37B0E">
        <w:t xml:space="preserve">estionnaire to </w:t>
      </w:r>
      <w:r w:rsidR="002F505F">
        <w:t xml:space="preserve">assess </w:t>
      </w:r>
      <w:r w:rsidR="00A37B0E">
        <w:t>separate</w:t>
      </w:r>
      <w:r w:rsidR="00275F2B">
        <w:t xml:space="preserve"> areas affected by pain</w:t>
      </w:r>
      <w:r w:rsidR="001A6A8B">
        <w:t xml:space="preserve"> within an individual</w:t>
      </w:r>
      <w:r w:rsidR="00275F2B">
        <w:t>. Although not formally validated for</w:t>
      </w:r>
      <w:r w:rsidR="002F505F">
        <w:t xml:space="preserve"> use in this manner</w:t>
      </w:r>
      <w:r w:rsidR="00275F2B">
        <w:t>, the modified PainDETECT</w:t>
      </w:r>
      <w:r w:rsidR="003C3F03">
        <w:t xml:space="preserve"> questionnaire, which has been found to </w:t>
      </w:r>
      <w:r w:rsidR="003C3F03">
        <w:lastRenderedPageBreak/>
        <w:t>have adequate face a</w:t>
      </w:r>
      <w:r w:rsidR="002F505F">
        <w:t>nd content validity, follows a similar</w:t>
      </w:r>
      <w:r w:rsidR="00C90A82">
        <w:t xml:space="preserve"> prin</w:t>
      </w:r>
      <w:r w:rsidR="003C3F03">
        <w:t>ciple</w:t>
      </w:r>
      <w:r w:rsidR="003A3F8C">
        <w:fldChar w:fldCharType="begin"/>
      </w:r>
      <w:r w:rsidR="00F0571F">
        <w:instrText xml:space="preserve"> ADDIN EN.CITE &lt;EndNote&gt;&lt;Cite&gt;&lt;Author&gt;Hochman&lt;/Author&gt;&lt;Year&gt;2011&lt;/Year&gt;&lt;RecNum&gt;600&lt;/RecNum&gt;&lt;DisplayText&gt;[7]&lt;/DisplayText&gt;&lt;record&gt;&lt;rec-number&gt;600&lt;/rec-number&gt;&lt;foreign-keys&gt;&lt;key app="EN" db-id="25r0p9p2yr0295es9xpvzprmas9dvrz2t555"&gt;600&lt;/key&gt;&lt;/foreign-keys&gt;&lt;ref-type name="Journal Article"&gt;17&lt;/ref-type&gt;&lt;contributors&gt;&lt;authors&gt;&lt;author&gt;Hochman, J. R.&lt;/author&gt;&lt;author&gt;Gagliese, L.&lt;/author&gt;&lt;author&gt;Davis, A. M.&lt;/author&gt;&lt;author&gt;Hawker, G. A.&lt;/author&gt;&lt;/authors&gt;&lt;/contributors&gt;&lt;auth-address&gt;Division of Rheumatology, Department of Medicine, Women&amp;apos;s College Hospital, Toronto, ON, Canada. j.hochman@utoronto.ca&lt;/auth-address&gt;&lt;titles&gt;&lt;title&gt;Neuropathic pain symptoms in a community knee OA cohort&lt;/title&gt;&lt;secondary-title&gt;Osteoarthritis and cartilage / OARS, Osteoarthritis Research Society&lt;/secondary-title&gt;&lt;alt-title&gt;Osteoarthritis Cartilage&lt;/alt-title&gt;&lt;/titles&gt;&lt;alt-periodical&gt;&lt;full-title&gt;Osteoarthritis Cartilage&lt;/full-title&gt;&lt;/alt-periodical&gt;&lt;pages&gt;647-54&lt;/pages&gt;&lt;volume&gt;19&lt;/volume&gt;&lt;number&gt;6&lt;/number&gt;&lt;edition&gt;2011/03/29&lt;/edition&gt;&lt;keywords&gt;&lt;keyword&gt;Aged&lt;/keyword&gt;&lt;keyword&gt;Aged, 80 and over&lt;/keyword&gt;&lt;keyword&gt;Cohort Studies&lt;/keyword&gt;&lt;keyword&gt;Female&lt;/keyword&gt;&lt;keyword&gt;Humans&lt;/keyword&gt;&lt;keyword&gt;Male&lt;/keyword&gt;&lt;keyword&gt;Neuralgia&lt;/keyword&gt;&lt;keyword&gt;Ontario/epidemiology&lt;/keyword&gt;&lt;keyword&gt;Osteoarthritis, Knee/*complications&lt;/keyword&gt;&lt;keyword&gt;Pain/*diagnosis/epidemiology&lt;/keyword&gt;&lt;keyword&gt;Pain Measurement/*methods&lt;/keyword&gt;&lt;keyword&gt;Prevalence&lt;/keyword&gt;&lt;keyword&gt;Questionnaires/standards&lt;/keyword&gt;&lt;keyword&gt;Reproducibility of Results&lt;/keyword&gt;&lt;keyword&gt;Severity of Illness Index&lt;/keyword&gt;&lt;/keywords&gt;&lt;dates&gt;&lt;year&gt;2011&lt;/year&gt;&lt;pub-dates&gt;&lt;date&gt;Jun&lt;/date&gt;&lt;/pub-dates&gt;&lt;/dates&gt;&lt;isbn&gt;1522-9653 (Electronic)&amp;#xD;1063-4584 (Linking)&lt;/isbn&gt;&lt;accession-num&gt;21440077&lt;/accession-num&gt;&lt;work-type&gt;Research Support, Non-U.S. Gov&amp;apos;t&lt;/work-type&gt;&lt;urls&gt;&lt;related-urls&gt;&lt;url&gt;http://www.ncbi.nlm.nih.gov/pubmed/21440077&lt;/url&gt;&lt;/related-urls&gt;&lt;/urls&gt;&lt;electronic-resource-num&gt;10.1016/j.joca.2011.03.007&lt;/electronic-resource-num&gt;&lt;language&gt;eng&lt;/language&gt;&lt;/record&gt;&lt;/Cite&gt;&lt;/EndNote&gt;</w:instrText>
      </w:r>
      <w:r w:rsidR="003A3F8C">
        <w:fldChar w:fldCharType="separate"/>
      </w:r>
      <w:r w:rsidR="00F0571F">
        <w:rPr>
          <w:noProof/>
        </w:rPr>
        <w:t>[</w:t>
      </w:r>
      <w:hyperlink w:anchor="_ENREF_7" w:tooltip="Hochman, 2011 #600" w:history="1">
        <w:r w:rsidR="007C0A1E">
          <w:rPr>
            <w:noProof/>
          </w:rPr>
          <w:t>7</w:t>
        </w:r>
      </w:hyperlink>
      <w:r w:rsidR="00F0571F">
        <w:rPr>
          <w:noProof/>
        </w:rPr>
        <w:t>]</w:t>
      </w:r>
      <w:r w:rsidR="003A3F8C">
        <w:fldChar w:fldCharType="end"/>
      </w:r>
      <w:r w:rsidR="003C3F03">
        <w:t>.</w:t>
      </w:r>
      <w:r w:rsidR="00F771BA">
        <w:t xml:space="preserve"> </w:t>
      </w:r>
      <w:r w:rsidR="00C73731">
        <w:t xml:space="preserve">A further limitation is the lack of definitive diagnostic information regarding the presence of any actual lesions of the somatosensory system. For this reason it is only possible to comment on the presence of features suggestive of neuropathic pain. </w:t>
      </w:r>
      <w:r w:rsidR="001D5A30">
        <w:t xml:space="preserve"> As details of widespread pain were not formally collected, the effect of this on </w:t>
      </w:r>
      <w:r w:rsidR="00B3426A">
        <w:t xml:space="preserve">the </w:t>
      </w:r>
      <w:r w:rsidR="001D5A30">
        <w:t xml:space="preserve">QST results can also not be assessed. </w:t>
      </w:r>
      <w:r w:rsidR="00736280">
        <w:t xml:space="preserve">The study findings are only applicable to women </w:t>
      </w:r>
      <w:r w:rsidR="00A0763D">
        <w:t>between the ages of 64 and 87 years old.</w:t>
      </w:r>
    </w:p>
    <w:p w14:paraId="46CD0A64" w14:textId="77777777" w:rsidR="00B3310C" w:rsidRDefault="00B3310C" w:rsidP="00300DD6">
      <w:pPr>
        <w:spacing w:line="480" w:lineRule="auto"/>
      </w:pPr>
    </w:p>
    <w:p w14:paraId="5F7C8316" w14:textId="65C59FD0" w:rsidR="007E3B1E" w:rsidRDefault="007E3B1E" w:rsidP="00300DD6">
      <w:pPr>
        <w:spacing w:line="480" w:lineRule="auto"/>
      </w:pPr>
      <w:r>
        <w:t>We have demonstrated in the current study that pain modifying medication did not eradicate sensory changes detected with QST, but rather acted as a marker of severity. Standard practice is to cease pain medication for at least 24 hours prior to QST</w:t>
      </w:r>
      <w:r>
        <w:fldChar w:fldCharType="begin">
          <w:fldData xml:space="preserve">PEVuZE5vdGU+PENpdGU+PEF1dGhvcj5Sb2xrZTwvQXV0aG9yPjxZZWFyPjIwMDY8L1llYXI+PFJl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</w:fldData>
        </w:fldChar>
      </w:r>
      <w:r w:rsidR="00F0571F">
        <w:instrText xml:space="preserve"> ADDIN EN.CITE </w:instrText>
      </w:r>
      <w:r w:rsidR="00F0571F">
        <w:fldChar w:fldCharType="begin">
          <w:fldData xml:space="preserve">PEVuZE5vdGU+PENpdGU+PEF1dGhvcj5Sb2xrZTwvQXV0aG9yPjxZZWFyPjIwMDY8L1llYXI+PFJl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</w:fldData>
        </w:fldChar>
      </w:r>
      <w:r w:rsidR="00F0571F">
        <w:instrText xml:space="preserve"> ADDIN EN.CITE.DATA </w:instrText>
      </w:r>
      <w:r w:rsidR="00F0571F">
        <w:fldChar w:fldCharType="end"/>
      </w:r>
      <w:r>
        <w:fldChar w:fldCharType="separate"/>
      </w:r>
      <w:r w:rsidR="00F0571F">
        <w:rPr>
          <w:noProof/>
        </w:rPr>
        <w:t>[</w:t>
      </w:r>
      <w:hyperlink w:anchor="_ENREF_22" w:tooltip="Rolke, 2006 #104" w:history="1">
        <w:r w:rsidR="007C0A1E">
          <w:rPr>
            <w:noProof/>
          </w:rPr>
          <w:t>22</w:t>
        </w:r>
      </w:hyperlink>
      <w:r w:rsidR="00F0571F">
        <w:rPr>
          <w:noProof/>
        </w:rPr>
        <w:t xml:space="preserve"> </w:t>
      </w:r>
      <w:hyperlink w:anchor="_ENREF_23" w:tooltip="Rolke, 2006 #105" w:history="1">
        <w:r w:rsidR="007C0A1E">
          <w:rPr>
            <w:noProof/>
          </w:rPr>
          <w:t>23</w:t>
        </w:r>
      </w:hyperlink>
      <w:r w:rsidR="00F0571F">
        <w:rPr>
          <w:noProof/>
        </w:rPr>
        <w:t>]</w:t>
      </w:r>
      <w:r>
        <w:fldChar w:fldCharType="end"/>
      </w:r>
      <w:r>
        <w:t>, which contributes to the ethical and logistical constraints of its transferability as a clinically viable tool. Th</w:t>
      </w:r>
      <w:r w:rsidR="00B852EA">
        <w:t>ese</w:t>
      </w:r>
      <w:r>
        <w:t xml:space="preserve"> data reassure us that meaningful changes can still be detected, despite pain medication use, increasing its potential clinical utility.</w:t>
      </w:r>
      <w:r w:rsidR="004E0432">
        <w:t xml:space="preserve"> Furthermore the </w:t>
      </w:r>
      <w:r w:rsidR="00E05F0C">
        <w:t>presence</w:t>
      </w:r>
      <w:r w:rsidR="00283658">
        <w:t xml:space="preserve"> of possible or likely neuropathic pain</w:t>
      </w:r>
      <w:r w:rsidR="00E05F0C">
        <w:t xml:space="preserve"> in </w:t>
      </w:r>
      <w:r w:rsidR="00E81AE5">
        <w:t xml:space="preserve">20.1% of those </w:t>
      </w:r>
      <w:r w:rsidR="00283658">
        <w:t xml:space="preserve">requiring pain modifying medication for </w:t>
      </w:r>
      <w:r w:rsidR="00E16B59">
        <w:t>joint</w:t>
      </w:r>
      <w:r w:rsidR="007C1FC3">
        <w:t xml:space="preserve"> pain</w:t>
      </w:r>
      <w:r w:rsidR="00E6531D">
        <w:t xml:space="preserve"> highlights the </w:t>
      </w:r>
      <w:r w:rsidR="0070739D">
        <w:t xml:space="preserve">potential </w:t>
      </w:r>
      <w:r w:rsidR="0061429E">
        <w:t>burden</w:t>
      </w:r>
      <w:r w:rsidR="0070739D">
        <w:t xml:space="preserve"> of neuropathic pain</w:t>
      </w:r>
      <w:r w:rsidR="002125C7">
        <w:t xml:space="preserve"> features</w:t>
      </w:r>
      <w:r w:rsidR="0070739D">
        <w:t xml:space="preserve"> </w:t>
      </w:r>
      <w:r w:rsidR="00237AAE">
        <w:t xml:space="preserve">in this group of individuals </w:t>
      </w:r>
      <w:r w:rsidR="0070739D">
        <w:t>within the community.</w:t>
      </w:r>
    </w:p>
    <w:p w14:paraId="1957EB87" w14:textId="77777777" w:rsidR="00CF40D6" w:rsidRDefault="00CF40D6" w:rsidP="00300DD6">
      <w:pPr>
        <w:spacing w:line="480" w:lineRule="auto"/>
      </w:pPr>
    </w:p>
    <w:p w14:paraId="69AF6ED4" w14:textId="3C0EF27D" w:rsidR="005516AB" w:rsidRDefault="00A440BE" w:rsidP="00300DD6">
      <w:pPr>
        <w:spacing w:line="480" w:lineRule="auto"/>
      </w:pPr>
      <w:r>
        <w:t xml:space="preserve">The </w:t>
      </w:r>
      <w:r w:rsidR="008A001E">
        <w:t>association between heat pain thresho</w:t>
      </w:r>
      <w:r w:rsidR="00246BEE">
        <w:t>lds,</w:t>
      </w:r>
      <w:r w:rsidR="008A001E">
        <w:t xml:space="preserve"> mechanical pain sensitivity and PainDETECT scores provides reassuring concurrent validation</w:t>
      </w:r>
      <w:r w:rsidR="00246BEE">
        <w:t xml:space="preserve"> of</w:t>
      </w:r>
      <w:r w:rsidR="008A001E">
        <w:t xml:space="preserve"> significant overlap between the paradigms being measured</w:t>
      </w:r>
      <w:r w:rsidR="00246BEE">
        <w:t xml:space="preserve"> using</w:t>
      </w:r>
      <w:r w:rsidR="008A001E">
        <w:t xml:space="preserve"> both techniq</w:t>
      </w:r>
      <w:r w:rsidR="00B113F7">
        <w:t>ues</w:t>
      </w:r>
      <w:r w:rsidR="00EC00AF">
        <w:t xml:space="preserve"> in this setting</w:t>
      </w:r>
      <w:r w:rsidR="00B113F7">
        <w:t xml:space="preserve">. </w:t>
      </w:r>
      <w:r w:rsidR="00F36B60">
        <w:t>Whilst this</w:t>
      </w:r>
      <w:r w:rsidR="005516AB">
        <w:t xml:space="preserve"> </w:t>
      </w:r>
      <w:r w:rsidR="001B0A88">
        <w:t>compliments</w:t>
      </w:r>
      <w:r w:rsidR="00144A10">
        <w:t xml:space="preserve"> the results</w:t>
      </w:r>
      <w:r w:rsidR="001B0A88">
        <w:t xml:space="preserve"> of</w:t>
      </w:r>
      <w:r w:rsidR="00144A10">
        <w:t xml:space="preserve"> </w:t>
      </w:r>
      <w:r w:rsidR="005516AB">
        <w:t>a neu</w:t>
      </w:r>
      <w:r w:rsidR="00144A10">
        <w:t>roimaging study of patients with</w:t>
      </w:r>
      <w:r w:rsidR="005516AB">
        <w:t xml:space="preserve"> hip osteoarthritis, by</w:t>
      </w:r>
      <w:r w:rsidR="005516AB" w:rsidRPr="00B36754">
        <w:rPr>
          <w:i/>
        </w:rPr>
        <w:t xml:space="preserve"> Gwilym</w:t>
      </w:r>
      <w:r w:rsidR="005516AB">
        <w:t xml:space="preserve"> et al, which demonstrate</w:t>
      </w:r>
      <w:r w:rsidR="000633E4">
        <w:t>d</w:t>
      </w:r>
      <w:r w:rsidR="00EF58AA">
        <w:t xml:space="preserve"> significant correlation between PainDETECT score and </w:t>
      </w:r>
      <w:r w:rsidR="007C14BB">
        <w:t>periaqueductal grey</w:t>
      </w:r>
      <w:r w:rsidR="000633E4">
        <w:t xml:space="preserve"> activation in </w:t>
      </w:r>
      <w:r w:rsidR="000633E4">
        <w:lastRenderedPageBreak/>
        <w:t>response to punctate stimuli</w:t>
      </w:r>
      <w:r w:rsidR="003A3F8C">
        <w:fldChar w:fldCharType="begin"/>
      </w:r>
      <w:r w:rsidR="00F0571F">
        <w:instrText xml:space="preserve"> ADDIN EN.CITE &lt;EndNote&gt;&lt;Cite&gt;&lt;Author&gt;Gwilym&lt;/Author&gt;&lt;Year&gt;2009&lt;/Year&gt;&lt;RecNum&gt;498&lt;/RecNum&gt;&lt;DisplayText&gt;[10]&lt;/DisplayText&gt;&lt;record&gt;&lt;rec-number&gt;498&lt;/rec-number&gt;&lt;foreign-keys&gt;&lt;key app="EN" db-id="25r0p9p2yr0295es9xpvzprmas9dvrz2t555"&gt;498&lt;/key&gt;&lt;/foreign-keys&gt;&lt;ref-type name="Journal Article"&gt;17&lt;/ref-type&gt;&lt;contributors&gt;&lt;authors&gt;&lt;author&gt;Gwilym, S. E.&lt;/author&gt;&lt;author&gt;Keltner, J. R.&lt;/author&gt;&lt;author&gt;Warnaby, C. E.&lt;/author&gt;&lt;author&gt;Carr, A. J.&lt;/author&gt;&lt;author&gt;Chizh, B.&lt;/author&gt;&lt;author&gt;Chessell, I.&lt;/author&gt;&lt;author&gt;Tracey, I.&lt;/author&gt;&lt;/authors&gt;&lt;/contributors&gt;&lt;auth-address&gt;University of Oxford, Oxford, UK.&lt;/auth-address&gt;&lt;titles&gt;&lt;title&gt;Psychophysical and functional imaging evidence supporting the presence of central sensitization in a cohort of osteoarthritis patients&lt;/title&gt;&lt;secondary-title&gt;Arthritis Rheum&lt;/secondary-title&gt;&lt;/titles&gt;&lt;periodical&gt;&lt;full-title&gt;Arthritis Rheum&lt;/full-title&gt;&lt;/periodical&gt;&lt;pages&gt;1226-34&lt;/pages&gt;&lt;volume&gt;61&lt;/volume&gt;&lt;number&gt;9&lt;/number&gt;&lt;edition&gt;2009/08/29&lt;/edition&gt;&lt;dates&gt;&lt;year&gt;2009&lt;/year&gt;&lt;pub-dates&gt;&lt;date&gt;Sep 15&lt;/date&gt;&lt;/pub-dates&gt;&lt;/dates&gt;&lt;isbn&gt;0004-3591 (Print)&lt;/isbn&gt;&lt;accession-num&gt;19714588&lt;/accession-num&gt;&lt;urls&gt;&lt;/urls&gt;&lt;electronic-resource-num&gt;10.1002/art.24837 [doi]&lt;/electronic-resource-num&gt;&lt;language&gt;eng&lt;/language&gt;&lt;/record&gt;&lt;/Cite&gt;&lt;/EndNote&gt;</w:instrText>
      </w:r>
      <w:r w:rsidR="003A3F8C">
        <w:fldChar w:fldCharType="separate"/>
      </w:r>
      <w:r w:rsidR="00F0571F">
        <w:rPr>
          <w:noProof/>
        </w:rPr>
        <w:t>[</w:t>
      </w:r>
      <w:hyperlink w:anchor="_ENREF_10" w:tooltip="Gwilym, 2009 #498" w:history="1">
        <w:r w:rsidR="007C0A1E">
          <w:rPr>
            <w:noProof/>
          </w:rPr>
          <w:t>10</w:t>
        </w:r>
      </w:hyperlink>
      <w:r w:rsidR="00F0571F">
        <w:rPr>
          <w:noProof/>
        </w:rPr>
        <w:t>]</w:t>
      </w:r>
      <w:r w:rsidR="003A3F8C">
        <w:fldChar w:fldCharType="end"/>
      </w:r>
      <w:r w:rsidR="00F36B60">
        <w:t xml:space="preserve">, further </w:t>
      </w:r>
      <w:r w:rsidR="00301BFE">
        <w:t>work on establishing the underlying mechanis</w:t>
      </w:r>
      <w:r w:rsidR="00233001">
        <w:t>ms and benefits of treatments targeting these specifically is needed.</w:t>
      </w:r>
      <w:r w:rsidR="00535811">
        <w:t xml:space="preserve"> Furthermore the </w:t>
      </w:r>
      <w:r w:rsidR="00401B37">
        <w:t>presence</w:t>
      </w:r>
      <w:r w:rsidR="00006628">
        <w:t xml:space="preserve"> of</w:t>
      </w:r>
      <w:r w:rsidR="00401B37">
        <w:t xml:space="preserve"> increased sensitivity to heat </w:t>
      </w:r>
      <w:r w:rsidR="009C177E">
        <w:t xml:space="preserve">in isolation of changes in mechanical pain sensitivity </w:t>
      </w:r>
      <w:r w:rsidR="00862CB7">
        <w:t xml:space="preserve">(15%) </w:t>
      </w:r>
      <w:r w:rsidR="009C177E">
        <w:t xml:space="preserve">and vice versa </w:t>
      </w:r>
      <w:r w:rsidR="00862CB7">
        <w:t xml:space="preserve">(27%) </w:t>
      </w:r>
      <w:r w:rsidR="00A01623">
        <w:t>suggests that testing multiple modalities may</w:t>
      </w:r>
      <w:r w:rsidR="00C358E0">
        <w:t xml:space="preserve"> differentiate clinically important sub-</w:t>
      </w:r>
      <w:r w:rsidR="00A01623">
        <w:t>groups of patients</w:t>
      </w:r>
      <w:r w:rsidR="00C358E0">
        <w:t>.</w:t>
      </w:r>
    </w:p>
    <w:p w14:paraId="01D4CF07" w14:textId="77777777" w:rsidR="001F4245" w:rsidRDefault="001F4245" w:rsidP="00300DD6">
      <w:pPr>
        <w:spacing w:line="480" w:lineRule="auto"/>
      </w:pPr>
    </w:p>
    <w:p w14:paraId="08269179" w14:textId="3C266956" w:rsidR="00F075E1" w:rsidRDefault="00AD6F43" w:rsidP="00C5534F">
      <w:pPr>
        <w:spacing w:line="480" w:lineRule="auto"/>
        <w:rPr>
          <w:b/>
        </w:rPr>
      </w:pPr>
      <w:r>
        <w:t>In summary</w:t>
      </w:r>
      <w:r w:rsidR="005C1375">
        <w:t>,</w:t>
      </w:r>
      <w:r w:rsidR="00866F88">
        <w:t xml:space="preserve"> this study confirms that </w:t>
      </w:r>
      <w:r>
        <w:t>m</w:t>
      </w:r>
      <w:r w:rsidR="00BD2062">
        <w:t>usculoskeletal pain is common</w:t>
      </w:r>
      <w:r w:rsidR="00BA2E19">
        <w:t xml:space="preserve"> in the community</w:t>
      </w:r>
      <w:r w:rsidR="009C7971">
        <w:t xml:space="preserve"> and</w:t>
      </w:r>
      <w:r w:rsidR="0081551B">
        <w:t xml:space="preserve"> </w:t>
      </w:r>
      <w:r w:rsidR="006A28B2">
        <w:t xml:space="preserve">despite </w:t>
      </w:r>
      <w:r w:rsidR="0081551B">
        <w:t xml:space="preserve">the likely tendency towards mild disease </w:t>
      </w:r>
      <w:r w:rsidR="006A28B2">
        <w:t>and the continuation of pain modifying medication, QST and</w:t>
      </w:r>
      <w:r w:rsidR="0046006F">
        <w:t xml:space="preserve"> </w:t>
      </w:r>
      <w:r w:rsidR="00E90F5D">
        <w:t xml:space="preserve">the </w:t>
      </w:r>
      <w:r w:rsidR="006A28B2">
        <w:t xml:space="preserve">PainDETECT </w:t>
      </w:r>
      <w:r w:rsidR="00E90F5D">
        <w:t>questionnaire identified features suggestive of neuropathic pain with significant overlap between the two techniques.</w:t>
      </w:r>
      <w:r w:rsidR="00094524">
        <w:t xml:space="preserve"> </w:t>
      </w:r>
      <w:r w:rsidR="00B40F7B">
        <w:t>Further validation of the findings is required before transferring these techniques to the clinical setting.</w:t>
      </w:r>
    </w:p>
    <w:p w14:paraId="0F9A04B2" w14:textId="77777777" w:rsidR="00AB5E3B" w:rsidRDefault="00AB5E3B" w:rsidP="00C5534F">
      <w:pPr>
        <w:spacing w:line="480" w:lineRule="auto"/>
        <w:rPr>
          <w:b/>
        </w:rPr>
      </w:pPr>
    </w:p>
    <w:p w14:paraId="22B2D890" w14:textId="77777777" w:rsidR="00AB5E3B" w:rsidRDefault="00AB5E3B" w:rsidP="00C5534F">
      <w:pPr>
        <w:spacing w:line="480" w:lineRule="auto"/>
        <w:rPr>
          <w:b/>
        </w:rPr>
      </w:pPr>
    </w:p>
    <w:p w14:paraId="422AD31F" w14:textId="77777777" w:rsidR="00AB5E3B" w:rsidRDefault="00AB5E3B" w:rsidP="00C5534F">
      <w:pPr>
        <w:spacing w:line="480" w:lineRule="auto"/>
        <w:rPr>
          <w:b/>
        </w:rPr>
      </w:pPr>
    </w:p>
    <w:p w14:paraId="7FF218AF" w14:textId="77777777" w:rsidR="00AB5E3B" w:rsidRDefault="00AB5E3B" w:rsidP="00C5534F">
      <w:pPr>
        <w:spacing w:line="480" w:lineRule="auto"/>
        <w:rPr>
          <w:b/>
        </w:rPr>
      </w:pPr>
    </w:p>
    <w:p w14:paraId="05A9FC45" w14:textId="77777777" w:rsidR="00AB5E3B" w:rsidRDefault="00AB5E3B" w:rsidP="00C5534F">
      <w:pPr>
        <w:spacing w:line="480" w:lineRule="auto"/>
        <w:rPr>
          <w:b/>
        </w:rPr>
      </w:pPr>
    </w:p>
    <w:p w14:paraId="653F9EEF" w14:textId="77777777" w:rsidR="00AB5E3B" w:rsidRDefault="00AB5E3B" w:rsidP="00C5534F">
      <w:pPr>
        <w:spacing w:line="480" w:lineRule="auto"/>
        <w:rPr>
          <w:b/>
        </w:rPr>
      </w:pPr>
    </w:p>
    <w:p w14:paraId="54C115AF" w14:textId="77777777" w:rsidR="00AB5E3B" w:rsidRDefault="00AB5E3B" w:rsidP="00C5534F">
      <w:pPr>
        <w:spacing w:line="480" w:lineRule="auto"/>
        <w:rPr>
          <w:b/>
        </w:rPr>
      </w:pPr>
    </w:p>
    <w:p w14:paraId="0E69B2C5" w14:textId="77777777" w:rsidR="00AB5E3B" w:rsidRDefault="00AB5E3B" w:rsidP="00C5534F">
      <w:pPr>
        <w:spacing w:line="480" w:lineRule="auto"/>
        <w:rPr>
          <w:b/>
        </w:rPr>
      </w:pPr>
    </w:p>
    <w:p w14:paraId="07FBDB07" w14:textId="77777777" w:rsidR="00AB5E3B" w:rsidRDefault="00AB5E3B" w:rsidP="00C5534F">
      <w:pPr>
        <w:spacing w:line="480" w:lineRule="auto"/>
        <w:rPr>
          <w:b/>
        </w:rPr>
      </w:pPr>
    </w:p>
    <w:p w14:paraId="640E5C81" w14:textId="77777777" w:rsidR="00AB5E3B" w:rsidRDefault="00AB5E3B" w:rsidP="00C5534F">
      <w:pPr>
        <w:spacing w:line="480" w:lineRule="auto"/>
        <w:rPr>
          <w:b/>
        </w:rPr>
      </w:pPr>
    </w:p>
    <w:p w14:paraId="15FFAD36" w14:textId="77777777" w:rsidR="00AB5E3B" w:rsidRDefault="00AB5E3B" w:rsidP="00C5534F">
      <w:pPr>
        <w:spacing w:line="480" w:lineRule="auto"/>
        <w:rPr>
          <w:b/>
        </w:rPr>
      </w:pPr>
    </w:p>
    <w:p w14:paraId="0CA4BD1F" w14:textId="77777777" w:rsidR="00AB5E3B" w:rsidRDefault="00AB5E3B" w:rsidP="00C5534F">
      <w:pPr>
        <w:spacing w:line="480" w:lineRule="auto"/>
        <w:rPr>
          <w:b/>
        </w:rPr>
      </w:pPr>
    </w:p>
    <w:p w14:paraId="26F81333" w14:textId="77777777" w:rsidR="00AB5E3B" w:rsidRDefault="00AB5E3B" w:rsidP="00C5534F">
      <w:pPr>
        <w:spacing w:line="480" w:lineRule="auto"/>
        <w:rPr>
          <w:b/>
        </w:rPr>
      </w:pPr>
    </w:p>
    <w:p w14:paraId="5B84804F" w14:textId="2CF0F9EA" w:rsidR="000A0B78" w:rsidRPr="00EB4D6A" w:rsidRDefault="00200324" w:rsidP="00C5534F">
      <w:pPr>
        <w:spacing w:line="480" w:lineRule="auto"/>
      </w:pPr>
      <w:r w:rsidRPr="00EB4D6A">
        <w:rPr>
          <w:b/>
        </w:rPr>
        <w:lastRenderedPageBreak/>
        <w:t>ACKNOWLEDGEMENTS</w:t>
      </w:r>
      <w:r w:rsidR="00E66CAA">
        <w:rPr>
          <w:b/>
        </w:rPr>
        <w:t xml:space="preserve"> </w:t>
      </w:r>
    </w:p>
    <w:p w14:paraId="16123F63" w14:textId="77777777" w:rsidR="00F43078" w:rsidRDefault="00F43078" w:rsidP="00300DD6">
      <w:pPr>
        <w:spacing w:line="480" w:lineRule="auto"/>
      </w:pPr>
    </w:p>
    <w:p w14:paraId="0589118B" w14:textId="77777777" w:rsidR="00621446" w:rsidRDefault="00F43078" w:rsidP="00300DD6">
      <w:pPr>
        <w:spacing w:line="480" w:lineRule="auto"/>
        <w:rPr>
          <w:color w:val="131413"/>
        </w:rPr>
      </w:pPr>
      <w:r>
        <w:rPr>
          <w:color w:val="131413"/>
        </w:rPr>
        <w:t>We would like to thank all the participants of the Chingford Women Study and Maxine Daniels and Dr Alan Hakim for their time and dedication</w:t>
      </w:r>
      <w:r w:rsidR="00176F21">
        <w:rPr>
          <w:color w:val="131413"/>
        </w:rPr>
        <w:t>, as well as Mrs Elizabeth Arden and Mr Nicholas Bottomley for their assistance with data collection.</w:t>
      </w:r>
      <w:r>
        <w:rPr>
          <w:color w:val="131413"/>
        </w:rPr>
        <w:t xml:space="preserve"> </w:t>
      </w:r>
      <w:r w:rsidR="00176F21">
        <w:rPr>
          <w:color w:val="131413"/>
        </w:rPr>
        <w:t xml:space="preserve"> </w:t>
      </w:r>
    </w:p>
    <w:p w14:paraId="21C81F5A" w14:textId="77777777" w:rsidR="00621446" w:rsidRDefault="00621446" w:rsidP="00300DD6">
      <w:pPr>
        <w:spacing w:line="480" w:lineRule="auto"/>
        <w:rPr>
          <w:b/>
          <w:color w:val="131413"/>
        </w:rPr>
      </w:pPr>
    </w:p>
    <w:p w14:paraId="5A75C3C3" w14:textId="0DC9B574" w:rsidR="00F43078" w:rsidRDefault="00971F55" w:rsidP="00300DD6">
      <w:pPr>
        <w:spacing w:line="480" w:lineRule="auto"/>
        <w:rPr>
          <w:color w:val="131413"/>
        </w:rPr>
      </w:pPr>
      <w:r>
        <w:rPr>
          <w:color w:val="131413"/>
        </w:rPr>
        <w:t xml:space="preserve">This work was supported by </w:t>
      </w:r>
      <w:r w:rsidR="009B5E69">
        <w:rPr>
          <w:color w:val="131413"/>
        </w:rPr>
        <w:t>Arthritis Research UK</w:t>
      </w:r>
      <w:r>
        <w:rPr>
          <w:color w:val="131413"/>
        </w:rPr>
        <w:t xml:space="preserve"> and the </w:t>
      </w:r>
      <w:r w:rsidR="00A91BE1" w:rsidRPr="00A91BE1">
        <w:rPr>
          <w:color w:val="131413"/>
        </w:rPr>
        <w:t>Oxford N</w:t>
      </w:r>
      <w:r>
        <w:rPr>
          <w:color w:val="131413"/>
        </w:rPr>
        <w:t xml:space="preserve">ational </w:t>
      </w:r>
      <w:r w:rsidR="00A91BE1" w:rsidRPr="00A91BE1">
        <w:rPr>
          <w:color w:val="131413"/>
        </w:rPr>
        <w:t>I</w:t>
      </w:r>
      <w:r>
        <w:rPr>
          <w:color w:val="131413"/>
        </w:rPr>
        <w:t>nstitute for Health Research</w:t>
      </w:r>
      <w:r w:rsidR="00A91BE1" w:rsidRPr="00A91BE1">
        <w:rPr>
          <w:color w:val="131413"/>
        </w:rPr>
        <w:t xml:space="preserve"> Muscu</w:t>
      </w:r>
      <w:r w:rsidR="004A2EFE">
        <w:rPr>
          <w:color w:val="131413"/>
        </w:rPr>
        <w:t>loskel</w:t>
      </w:r>
      <w:r w:rsidR="00A91BE1" w:rsidRPr="00A91BE1">
        <w:rPr>
          <w:color w:val="131413"/>
        </w:rPr>
        <w:t>etal Biomedical Research</w:t>
      </w:r>
      <w:r w:rsidR="00A91BE1">
        <w:rPr>
          <w:color w:val="131413"/>
        </w:rPr>
        <w:t xml:space="preserve"> </w:t>
      </w:r>
      <w:r w:rsidR="00A91BE1" w:rsidRPr="00A91BE1">
        <w:rPr>
          <w:color w:val="131413"/>
        </w:rPr>
        <w:t>Unit.</w:t>
      </w:r>
      <w:r w:rsidR="00C12D83">
        <w:rPr>
          <w:color w:val="131413"/>
        </w:rPr>
        <w:t xml:space="preserve"> Dr Anushka Soni is funded by a</w:t>
      </w:r>
      <w:r w:rsidR="00A91BE1" w:rsidRPr="00A91BE1">
        <w:rPr>
          <w:color w:val="131413"/>
        </w:rPr>
        <w:t xml:space="preserve"> </w:t>
      </w:r>
      <w:r>
        <w:rPr>
          <w:color w:val="131413"/>
        </w:rPr>
        <w:t>National Institute for Health</w:t>
      </w:r>
      <w:r w:rsidR="00A91BE1" w:rsidRPr="00A91BE1">
        <w:rPr>
          <w:color w:val="131413"/>
        </w:rPr>
        <w:t xml:space="preserve"> doctoral research</w:t>
      </w:r>
      <w:r w:rsidR="00A91BE1">
        <w:rPr>
          <w:color w:val="131413"/>
        </w:rPr>
        <w:t xml:space="preserve"> </w:t>
      </w:r>
      <w:r w:rsidR="00A91BE1" w:rsidRPr="00A91BE1">
        <w:rPr>
          <w:color w:val="131413"/>
        </w:rPr>
        <w:t>fellowship</w:t>
      </w:r>
      <w:r>
        <w:rPr>
          <w:color w:val="131413"/>
        </w:rPr>
        <w:t xml:space="preserve"> (grant number </w:t>
      </w:r>
      <w:r w:rsidR="007C351D" w:rsidRPr="007C351D">
        <w:rPr>
          <w:color w:val="131413"/>
        </w:rPr>
        <w:t>RTHR0</w:t>
      </w:r>
      <w:r w:rsidR="00B8522E">
        <w:rPr>
          <w:color w:val="131413"/>
        </w:rPr>
        <w:t>).</w:t>
      </w:r>
      <w:r w:rsidR="00A0763D">
        <w:rPr>
          <w:color w:val="131413"/>
        </w:rPr>
        <w:t xml:space="preserve"> </w:t>
      </w:r>
      <w:r w:rsidR="00D9383A">
        <w:rPr>
          <w:color w:val="131413"/>
        </w:rPr>
        <w:t>The funding bodies did not have any</w:t>
      </w:r>
      <w:r w:rsidR="00A0763D" w:rsidRPr="00A0763D">
        <w:rPr>
          <w:color w:val="131413"/>
        </w:rPr>
        <w:t xml:space="preserve"> involvement in study design; in the collection, analysis and interpretation </w:t>
      </w:r>
      <w:r w:rsidR="00B852EA">
        <w:rPr>
          <w:color w:val="131413"/>
        </w:rPr>
        <w:t xml:space="preserve">of </w:t>
      </w:r>
      <w:r w:rsidR="00A0763D" w:rsidRPr="00A0763D">
        <w:rPr>
          <w:color w:val="131413"/>
        </w:rPr>
        <w:t>data; in the writing of the report; or in the decision to submit the paper for publication</w:t>
      </w:r>
      <w:r w:rsidR="00D9383A">
        <w:rPr>
          <w:color w:val="131413"/>
        </w:rPr>
        <w:t>.</w:t>
      </w:r>
    </w:p>
    <w:p w14:paraId="54385176" w14:textId="77777777" w:rsidR="00AB5E3B" w:rsidRDefault="00AB5E3B" w:rsidP="00300DD6">
      <w:pPr>
        <w:spacing w:line="480" w:lineRule="auto"/>
        <w:rPr>
          <w:color w:val="131413"/>
        </w:rPr>
      </w:pPr>
    </w:p>
    <w:p w14:paraId="4CC24125" w14:textId="77777777" w:rsidR="003F1036" w:rsidRDefault="003F1036" w:rsidP="003F1036">
      <w:pPr>
        <w:spacing w:line="480" w:lineRule="auto"/>
      </w:pPr>
      <w:r>
        <w:t>CC has received consultancy fees from Servier, Amgen, Eli Lily, Merck, Medtronic and Novartis. NKA has received consultancy fees from Merck, Roche, Smith &amp; Nephew, Q-Med, Nicox and Flexion, grants from Novartis and Schering-Plough, and payment for lectures from Novartis, Schering-Plough, Smith &amp; Nephew, Q-med, Servier, GSK, Amgen, Schering-Plough, Rottapharm and Lilley.</w:t>
      </w:r>
    </w:p>
    <w:p w14:paraId="58C305CC" w14:textId="77777777" w:rsidR="003F1036" w:rsidRDefault="003F1036" w:rsidP="00300DD6">
      <w:pPr>
        <w:spacing w:line="480" w:lineRule="auto"/>
        <w:rPr>
          <w:color w:val="131413"/>
        </w:rPr>
      </w:pPr>
    </w:p>
    <w:p w14:paraId="4AA785CE" w14:textId="77777777" w:rsidR="00F075E1" w:rsidRDefault="00F075E1" w:rsidP="00300DD6">
      <w:pPr>
        <w:spacing w:line="480" w:lineRule="auto"/>
        <w:rPr>
          <w:b/>
        </w:rPr>
      </w:pPr>
    </w:p>
    <w:p w14:paraId="713C4326" w14:textId="77777777" w:rsidR="00626B19" w:rsidRDefault="00626B19" w:rsidP="00300DD6">
      <w:pPr>
        <w:spacing w:line="480" w:lineRule="auto"/>
        <w:rPr>
          <w:b/>
        </w:rPr>
      </w:pPr>
    </w:p>
    <w:p w14:paraId="2FE90590" w14:textId="77777777" w:rsidR="00626B19" w:rsidRDefault="00626B19" w:rsidP="00300DD6">
      <w:pPr>
        <w:spacing w:line="480" w:lineRule="auto"/>
        <w:rPr>
          <w:b/>
        </w:rPr>
      </w:pPr>
    </w:p>
    <w:p w14:paraId="1987296D" w14:textId="77777777" w:rsidR="00626B19" w:rsidRDefault="00626B19" w:rsidP="00300DD6">
      <w:pPr>
        <w:spacing w:line="480" w:lineRule="auto"/>
        <w:rPr>
          <w:b/>
        </w:rPr>
      </w:pPr>
    </w:p>
    <w:p w14:paraId="55167AE7" w14:textId="02A24830" w:rsidR="00F43078" w:rsidRDefault="00E80DDA" w:rsidP="00300DD6">
      <w:pPr>
        <w:spacing w:line="480" w:lineRule="auto"/>
        <w:rPr>
          <w:b/>
        </w:rPr>
      </w:pPr>
      <w:r>
        <w:rPr>
          <w:b/>
        </w:rPr>
        <w:lastRenderedPageBreak/>
        <w:t>CONTRIBUTORSHIP STATEMENT</w:t>
      </w:r>
    </w:p>
    <w:p w14:paraId="26B80473" w14:textId="2939AB2A" w:rsidR="00E80DDA" w:rsidRDefault="00E80DDA" w:rsidP="00300DD6">
      <w:pPr>
        <w:spacing w:line="480" w:lineRule="auto"/>
      </w:pPr>
      <w:r w:rsidRPr="00E80DDA">
        <w:t>AS was involved in conception and design of the study, data acquisition, analysis and interpretation of the data, drafting the article and approval of the final version to be published. SG was involved in the conception and design of the study, critically revising the article and approval of the final vers</w:t>
      </w:r>
      <w:r w:rsidR="00126924">
        <w:t>ion to be published. RNB, CC,</w:t>
      </w:r>
      <w:r w:rsidR="00156B02">
        <w:t xml:space="preserve"> NKA</w:t>
      </w:r>
      <w:r w:rsidR="00126924">
        <w:t xml:space="preserve"> and IT </w:t>
      </w:r>
      <w:r w:rsidRPr="00E80DDA">
        <w:t>were involved in analysis and interpretation of the data, critically revising the article and approval of the final version to be published. DH and TS were involved in acquisition of the data, critically revising the article and approval of the final version to be published. MKJ was involved in conception and design of the study, analysis and interpretation of the data, critically revising the article and approval of the final version to be published.</w:t>
      </w:r>
    </w:p>
    <w:p w14:paraId="18256BB8" w14:textId="77777777" w:rsidR="00516010" w:rsidRPr="00E80DDA" w:rsidRDefault="00516010" w:rsidP="00300DD6">
      <w:pPr>
        <w:spacing w:line="480" w:lineRule="auto"/>
      </w:pPr>
    </w:p>
    <w:p w14:paraId="38E08E11" w14:textId="77777777" w:rsidR="008104D4" w:rsidRDefault="008104D4" w:rsidP="00300DD6">
      <w:pPr>
        <w:spacing w:line="480" w:lineRule="auto"/>
      </w:pPr>
    </w:p>
    <w:p w14:paraId="19B70742" w14:textId="77777777" w:rsidR="008104D4" w:rsidRDefault="008104D4" w:rsidP="00300DD6">
      <w:pPr>
        <w:spacing w:line="480" w:lineRule="auto"/>
      </w:pPr>
    </w:p>
    <w:p w14:paraId="1D9E23BA" w14:textId="77777777" w:rsidR="008104D4" w:rsidRDefault="008104D4" w:rsidP="00300DD6">
      <w:pPr>
        <w:spacing w:line="480" w:lineRule="auto"/>
      </w:pPr>
    </w:p>
    <w:p w14:paraId="56CD6B9D" w14:textId="77777777" w:rsidR="008104D4" w:rsidRDefault="008104D4" w:rsidP="00300DD6">
      <w:pPr>
        <w:spacing w:line="480" w:lineRule="auto"/>
      </w:pPr>
    </w:p>
    <w:p w14:paraId="21A64618" w14:textId="77777777" w:rsidR="008104D4" w:rsidRDefault="008104D4" w:rsidP="00300DD6">
      <w:pPr>
        <w:spacing w:line="480" w:lineRule="auto"/>
      </w:pPr>
    </w:p>
    <w:p w14:paraId="02DBDB51" w14:textId="77777777" w:rsidR="008104D4" w:rsidRDefault="008104D4" w:rsidP="00300DD6">
      <w:pPr>
        <w:spacing w:line="480" w:lineRule="auto"/>
      </w:pPr>
    </w:p>
    <w:p w14:paraId="477968AC" w14:textId="77777777" w:rsidR="008104D4" w:rsidRDefault="008104D4" w:rsidP="00300DD6">
      <w:pPr>
        <w:spacing w:line="480" w:lineRule="auto"/>
      </w:pPr>
    </w:p>
    <w:p w14:paraId="0835C1BC" w14:textId="77777777" w:rsidR="00D8025B" w:rsidRDefault="00D8025B" w:rsidP="00300DD6">
      <w:pPr>
        <w:spacing w:line="480" w:lineRule="auto"/>
      </w:pPr>
    </w:p>
    <w:p w14:paraId="11560D40" w14:textId="77777777" w:rsidR="00D8025B" w:rsidRDefault="00D8025B" w:rsidP="00300DD6">
      <w:pPr>
        <w:spacing w:line="480" w:lineRule="auto"/>
      </w:pPr>
    </w:p>
    <w:p w14:paraId="4B291DD7" w14:textId="77777777" w:rsidR="00D8025B" w:rsidRDefault="00D8025B" w:rsidP="00300DD6">
      <w:pPr>
        <w:spacing w:line="480" w:lineRule="auto"/>
      </w:pPr>
    </w:p>
    <w:p w14:paraId="036AA18B" w14:textId="77777777" w:rsidR="00D8025B" w:rsidRDefault="00D8025B" w:rsidP="00300DD6">
      <w:pPr>
        <w:spacing w:line="480" w:lineRule="auto"/>
      </w:pPr>
    </w:p>
    <w:p w14:paraId="532D4DD8" w14:textId="77777777" w:rsidR="00423A96" w:rsidRDefault="00423A96" w:rsidP="00300DD6">
      <w:pPr>
        <w:spacing w:line="480" w:lineRule="auto"/>
      </w:pPr>
    </w:p>
    <w:p w14:paraId="714CF257" w14:textId="77777777" w:rsidR="00626B19" w:rsidRDefault="00626B19" w:rsidP="00510A8F">
      <w:pPr>
        <w:rPr>
          <w:b/>
        </w:rPr>
      </w:pPr>
    </w:p>
    <w:p w14:paraId="55AD5C25" w14:textId="03D56B3B" w:rsidR="008104D4" w:rsidRPr="00510A8F" w:rsidRDefault="008104D4" w:rsidP="00510A8F">
      <w:pPr>
        <w:rPr>
          <w:rFonts w:ascii="Times New Roman" w:hAnsi="Times New Roman" w:cs="Times New Roman"/>
        </w:rPr>
      </w:pPr>
      <w:r w:rsidRPr="008104D4">
        <w:lastRenderedPageBreak/>
        <w:t>R</w:t>
      </w:r>
      <w:r w:rsidRPr="00510A8F">
        <w:rPr>
          <w:rFonts w:ascii="Times New Roman" w:hAnsi="Times New Roman" w:cs="Times New Roman"/>
        </w:rPr>
        <w:t>EFERENCES</w:t>
      </w:r>
    </w:p>
    <w:p w14:paraId="76B4ED73" w14:textId="77777777" w:rsidR="008104D4" w:rsidRPr="00510A8F" w:rsidRDefault="008104D4" w:rsidP="00510A8F">
      <w:pPr>
        <w:rPr>
          <w:rFonts w:ascii="Times New Roman" w:hAnsi="Times New Roman" w:cs="Times New Roman"/>
        </w:rPr>
      </w:pPr>
    </w:p>
    <w:p w14:paraId="1B072FBE" w14:textId="77777777" w:rsidR="007C0A1E" w:rsidRPr="00510A8F" w:rsidRDefault="00BA493D" w:rsidP="00510A8F">
      <w:pPr>
        <w:rPr>
          <w:rFonts w:ascii="Times New Roman" w:hAnsi="Times New Roman" w:cs="Times New Roman"/>
          <w:noProof/>
        </w:rPr>
      </w:pPr>
      <w:r w:rsidRPr="00510A8F">
        <w:rPr>
          <w:rFonts w:ascii="Times New Roman" w:hAnsi="Times New Roman" w:cs="Times New Roman"/>
        </w:rPr>
        <w:t xml:space="preserve"> </w:t>
      </w:r>
      <w:r w:rsidR="005A4F9E" w:rsidRPr="00510A8F">
        <w:rPr>
          <w:rFonts w:ascii="Times New Roman" w:hAnsi="Times New Roman" w:cs="Times New Roman"/>
        </w:rPr>
        <w:fldChar w:fldCharType="begin"/>
      </w:r>
      <w:r w:rsidR="005A4F9E" w:rsidRPr="00510A8F">
        <w:rPr>
          <w:rFonts w:ascii="Times New Roman" w:hAnsi="Times New Roman" w:cs="Times New Roman"/>
        </w:rPr>
        <w:instrText xml:space="preserve"> ADDIN EN.REFLIST </w:instrText>
      </w:r>
      <w:r w:rsidR="005A4F9E" w:rsidRPr="00510A8F">
        <w:rPr>
          <w:rFonts w:ascii="Times New Roman" w:hAnsi="Times New Roman" w:cs="Times New Roman"/>
        </w:rPr>
        <w:fldChar w:fldCharType="separate"/>
      </w:r>
      <w:bookmarkStart w:id="1" w:name="_ENREF_1"/>
      <w:r w:rsidR="007C0A1E" w:rsidRPr="00510A8F">
        <w:rPr>
          <w:rFonts w:ascii="Times New Roman" w:hAnsi="Times New Roman" w:cs="Times New Roman"/>
          <w:noProof/>
        </w:rPr>
        <w:t xml:space="preserve">1. Brown ST, Kirkpatrick MK, Swanson MS, McKenzie IL. Pain experience of the elderly. </w:t>
      </w:r>
      <w:r w:rsidR="007C0A1E" w:rsidRPr="00510A8F">
        <w:rPr>
          <w:rFonts w:ascii="Times New Roman" w:hAnsi="Times New Roman" w:cs="Times New Roman"/>
          <w:i/>
          <w:noProof/>
        </w:rPr>
        <w:t>Pain management nursing : official journal of the American Society of Pain Management Nurses</w:t>
      </w:r>
      <w:r w:rsidR="007C0A1E" w:rsidRPr="00510A8F">
        <w:rPr>
          <w:rFonts w:ascii="Times New Roman" w:hAnsi="Times New Roman" w:cs="Times New Roman"/>
          <w:noProof/>
        </w:rPr>
        <w:t xml:space="preserve"> 2011;12(4):190-6.</w:t>
      </w:r>
      <w:bookmarkEnd w:id="1"/>
    </w:p>
    <w:p w14:paraId="1CB1537B" w14:textId="77777777" w:rsidR="007C0A1E" w:rsidRPr="00510A8F" w:rsidRDefault="007C0A1E" w:rsidP="00510A8F">
      <w:pPr>
        <w:rPr>
          <w:rFonts w:ascii="Times New Roman" w:hAnsi="Times New Roman" w:cs="Times New Roman"/>
          <w:noProof/>
        </w:rPr>
      </w:pPr>
      <w:bookmarkStart w:id="2" w:name="_ENREF_2"/>
      <w:r w:rsidRPr="00510A8F">
        <w:rPr>
          <w:rFonts w:ascii="Times New Roman" w:hAnsi="Times New Roman" w:cs="Times New Roman"/>
          <w:noProof/>
        </w:rPr>
        <w:t xml:space="preserve">2. Cimmino MA, Ferrone C, Cutolo M. Epidemiology of chronic musculoskeletal pain. </w:t>
      </w:r>
      <w:r w:rsidRPr="00510A8F">
        <w:rPr>
          <w:rFonts w:ascii="Times New Roman" w:hAnsi="Times New Roman" w:cs="Times New Roman"/>
          <w:i/>
          <w:noProof/>
        </w:rPr>
        <w:t>Best practice &amp; research. Clinical rheumatology</w:t>
      </w:r>
      <w:r w:rsidRPr="00510A8F">
        <w:rPr>
          <w:rFonts w:ascii="Times New Roman" w:hAnsi="Times New Roman" w:cs="Times New Roman"/>
          <w:noProof/>
        </w:rPr>
        <w:t xml:space="preserve"> 2011;25(2):173-83.</w:t>
      </w:r>
      <w:bookmarkEnd w:id="2"/>
    </w:p>
    <w:p w14:paraId="736B1601" w14:textId="77777777" w:rsidR="007C0A1E" w:rsidRPr="00510A8F" w:rsidRDefault="007C0A1E" w:rsidP="00510A8F">
      <w:pPr>
        <w:rPr>
          <w:rFonts w:ascii="Times New Roman" w:hAnsi="Times New Roman" w:cs="Times New Roman"/>
          <w:noProof/>
        </w:rPr>
      </w:pPr>
      <w:bookmarkStart w:id="3" w:name="_ENREF_3"/>
      <w:r w:rsidRPr="00510A8F">
        <w:rPr>
          <w:rFonts w:ascii="Times New Roman" w:hAnsi="Times New Roman" w:cs="Times New Roman"/>
          <w:noProof/>
        </w:rPr>
        <w:t xml:space="preserve">3. Arendt-Nielsen L, Graven-Nielsen T. Translational musculoskeletal pain research. </w:t>
      </w:r>
      <w:r w:rsidRPr="00510A8F">
        <w:rPr>
          <w:rFonts w:ascii="Times New Roman" w:hAnsi="Times New Roman" w:cs="Times New Roman"/>
          <w:i/>
          <w:noProof/>
        </w:rPr>
        <w:t>Best practice &amp; research. Clinical rheumatology</w:t>
      </w:r>
      <w:r w:rsidRPr="00510A8F">
        <w:rPr>
          <w:rFonts w:ascii="Times New Roman" w:hAnsi="Times New Roman" w:cs="Times New Roman"/>
          <w:noProof/>
        </w:rPr>
        <w:t xml:space="preserve"> 2011;25(2):209-26.</w:t>
      </w:r>
      <w:bookmarkEnd w:id="3"/>
    </w:p>
    <w:p w14:paraId="4D3FB51D" w14:textId="77777777" w:rsidR="007C0A1E" w:rsidRPr="00510A8F" w:rsidRDefault="007C0A1E" w:rsidP="00510A8F">
      <w:pPr>
        <w:rPr>
          <w:rFonts w:ascii="Times New Roman" w:hAnsi="Times New Roman" w:cs="Times New Roman"/>
          <w:noProof/>
        </w:rPr>
      </w:pPr>
      <w:bookmarkStart w:id="4" w:name="_ENREF_4"/>
      <w:r w:rsidRPr="00510A8F">
        <w:rPr>
          <w:rFonts w:ascii="Times New Roman" w:hAnsi="Times New Roman" w:cs="Times New Roman"/>
          <w:noProof/>
        </w:rPr>
        <w:t xml:space="preserve">4. Carli G, Suman AL, Biasi G, Marcolongo R. Reactivity to superficial and deep stimuli in patients with chronic musculoskeletal pain. </w:t>
      </w:r>
      <w:r w:rsidRPr="00510A8F">
        <w:rPr>
          <w:rFonts w:ascii="Times New Roman" w:hAnsi="Times New Roman" w:cs="Times New Roman"/>
          <w:i/>
          <w:noProof/>
        </w:rPr>
        <w:t>Pain</w:t>
      </w:r>
      <w:r w:rsidRPr="00510A8F">
        <w:rPr>
          <w:rFonts w:ascii="Times New Roman" w:hAnsi="Times New Roman" w:cs="Times New Roman"/>
          <w:noProof/>
        </w:rPr>
        <w:t xml:space="preserve"> 2002;100(3):259-69.</w:t>
      </w:r>
      <w:bookmarkEnd w:id="4"/>
    </w:p>
    <w:p w14:paraId="664A9A8E" w14:textId="77777777" w:rsidR="007C0A1E" w:rsidRPr="00510A8F" w:rsidRDefault="007C0A1E" w:rsidP="00510A8F">
      <w:pPr>
        <w:rPr>
          <w:rFonts w:ascii="Times New Roman" w:hAnsi="Times New Roman" w:cs="Times New Roman"/>
          <w:noProof/>
        </w:rPr>
      </w:pPr>
      <w:bookmarkStart w:id="5" w:name="_ENREF_5"/>
      <w:r w:rsidRPr="00510A8F">
        <w:rPr>
          <w:rFonts w:ascii="Times New Roman" w:hAnsi="Times New Roman" w:cs="Times New Roman"/>
          <w:noProof/>
        </w:rPr>
        <w:t xml:space="preserve">5. Arendt-Nielsen L, Graven-Nielsen T. Central sensitization in fibromyalgia and other musculoskeletal disorders. </w:t>
      </w:r>
      <w:r w:rsidRPr="00510A8F">
        <w:rPr>
          <w:rFonts w:ascii="Times New Roman" w:hAnsi="Times New Roman" w:cs="Times New Roman"/>
          <w:i/>
          <w:noProof/>
        </w:rPr>
        <w:t>Curr Pain Headache Rep</w:t>
      </w:r>
      <w:r w:rsidRPr="00510A8F">
        <w:rPr>
          <w:rFonts w:ascii="Times New Roman" w:hAnsi="Times New Roman" w:cs="Times New Roman"/>
          <w:noProof/>
        </w:rPr>
        <w:t xml:space="preserve"> 2003;7(5):355-61.</w:t>
      </w:r>
      <w:bookmarkEnd w:id="5"/>
    </w:p>
    <w:p w14:paraId="5393D86A" w14:textId="77777777" w:rsidR="007C0A1E" w:rsidRPr="00510A8F" w:rsidRDefault="007C0A1E" w:rsidP="00510A8F">
      <w:pPr>
        <w:rPr>
          <w:rFonts w:ascii="Times New Roman" w:hAnsi="Times New Roman" w:cs="Times New Roman"/>
          <w:noProof/>
        </w:rPr>
      </w:pPr>
      <w:bookmarkStart w:id="6" w:name="_ENREF_6"/>
      <w:r w:rsidRPr="00510A8F">
        <w:rPr>
          <w:rFonts w:ascii="Times New Roman" w:hAnsi="Times New Roman" w:cs="Times New Roman"/>
          <w:noProof/>
        </w:rPr>
        <w:t xml:space="preserve">6. Wylde V, Palmer S, Learmonth ID, Dieppe P. Somatosensory abnormalities in knee OA. </w:t>
      </w:r>
      <w:r w:rsidRPr="00510A8F">
        <w:rPr>
          <w:rFonts w:ascii="Times New Roman" w:hAnsi="Times New Roman" w:cs="Times New Roman"/>
          <w:i/>
          <w:noProof/>
        </w:rPr>
        <w:t>Rheumatology</w:t>
      </w:r>
      <w:r w:rsidRPr="00510A8F">
        <w:rPr>
          <w:rFonts w:ascii="Times New Roman" w:hAnsi="Times New Roman" w:cs="Times New Roman"/>
          <w:noProof/>
        </w:rPr>
        <w:t xml:space="preserve"> 2011.</w:t>
      </w:r>
      <w:bookmarkEnd w:id="6"/>
    </w:p>
    <w:p w14:paraId="271B330C" w14:textId="77777777" w:rsidR="007C0A1E" w:rsidRPr="00510A8F" w:rsidRDefault="007C0A1E" w:rsidP="00510A8F">
      <w:pPr>
        <w:rPr>
          <w:rFonts w:ascii="Times New Roman" w:hAnsi="Times New Roman" w:cs="Times New Roman"/>
          <w:noProof/>
        </w:rPr>
      </w:pPr>
      <w:bookmarkStart w:id="7" w:name="_ENREF_7"/>
      <w:r w:rsidRPr="00510A8F">
        <w:rPr>
          <w:rFonts w:ascii="Times New Roman" w:hAnsi="Times New Roman" w:cs="Times New Roman"/>
          <w:noProof/>
        </w:rPr>
        <w:t xml:space="preserve">7. Hochman JR, Gagliese L, Davis AM, Hawker GA. Neuropathic pain symptoms in a community knee OA cohort. </w:t>
      </w:r>
      <w:r w:rsidRPr="00510A8F">
        <w:rPr>
          <w:rFonts w:ascii="Times New Roman" w:hAnsi="Times New Roman" w:cs="Times New Roman"/>
          <w:i/>
          <w:noProof/>
        </w:rPr>
        <w:t>Osteoarthritis and cartilage / OARS, Osteoarthritis Research Society</w:t>
      </w:r>
      <w:r w:rsidRPr="00510A8F">
        <w:rPr>
          <w:rFonts w:ascii="Times New Roman" w:hAnsi="Times New Roman" w:cs="Times New Roman"/>
          <w:noProof/>
        </w:rPr>
        <w:t xml:space="preserve"> 2011;19(6):647-54.</w:t>
      </w:r>
      <w:bookmarkEnd w:id="7"/>
    </w:p>
    <w:p w14:paraId="25C1905B" w14:textId="77777777" w:rsidR="007C0A1E" w:rsidRPr="00510A8F" w:rsidRDefault="007C0A1E" w:rsidP="00510A8F">
      <w:pPr>
        <w:rPr>
          <w:rFonts w:ascii="Times New Roman" w:hAnsi="Times New Roman" w:cs="Times New Roman"/>
          <w:noProof/>
        </w:rPr>
      </w:pPr>
      <w:bookmarkStart w:id="8" w:name="_ENREF_8"/>
      <w:r w:rsidRPr="00510A8F">
        <w:rPr>
          <w:rFonts w:ascii="Times New Roman" w:hAnsi="Times New Roman" w:cs="Times New Roman"/>
          <w:noProof/>
        </w:rPr>
        <w:t xml:space="preserve">8. Lane NE, Schnitzer TJ, Birbara CA, Mokhtarani M, Shelton DL, Smith MD, et al. Tanezumab for the treatment of pain from osteoarthritis of the knee. </w:t>
      </w:r>
      <w:r w:rsidRPr="00510A8F">
        <w:rPr>
          <w:rFonts w:ascii="Times New Roman" w:hAnsi="Times New Roman" w:cs="Times New Roman"/>
          <w:i/>
          <w:noProof/>
        </w:rPr>
        <w:t>N Engl J Med</w:t>
      </w:r>
      <w:r w:rsidRPr="00510A8F">
        <w:rPr>
          <w:rFonts w:ascii="Times New Roman" w:hAnsi="Times New Roman" w:cs="Times New Roman"/>
          <w:noProof/>
        </w:rPr>
        <w:t>;363(16):1521-31.</w:t>
      </w:r>
      <w:bookmarkEnd w:id="8"/>
    </w:p>
    <w:p w14:paraId="58F4651D" w14:textId="77777777" w:rsidR="007C0A1E" w:rsidRPr="00510A8F" w:rsidRDefault="007C0A1E" w:rsidP="00510A8F">
      <w:pPr>
        <w:rPr>
          <w:rFonts w:ascii="Times New Roman" w:hAnsi="Times New Roman" w:cs="Times New Roman"/>
          <w:noProof/>
        </w:rPr>
      </w:pPr>
      <w:bookmarkStart w:id="9" w:name="_ENREF_9"/>
      <w:r w:rsidRPr="00510A8F">
        <w:rPr>
          <w:rFonts w:ascii="Times New Roman" w:hAnsi="Times New Roman" w:cs="Times New Roman"/>
          <w:noProof/>
        </w:rPr>
        <w:t xml:space="preserve">9. Hochman JR, French MR, Bermingham SL, Hawker GA. The nerve of osteoarthritis pain. </w:t>
      </w:r>
      <w:r w:rsidRPr="00510A8F">
        <w:rPr>
          <w:rFonts w:ascii="Times New Roman" w:hAnsi="Times New Roman" w:cs="Times New Roman"/>
          <w:i/>
          <w:noProof/>
        </w:rPr>
        <w:t>Arthritis Care Res (Hoboken)</w:t>
      </w:r>
      <w:r w:rsidRPr="00510A8F">
        <w:rPr>
          <w:rFonts w:ascii="Times New Roman" w:hAnsi="Times New Roman" w:cs="Times New Roman"/>
          <w:noProof/>
        </w:rPr>
        <w:t>;62(7):1019-23.</w:t>
      </w:r>
      <w:bookmarkEnd w:id="9"/>
    </w:p>
    <w:p w14:paraId="38878830" w14:textId="77777777" w:rsidR="007C0A1E" w:rsidRPr="00510A8F" w:rsidRDefault="007C0A1E" w:rsidP="00510A8F">
      <w:pPr>
        <w:rPr>
          <w:rFonts w:ascii="Times New Roman" w:hAnsi="Times New Roman" w:cs="Times New Roman"/>
          <w:noProof/>
        </w:rPr>
      </w:pPr>
      <w:bookmarkStart w:id="10" w:name="_ENREF_10"/>
      <w:r w:rsidRPr="00510A8F">
        <w:rPr>
          <w:rFonts w:ascii="Times New Roman" w:hAnsi="Times New Roman" w:cs="Times New Roman"/>
          <w:noProof/>
        </w:rPr>
        <w:t xml:space="preserve">10. Gwilym SE, Keltner JR, Warnaby CE, Carr AJ, Chizh B, Chessell I, et al. Psychophysical and functional imaging evidence supporting the presence of central sensitization in a cohort of osteoarthritis patients. </w:t>
      </w:r>
      <w:r w:rsidRPr="00510A8F">
        <w:rPr>
          <w:rFonts w:ascii="Times New Roman" w:hAnsi="Times New Roman" w:cs="Times New Roman"/>
          <w:i/>
          <w:noProof/>
        </w:rPr>
        <w:t>Arthritis Rheum</w:t>
      </w:r>
      <w:r w:rsidRPr="00510A8F">
        <w:rPr>
          <w:rFonts w:ascii="Times New Roman" w:hAnsi="Times New Roman" w:cs="Times New Roman"/>
          <w:noProof/>
        </w:rPr>
        <w:t xml:space="preserve"> 2009;61(9):1226-34.</w:t>
      </w:r>
      <w:bookmarkEnd w:id="10"/>
    </w:p>
    <w:p w14:paraId="50A34642" w14:textId="77777777" w:rsidR="007C0A1E" w:rsidRPr="00510A8F" w:rsidRDefault="007C0A1E" w:rsidP="00510A8F">
      <w:pPr>
        <w:rPr>
          <w:rFonts w:ascii="Times New Roman" w:hAnsi="Times New Roman" w:cs="Times New Roman"/>
          <w:noProof/>
        </w:rPr>
      </w:pPr>
      <w:bookmarkStart w:id="11" w:name="_ENREF_11"/>
      <w:r w:rsidRPr="00510A8F">
        <w:rPr>
          <w:rFonts w:ascii="Times New Roman" w:hAnsi="Times New Roman" w:cs="Times New Roman"/>
          <w:noProof/>
        </w:rPr>
        <w:t xml:space="preserve">11. Kosek E, Ordeberg G. Lack of pressure pain modulation by heterotopic noxious conditioning stimulation in patients with painful osteoarthritis before, but not following, surgical pain relief. </w:t>
      </w:r>
      <w:r w:rsidRPr="00510A8F">
        <w:rPr>
          <w:rFonts w:ascii="Times New Roman" w:hAnsi="Times New Roman" w:cs="Times New Roman"/>
          <w:i/>
          <w:noProof/>
        </w:rPr>
        <w:t>Pain</w:t>
      </w:r>
      <w:r w:rsidRPr="00510A8F">
        <w:rPr>
          <w:rFonts w:ascii="Times New Roman" w:hAnsi="Times New Roman" w:cs="Times New Roman"/>
          <w:noProof/>
        </w:rPr>
        <w:t xml:space="preserve"> 2000;88(1):69-78.</w:t>
      </w:r>
      <w:bookmarkEnd w:id="11"/>
    </w:p>
    <w:p w14:paraId="6632E623" w14:textId="77777777" w:rsidR="007C0A1E" w:rsidRPr="00510A8F" w:rsidRDefault="007C0A1E" w:rsidP="00510A8F">
      <w:pPr>
        <w:rPr>
          <w:rFonts w:ascii="Times New Roman" w:hAnsi="Times New Roman" w:cs="Times New Roman"/>
          <w:noProof/>
        </w:rPr>
      </w:pPr>
      <w:bookmarkStart w:id="12" w:name="_ENREF_12"/>
      <w:r w:rsidRPr="00510A8F">
        <w:rPr>
          <w:rFonts w:ascii="Times New Roman" w:hAnsi="Times New Roman" w:cs="Times New Roman"/>
          <w:noProof/>
        </w:rPr>
        <w:t xml:space="preserve">12. Kosek E, Ordeberg G. Abnormalities of somatosensory perception in patients with painful osteoarthritis normalize following successful treatment. </w:t>
      </w:r>
      <w:r w:rsidRPr="00510A8F">
        <w:rPr>
          <w:rFonts w:ascii="Times New Roman" w:hAnsi="Times New Roman" w:cs="Times New Roman"/>
          <w:i/>
          <w:noProof/>
        </w:rPr>
        <w:t>Eur J Pain</w:t>
      </w:r>
      <w:r w:rsidRPr="00510A8F">
        <w:rPr>
          <w:rFonts w:ascii="Times New Roman" w:hAnsi="Times New Roman" w:cs="Times New Roman"/>
          <w:noProof/>
        </w:rPr>
        <w:t xml:space="preserve"> 2000;4(3):229-38.</w:t>
      </w:r>
      <w:bookmarkEnd w:id="12"/>
    </w:p>
    <w:p w14:paraId="0EA16963" w14:textId="77777777" w:rsidR="007C0A1E" w:rsidRPr="00510A8F" w:rsidRDefault="007C0A1E" w:rsidP="00510A8F">
      <w:pPr>
        <w:rPr>
          <w:rFonts w:ascii="Times New Roman" w:hAnsi="Times New Roman" w:cs="Times New Roman"/>
          <w:noProof/>
        </w:rPr>
      </w:pPr>
      <w:bookmarkStart w:id="13" w:name="_ENREF_13"/>
      <w:r w:rsidRPr="00510A8F">
        <w:rPr>
          <w:rFonts w:ascii="Times New Roman" w:hAnsi="Times New Roman" w:cs="Times New Roman"/>
          <w:noProof/>
        </w:rPr>
        <w:t xml:space="preserve">13. Hawker GA. Experiencing painful osteoarthritis: what have we learned from listening? </w:t>
      </w:r>
      <w:r w:rsidRPr="00510A8F">
        <w:rPr>
          <w:rFonts w:ascii="Times New Roman" w:hAnsi="Times New Roman" w:cs="Times New Roman"/>
          <w:i/>
          <w:noProof/>
        </w:rPr>
        <w:t>Curr Opin Rheumatol</w:t>
      </w:r>
      <w:r w:rsidRPr="00510A8F">
        <w:rPr>
          <w:rFonts w:ascii="Times New Roman" w:hAnsi="Times New Roman" w:cs="Times New Roman"/>
          <w:noProof/>
        </w:rPr>
        <w:t xml:space="preserve"> 2009.</w:t>
      </w:r>
      <w:bookmarkEnd w:id="13"/>
    </w:p>
    <w:p w14:paraId="77E4C0DD" w14:textId="77777777" w:rsidR="007C0A1E" w:rsidRPr="00510A8F" w:rsidRDefault="007C0A1E" w:rsidP="00510A8F">
      <w:pPr>
        <w:rPr>
          <w:rFonts w:ascii="Times New Roman" w:hAnsi="Times New Roman" w:cs="Times New Roman"/>
          <w:noProof/>
        </w:rPr>
      </w:pPr>
      <w:bookmarkStart w:id="14" w:name="_ENREF_14"/>
      <w:r w:rsidRPr="00510A8F">
        <w:rPr>
          <w:rFonts w:ascii="Times New Roman" w:hAnsi="Times New Roman" w:cs="Times New Roman"/>
          <w:noProof/>
        </w:rPr>
        <w:t xml:space="preserve">14. Treede RD, Jensen TS, Campbell JN, Cruccu G, Dostrovsky JO, Griffin JW, et al. Neuropathic pain: redefinition and a grading system for clinical and research purposes. </w:t>
      </w:r>
      <w:r w:rsidRPr="00510A8F">
        <w:rPr>
          <w:rFonts w:ascii="Times New Roman" w:hAnsi="Times New Roman" w:cs="Times New Roman"/>
          <w:i/>
          <w:noProof/>
        </w:rPr>
        <w:t>Neurology</w:t>
      </w:r>
      <w:r w:rsidRPr="00510A8F">
        <w:rPr>
          <w:rFonts w:ascii="Times New Roman" w:hAnsi="Times New Roman" w:cs="Times New Roman"/>
          <w:noProof/>
        </w:rPr>
        <w:t xml:space="preserve"> 2008;70(18):1630-5.</w:t>
      </w:r>
      <w:bookmarkEnd w:id="14"/>
    </w:p>
    <w:p w14:paraId="15310FDF" w14:textId="77777777" w:rsidR="007C0A1E" w:rsidRPr="00510A8F" w:rsidRDefault="007C0A1E" w:rsidP="00510A8F">
      <w:pPr>
        <w:rPr>
          <w:rFonts w:ascii="Times New Roman" w:hAnsi="Times New Roman" w:cs="Times New Roman"/>
          <w:noProof/>
        </w:rPr>
      </w:pPr>
      <w:bookmarkStart w:id="15" w:name="_ENREF_15"/>
      <w:r w:rsidRPr="00510A8F">
        <w:rPr>
          <w:rFonts w:ascii="Times New Roman" w:hAnsi="Times New Roman" w:cs="Times New Roman"/>
          <w:noProof/>
        </w:rPr>
        <w:t xml:space="preserve">15. Bowsher D. Neurogenic pain syndromes and their management. </w:t>
      </w:r>
      <w:r w:rsidRPr="00510A8F">
        <w:rPr>
          <w:rFonts w:ascii="Times New Roman" w:hAnsi="Times New Roman" w:cs="Times New Roman"/>
          <w:i/>
          <w:noProof/>
        </w:rPr>
        <w:t>Br Med Bull</w:t>
      </w:r>
      <w:r w:rsidRPr="00510A8F">
        <w:rPr>
          <w:rFonts w:ascii="Times New Roman" w:hAnsi="Times New Roman" w:cs="Times New Roman"/>
          <w:noProof/>
        </w:rPr>
        <w:t xml:space="preserve"> 1991;47(3):644-66.</w:t>
      </w:r>
      <w:bookmarkEnd w:id="15"/>
    </w:p>
    <w:p w14:paraId="64F6CA08" w14:textId="77777777" w:rsidR="007C0A1E" w:rsidRPr="00510A8F" w:rsidRDefault="007C0A1E" w:rsidP="00510A8F">
      <w:pPr>
        <w:rPr>
          <w:rFonts w:ascii="Times New Roman" w:hAnsi="Times New Roman" w:cs="Times New Roman"/>
          <w:noProof/>
        </w:rPr>
      </w:pPr>
      <w:bookmarkStart w:id="16" w:name="_ENREF_16"/>
      <w:r w:rsidRPr="00510A8F">
        <w:rPr>
          <w:rFonts w:ascii="Times New Roman" w:hAnsi="Times New Roman" w:cs="Times New Roman"/>
          <w:noProof/>
        </w:rPr>
        <w:t xml:space="preserve">16. Nicholson B, Verma S. Comorbidities in chronic neuropathic pain. </w:t>
      </w:r>
      <w:r w:rsidRPr="00510A8F">
        <w:rPr>
          <w:rFonts w:ascii="Times New Roman" w:hAnsi="Times New Roman" w:cs="Times New Roman"/>
          <w:i/>
          <w:noProof/>
        </w:rPr>
        <w:t>Pain Med</w:t>
      </w:r>
      <w:r w:rsidRPr="00510A8F">
        <w:rPr>
          <w:rFonts w:ascii="Times New Roman" w:hAnsi="Times New Roman" w:cs="Times New Roman"/>
          <w:noProof/>
        </w:rPr>
        <w:t xml:space="preserve"> 2004;5 Suppl 1:S9-S27.</w:t>
      </w:r>
      <w:bookmarkEnd w:id="16"/>
    </w:p>
    <w:p w14:paraId="3875F312" w14:textId="77777777" w:rsidR="007C0A1E" w:rsidRPr="00510A8F" w:rsidRDefault="007C0A1E" w:rsidP="00510A8F">
      <w:pPr>
        <w:rPr>
          <w:rFonts w:ascii="Times New Roman" w:hAnsi="Times New Roman" w:cs="Times New Roman"/>
          <w:noProof/>
        </w:rPr>
      </w:pPr>
      <w:bookmarkStart w:id="17" w:name="_ENREF_17"/>
      <w:r w:rsidRPr="00510A8F">
        <w:rPr>
          <w:rFonts w:ascii="Times New Roman" w:hAnsi="Times New Roman" w:cs="Times New Roman"/>
          <w:noProof/>
        </w:rPr>
        <w:t xml:space="preserve">17. Bennett M. The LANSS Pain Scale: the Leeds assessment of neuropathic symptoms and signs. </w:t>
      </w:r>
      <w:r w:rsidRPr="00510A8F">
        <w:rPr>
          <w:rFonts w:ascii="Times New Roman" w:hAnsi="Times New Roman" w:cs="Times New Roman"/>
          <w:i/>
          <w:noProof/>
        </w:rPr>
        <w:t>Pain</w:t>
      </w:r>
      <w:r w:rsidRPr="00510A8F">
        <w:rPr>
          <w:rFonts w:ascii="Times New Roman" w:hAnsi="Times New Roman" w:cs="Times New Roman"/>
          <w:noProof/>
        </w:rPr>
        <w:t xml:space="preserve"> 2001;92(1-2):147-57.</w:t>
      </w:r>
      <w:bookmarkEnd w:id="17"/>
    </w:p>
    <w:p w14:paraId="26B0C3F8" w14:textId="77777777" w:rsidR="007C0A1E" w:rsidRPr="00510A8F" w:rsidRDefault="007C0A1E" w:rsidP="00510A8F">
      <w:pPr>
        <w:rPr>
          <w:rFonts w:ascii="Times New Roman" w:hAnsi="Times New Roman" w:cs="Times New Roman"/>
          <w:noProof/>
        </w:rPr>
      </w:pPr>
      <w:bookmarkStart w:id="18" w:name="_ENREF_18"/>
      <w:r w:rsidRPr="00510A8F">
        <w:rPr>
          <w:rFonts w:ascii="Times New Roman" w:hAnsi="Times New Roman" w:cs="Times New Roman"/>
          <w:noProof/>
        </w:rPr>
        <w:t xml:space="preserve">18. Freynhagen R, Baron R, Gockel U, Tolle TR. painDETECT: a new screening questionnaire to identify neuropathic components in patients with back pain. </w:t>
      </w:r>
      <w:r w:rsidRPr="00510A8F">
        <w:rPr>
          <w:rFonts w:ascii="Times New Roman" w:hAnsi="Times New Roman" w:cs="Times New Roman"/>
          <w:i/>
          <w:noProof/>
        </w:rPr>
        <w:t>Curr Med Res Opin</w:t>
      </w:r>
      <w:r w:rsidRPr="00510A8F">
        <w:rPr>
          <w:rFonts w:ascii="Times New Roman" w:hAnsi="Times New Roman" w:cs="Times New Roman"/>
          <w:noProof/>
        </w:rPr>
        <w:t xml:space="preserve"> 2006;22(10):1911-20.</w:t>
      </w:r>
      <w:bookmarkEnd w:id="18"/>
    </w:p>
    <w:p w14:paraId="44F5A6DC" w14:textId="77777777" w:rsidR="007C0A1E" w:rsidRPr="00510A8F" w:rsidRDefault="007C0A1E" w:rsidP="00510A8F">
      <w:pPr>
        <w:rPr>
          <w:rFonts w:ascii="Times New Roman" w:hAnsi="Times New Roman" w:cs="Times New Roman"/>
          <w:noProof/>
        </w:rPr>
      </w:pPr>
      <w:bookmarkStart w:id="19" w:name="_ENREF_19"/>
      <w:r w:rsidRPr="00510A8F">
        <w:rPr>
          <w:rFonts w:ascii="Times New Roman" w:hAnsi="Times New Roman" w:cs="Times New Roman"/>
          <w:noProof/>
        </w:rPr>
        <w:t xml:space="preserve">19. Haanpaa M, Attal N, Backonja M, Baron R, Bennett M, Bouhassira D, et al. NeuPSIG guidelines on neuropathic pain assessment. </w:t>
      </w:r>
      <w:r w:rsidRPr="00510A8F">
        <w:rPr>
          <w:rFonts w:ascii="Times New Roman" w:hAnsi="Times New Roman" w:cs="Times New Roman"/>
          <w:i/>
          <w:noProof/>
        </w:rPr>
        <w:t>Pain</w:t>
      </w:r>
      <w:r w:rsidRPr="00510A8F">
        <w:rPr>
          <w:rFonts w:ascii="Times New Roman" w:hAnsi="Times New Roman" w:cs="Times New Roman"/>
          <w:noProof/>
        </w:rPr>
        <w:t>.</w:t>
      </w:r>
      <w:bookmarkEnd w:id="19"/>
    </w:p>
    <w:p w14:paraId="4EBFBE6C" w14:textId="77777777" w:rsidR="007C0A1E" w:rsidRPr="00510A8F" w:rsidRDefault="007C0A1E" w:rsidP="00510A8F">
      <w:pPr>
        <w:rPr>
          <w:rFonts w:ascii="Times New Roman" w:hAnsi="Times New Roman" w:cs="Times New Roman"/>
          <w:noProof/>
        </w:rPr>
      </w:pPr>
      <w:bookmarkStart w:id="20" w:name="_ENREF_20"/>
      <w:r w:rsidRPr="00510A8F">
        <w:rPr>
          <w:rFonts w:ascii="Times New Roman" w:hAnsi="Times New Roman" w:cs="Times New Roman"/>
          <w:noProof/>
        </w:rPr>
        <w:lastRenderedPageBreak/>
        <w:t xml:space="preserve">20. Jespersen A, Amris K, Bliddal H, Andersen S, Lavik B, Janssen H, et al. Is neuropathic pain underdiagnosed in musculoskeletal pain conditions? The Danish PainDETECTive study. </w:t>
      </w:r>
      <w:r w:rsidRPr="00510A8F">
        <w:rPr>
          <w:rFonts w:ascii="Times New Roman" w:hAnsi="Times New Roman" w:cs="Times New Roman"/>
          <w:i/>
          <w:noProof/>
        </w:rPr>
        <w:t>Curr Med Res Opin</w:t>
      </w:r>
      <w:r w:rsidRPr="00510A8F">
        <w:rPr>
          <w:rFonts w:ascii="Times New Roman" w:hAnsi="Times New Roman" w:cs="Times New Roman"/>
          <w:noProof/>
        </w:rPr>
        <w:t>;26(8):2041-5.</w:t>
      </w:r>
      <w:bookmarkEnd w:id="20"/>
    </w:p>
    <w:p w14:paraId="64C1F8EE" w14:textId="77777777" w:rsidR="007C0A1E" w:rsidRPr="00510A8F" w:rsidRDefault="007C0A1E" w:rsidP="00510A8F">
      <w:pPr>
        <w:rPr>
          <w:rFonts w:ascii="Times New Roman" w:hAnsi="Times New Roman" w:cs="Times New Roman"/>
          <w:noProof/>
        </w:rPr>
      </w:pPr>
      <w:bookmarkStart w:id="21" w:name="_ENREF_21"/>
      <w:r w:rsidRPr="00510A8F">
        <w:rPr>
          <w:rFonts w:ascii="Times New Roman" w:hAnsi="Times New Roman" w:cs="Times New Roman"/>
          <w:noProof/>
        </w:rPr>
        <w:t xml:space="preserve">21. Bennett MI, Attal N, Backonja MM, Baron R, Bouhassira D, Freynhagen R, et al. Using screening tools to identify neuropathic pain. </w:t>
      </w:r>
      <w:r w:rsidRPr="00510A8F">
        <w:rPr>
          <w:rFonts w:ascii="Times New Roman" w:hAnsi="Times New Roman" w:cs="Times New Roman"/>
          <w:i/>
          <w:noProof/>
        </w:rPr>
        <w:t>Pain</w:t>
      </w:r>
      <w:r w:rsidRPr="00510A8F">
        <w:rPr>
          <w:rFonts w:ascii="Times New Roman" w:hAnsi="Times New Roman" w:cs="Times New Roman"/>
          <w:noProof/>
        </w:rPr>
        <w:t xml:space="preserve"> 2007;127(3):199-203.</w:t>
      </w:r>
      <w:bookmarkEnd w:id="21"/>
    </w:p>
    <w:p w14:paraId="2E2494FF" w14:textId="77777777" w:rsidR="007C0A1E" w:rsidRPr="00510A8F" w:rsidRDefault="007C0A1E" w:rsidP="00510A8F">
      <w:pPr>
        <w:rPr>
          <w:rFonts w:ascii="Times New Roman" w:hAnsi="Times New Roman" w:cs="Times New Roman"/>
          <w:noProof/>
        </w:rPr>
      </w:pPr>
      <w:bookmarkStart w:id="22" w:name="_ENREF_22"/>
      <w:r w:rsidRPr="00510A8F">
        <w:rPr>
          <w:rFonts w:ascii="Times New Roman" w:hAnsi="Times New Roman" w:cs="Times New Roman"/>
          <w:noProof/>
        </w:rPr>
        <w:t xml:space="preserve">22. Rolke R, Baron R, Maier C, Tolle TR, Treede RD, Beyer A, et al. Quantitative sensory testing in the German Research Network on Neuropathic Pain (DFNS): standardized protocol and reference values. </w:t>
      </w:r>
      <w:r w:rsidRPr="00510A8F">
        <w:rPr>
          <w:rFonts w:ascii="Times New Roman" w:hAnsi="Times New Roman" w:cs="Times New Roman"/>
          <w:i/>
          <w:noProof/>
        </w:rPr>
        <w:t>Pain</w:t>
      </w:r>
      <w:r w:rsidRPr="00510A8F">
        <w:rPr>
          <w:rFonts w:ascii="Times New Roman" w:hAnsi="Times New Roman" w:cs="Times New Roman"/>
          <w:noProof/>
        </w:rPr>
        <w:t xml:space="preserve"> 2006;123(3):231-43.</w:t>
      </w:r>
      <w:bookmarkEnd w:id="22"/>
    </w:p>
    <w:p w14:paraId="345DC3BA" w14:textId="77777777" w:rsidR="007C0A1E" w:rsidRPr="00510A8F" w:rsidRDefault="007C0A1E" w:rsidP="00510A8F">
      <w:pPr>
        <w:rPr>
          <w:rFonts w:ascii="Times New Roman" w:hAnsi="Times New Roman" w:cs="Times New Roman"/>
          <w:noProof/>
        </w:rPr>
      </w:pPr>
      <w:bookmarkStart w:id="23" w:name="_ENREF_23"/>
      <w:r w:rsidRPr="00510A8F">
        <w:rPr>
          <w:rFonts w:ascii="Times New Roman" w:hAnsi="Times New Roman" w:cs="Times New Roman"/>
          <w:noProof/>
        </w:rPr>
        <w:t xml:space="preserve">23. Rolke R, Magerl W, Campbell KA, Schalber C, Caspari S, Birklein F, et al. Quantitative sensory testing: a comprehensive protocol for clinical trials. </w:t>
      </w:r>
      <w:r w:rsidRPr="00510A8F">
        <w:rPr>
          <w:rFonts w:ascii="Times New Roman" w:hAnsi="Times New Roman" w:cs="Times New Roman"/>
          <w:i/>
          <w:noProof/>
        </w:rPr>
        <w:t>Eur J Pain</w:t>
      </w:r>
      <w:r w:rsidRPr="00510A8F">
        <w:rPr>
          <w:rFonts w:ascii="Times New Roman" w:hAnsi="Times New Roman" w:cs="Times New Roman"/>
          <w:noProof/>
        </w:rPr>
        <w:t xml:space="preserve"> 2006;10(1):77-88.</w:t>
      </w:r>
      <w:bookmarkEnd w:id="23"/>
    </w:p>
    <w:p w14:paraId="3E88836D" w14:textId="77777777" w:rsidR="007C0A1E" w:rsidRPr="00510A8F" w:rsidRDefault="007C0A1E" w:rsidP="00510A8F">
      <w:pPr>
        <w:rPr>
          <w:rFonts w:ascii="Times New Roman" w:hAnsi="Times New Roman" w:cs="Times New Roman"/>
          <w:noProof/>
        </w:rPr>
      </w:pPr>
      <w:bookmarkStart w:id="24" w:name="_ENREF_24"/>
      <w:r w:rsidRPr="00510A8F">
        <w:rPr>
          <w:rFonts w:ascii="Times New Roman" w:hAnsi="Times New Roman" w:cs="Times New Roman"/>
          <w:noProof/>
        </w:rPr>
        <w:t xml:space="preserve">24. Wylde V, Palmer S, Learmonth ID, Dieppe P. Test-retest reliability of Quantitative Sensory Testing in knee osteoarthritis and healthy participants. </w:t>
      </w:r>
      <w:r w:rsidRPr="00510A8F">
        <w:rPr>
          <w:rFonts w:ascii="Times New Roman" w:hAnsi="Times New Roman" w:cs="Times New Roman"/>
          <w:i/>
          <w:noProof/>
        </w:rPr>
        <w:t>Osteoarthritis and cartilage / OARS, Osteoarthritis Research Society</w:t>
      </w:r>
      <w:r w:rsidRPr="00510A8F">
        <w:rPr>
          <w:rFonts w:ascii="Times New Roman" w:hAnsi="Times New Roman" w:cs="Times New Roman"/>
          <w:noProof/>
        </w:rPr>
        <w:t xml:space="preserve"> 2011;19(6):655-8.</w:t>
      </w:r>
      <w:bookmarkEnd w:id="24"/>
    </w:p>
    <w:p w14:paraId="04593952" w14:textId="77777777" w:rsidR="007C0A1E" w:rsidRPr="00510A8F" w:rsidRDefault="007C0A1E" w:rsidP="00510A8F">
      <w:pPr>
        <w:rPr>
          <w:rFonts w:ascii="Times New Roman" w:hAnsi="Times New Roman" w:cs="Times New Roman"/>
          <w:noProof/>
        </w:rPr>
      </w:pPr>
      <w:bookmarkStart w:id="25" w:name="_ENREF_25"/>
      <w:r w:rsidRPr="00510A8F">
        <w:rPr>
          <w:rFonts w:ascii="Times New Roman" w:hAnsi="Times New Roman" w:cs="Times New Roman"/>
          <w:noProof/>
        </w:rPr>
        <w:t xml:space="preserve">25. Graven-Nielsen T, Arendt-Nielsen L. Assessment of mechanisms in localized and widespread musculoskeletal pain. </w:t>
      </w:r>
      <w:r w:rsidRPr="00510A8F">
        <w:rPr>
          <w:rFonts w:ascii="Times New Roman" w:hAnsi="Times New Roman" w:cs="Times New Roman"/>
          <w:i/>
          <w:noProof/>
        </w:rPr>
        <w:t>Nature reviews. Rheumatology</w:t>
      </w:r>
      <w:r w:rsidRPr="00510A8F">
        <w:rPr>
          <w:rFonts w:ascii="Times New Roman" w:hAnsi="Times New Roman" w:cs="Times New Roman"/>
          <w:noProof/>
        </w:rPr>
        <w:t xml:space="preserve"> 2010;6(10):599-606.</w:t>
      </w:r>
      <w:bookmarkEnd w:id="25"/>
    </w:p>
    <w:p w14:paraId="6905BBCC" w14:textId="77777777" w:rsidR="007C0A1E" w:rsidRPr="00510A8F" w:rsidRDefault="007C0A1E" w:rsidP="00510A8F">
      <w:pPr>
        <w:rPr>
          <w:rFonts w:ascii="Times New Roman" w:hAnsi="Times New Roman" w:cs="Times New Roman"/>
          <w:noProof/>
        </w:rPr>
      </w:pPr>
      <w:bookmarkStart w:id="26" w:name="_ENREF_26"/>
      <w:r w:rsidRPr="00510A8F">
        <w:rPr>
          <w:rFonts w:ascii="Times New Roman" w:hAnsi="Times New Roman" w:cs="Times New Roman"/>
          <w:noProof/>
        </w:rPr>
        <w:t xml:space="preserve">26. Amris K, Jespersen A, Bliddal H. Self-reported somatosensory symptoms of neuropathic pain in fibromyalgia and chronic widespread pain correlate with tender point count and pressure-pain thresholds. </w:t>
      </w:r>
      <w:r w:rsidRPr="00510A8F">
        <w:rPr>
          <w:rFonts w:ascii="Times New Roman" w:hAnsi="Times New Roman" w:cs="Times New Roman"/>
          <w:i/>
          <w:noProof/>
        </w:rPr>
        <w:t>Pain</w:t>
      </w:r>
      <w:r w:rsidRPr="00510A8F">
        <w:rPr>
          <w:rFonts w:ascii="Times New Roman" w:hAnsi="Times New Roman" w:cs="Times New Roman"/>
          <w:noProof/>
        </w:rPr>
        <w:t xml:space="preserve"> 2010;151(3):664-9.</w:t>
      </w:r>
      <w:bookmarkEnd w:id="26"/>
    </w:p>
    <w:p w14:paraId="4C6E6A9B" w14:textId="77777777" w:rsidR="007C0A1E" w:rsidRPr="00510A8F" w:rsidRDefault="007C0A1E" w:rsidP="00510A8F">
      <w:pPr>
        <w:rPr>
          <w:rFonts w:ascii="Times New Roman" w:hAnsi="Times New Roman" w:cs="Times New Roman"/>
          <w:noProof/>
        </w:rPr>
      </w:pPr>
      <w:bookmarkStart w:id="27" w:name="_ENREF_27"/>
      <w:r w:rsidRPr="00510A8F">
        <w:rPr>
          <w:rFonts w:ascii="Times New Roman" w:hAnsi="Times New Roman" w:cs="Times New Roman"/>
          <w:noProof/>
        </w:rPr>
        <w:t xml:space="preserve">27. Hart DJ, Spector TD. The relationship of obesity, fat distribution and osteoarthritis in women in the general population: the Chingford Study. </w:t>
      </w:r>
      <w:r w:rsidRPr="00510A8F">
        <w:rPr>
          <w:rFonts w:ascii="Times New Roman" w:hAnsi="Times New Roman" w:cs="Times New Roman"/>
          <w:i/>
          <w:noProof/>
        </w:rPr>
        <w:t>J Rheumatol</w:t>
      </w:r>
      <w:r w:rsidRPr="00510A8F">
        <w:rPr>
          <w:rFonts w:ascii="Times New Roman" w:hAnsi="Times New Roman" w:cs="Times New Roman"/>
          <w:noProof/>
        </w:rPr>
        <w:t xml:space="preserve"> 1993;20(2):331-5.</w:t>
      </w:r>
      <w:bookmarkEnd w:id="27"/>
    </w:p>
    <w:p w14:paraId="7285BA08" w14:textId="77777777" w:rsidR="007C0A1E" w:rsidRPr="00510A8F" w:rsidRDefault="007C0A1E" w:rsidP="00510A8F">
      <w:pPr>
        <w:rPr>
          <w:rFonts w:ascii="Times New Roman" w:hAnsi="Times New Roman" w:cs="Times New Roman"/>
          <w:noProof/>
        </w:rPr>
      </w:pPr>
      <w:bookmarkStart w:id="28" w:name="_ENREF_28"/>
      <w:r w:rsidRPr="00510A8F">
        <w:rPr>
          <w:rFonts w:ascii="Times New Roman" w:hAnsi="Times New Roman" w:cs="Times New Roman"/>
          <w:noProof/>
        </w:rPr>
        <w:t xml:space="preserve">28. Hart DJ, Spector TD. Cigarette smoking and risk of osteoarthritis in women in the general population: the Chingford study. </w:t>
      </w:r>
      <w:r w:rsidRPr="00510A8F">
        <w:rPr>
          <w:rFonts w:ascii="Times New Roman" w:hAnsi="Times New Roman" w:cs="Times New Roman"/>
          <w:i/>
          <w:noProof/>
        </w:rPr>
        <w:t>Ann Rheum Dis</w:t>
      </w:r>
      <w:r w:rsidRPr="00510A8F">
        <w:rPr>
          <w:rFonts w:ascii="Times New Roman" w:hAnsi="Times New Roman" w:cs="Times New Roman"/>
          <w:noProof/>
        </w:rPr>
        <w:t xml:space="preserve"> 1993;52(2):93-6.</w:t>
      </w:r>
      <w:bookmarkEnd w:id="28"/>
    </w:p>
    <w:p w14:paraId="3E5A8502" w14:textId="77777777" w:rsidR="007C0A1E" w:rsidRPr="00510A8F" w:rsidRDefault="007C0A1E" w:rsidP="00510A8F">
      <w:pPr>
        <w:rPr>
          <w:rFonts w:ascii="Times New Roman" w:hAnsi="Times New Roman" w:cs="Times New Roman"/>
          <w:noProof/>
        </w:rPr>
      </w:pPr>
      <w:bookmarkStart w:id="29" w:name="_ENREF_29"/>
      <w:r w:rsidRPr="00510A8F">
        <w:rPr>
          <w:rFonts w:ascii="Times New Roman" w:hAnsi="Times New Roman" w:cs="Times New Roman"/>
          <w:noProof/>
        </w:rPr>
        <w:t xml:space="preserve">29. Soni A, Kiran A, Hart DJ, Leyland KM, Goulston L, Cooper C, et al. Prevalence of reported knee pain over twelve years in a community-based cohort. </w:t>
      </w:r>
      <w:r w:rsidRPr="00510A8F">
        <w:rPr>
          <w:rFonts w:ascii="Times New Roman" w:hAnsi="Times New Roman" w:cs="Times New Roman"/>
          <w:i/>
          <w:noProof/>
        </w:rPr>
        <w:t>Arthritis and rheumatism</w:t>
      </w:r>
      <w:r w:rsidRPr="00510A8F">
        <w:rPr>
          <w:rFonts w:ascii="Times New Roman" w:hAnsi="Times New Roman" w:cs="Times New Roman"/>
          <w:noProof/>
        </w:rPr>
        <w:t xml:space="preserve"> 2012;64(4):1145-52.</w:t>
      </w:r>
      <w:bookmarkEnd w:id="29"/>
    </w:p>
    <w:p w14:paraId="4B79C097" w14:textId="77777777" w:rsidR="007C0A1E" w:rsidRPr="00510A8F" w:rsidRDefault="007C0A1E" w:rsidP="00510A8F">
      <w:pPr>
        <w:rPr>
          <w:rFonts w:ascii="Times New Roman" w:hAnsi="Times New Roman" w:cs="Times New Roman"/>
          <w:noProof/>
        </w:rPr>
      </w:pPr>
      <w:bookmarkStart w:id="30" w:name="_ENREF_30"/>
      <w:r w:rsidRPr="00510A8F">
        <w:rPr>
          <w:rFonts w:ascii="Times New Roman" w:hAnsi="Times New Roman" w:cs="Times New Roman"/>
          <w:noProof/>
        </w:rPr>
        <w:t xml:space="preserve">30. Yawn BP, Wollan PC, Weingarten TN, Watson JC, Hooten WM, Melton LJ, 3rd. The prevalence of neuropathic pain: clinical evaluation compared with screening tools in a community population. </w:t>
      </w:r>
      <w:r w:rsidRPr="00510A8F">
        <w:rPr>
          <w:rFonts w:ascii="Times New Roman" w:hAnsi="Times New Roman" w:cs="Times New Roman"/>
          <w:i/>
          <w:noProof/>
        </w:rPr>
        <w:t>Pain medicine</w:t>
      </w:r>
      <w:r w:rsidRPr="00510A8F">
        <w:rPr>
          <w:rFonts w:ascii="Times New Roman" w:hAnsi="Times New Roman" w:cs="Times New Roman"/>
          <w:noProof/>
        </w:rPr>
        <w:t xml:space="preserve"> 2009;10(3):586-93.</w:t>
      </w:r>
      <w:bookmarkEnd w:id="30"/>
    </w:p>
    <w:p w14:paraId="446BDCF4" w14:textId="77777777" w:rsidR="007C0A1E" w:rsidRPr="00510A8F" w:rsidRDefault="007C0A1E" w:rsidP="00510A8F">
      <w:pPr>
        <w:rPr>
          <w:rFonts w:ascii="Times New Roman" w:hAnsi="Times New Roman" w:cs="Times New Roman"/>
          <w:noProof/>
        </w:rPr>
      </w:pPr>
      <w:bookmarkStart w:id="31" w:name="_ENREF_31"/>
      <w:r w:rsidRPr="00510A8F">
        <w:rPr>
          <w:rFonts w:ascii="Times New Roman" w:hAnsi="Times New Roman" w:cs="Times New Roman"/>
          <w:noProof/>
        </w:rPr>
        <w:t xml:space="preserve">31. Bouhassira D, Lanteri-Minet M, Attal N, Laurent B, Touboul C. Prevalence of chronic pain with neuropathic characteristics in the general population. </w:t>
      </w:r>
      <w:r w:rsidRPr="00510A8F">
        <w:rPr>
          <w:rFonts w:ascii="Times New Roman" w:hAnsi="Times New Roman" w:cs="Times New Roman"/>
          <w:i/>
          <w:noProof/>
        </w:rPr>
        <w:t>Pain</w:t>
      </w:r>
      <w:r w:rsidRPr="00510A8F">
        <w:rPr>
          <w:rFonts w:ascii="Times New Roman" w:hAnsi="Times New Roman" w:cs="Times New Roman"/>
          <w:noProof/>
        </w:rPr>
        <w:t xml:space="preserve"> 2008;136(3):380-7.</w:t>
      </w:r>
      <w:bookmarkEnd w:id="31"/>
    </w:p>
    <w:p w14:paraId="5251A2AE" w14:textId="77777777" w:rsidR="007C0A1E" w:rsidRPr="00510A8F" w:rsidRDefault="007C0A1E" w:rsidP="00510A8F">
      <w:pPr>
        <w:rPr>
          <w:rFonts w:ascii="Times New Roman" w:hAnsi="Times New Roman" w:cs="Times New Roman"/>
          <w:noProof/>
        </w:rPr>
      </w:pPr>
      <w:bookmarkStart w:id="32" w:name="_ENREF_32"/>
      <w:r w:rsidRPr="00510A8F">
        <w:rPr>
          <w:rFonts w:ascii="Times New Roman" w:hAnsi="Times New Roman" w:cs="Times New Roman"/>
          <w:noProof/>
        </w:rPr>
        <w:t xml:space="preserve">32. Torrance N, Smith BH, Bennett MI, Lee AJ. The epidemiology of chronic pain of predominantly neuropathic origin. Results from a general population survey. </w:t>
      </w:r>
      <w:r w:rsidRPr="00510A8F">
        <w:rPr>
          <w:rFonts w:ascii="Times New Roman" w:hAnsi="Times New Roman" w:cs="Times New Roman"/>
          <w:i/>
          <w:noProof/>
        </w:rPr>
        <w:t>The journal of pain : official journal of the American Pain Society</w:t>
      </w:r>
      <w:r w:rsidRPr="00510A8F">
        <w:rPr>
          <w:rFonts w:ascii="Times New Roman" w:hAnsi="Times New Roman" w:cs="Times New Roman"/>
          <w:noProof/>
        </w:rPr>
        <w:t xml:space="preserve"> 2006;7(4):281-9.</w:t>
      </w:r>
      <w:bookmarkEnd w:id="32"/>
    </w:p>
    <w:p w14:paraId="6A426F14" w14:textId="77777777" w:rsidR="007C0A1E" w:rsidRPr="00510A8F" w:rsidRDefault="007C0A1E" w:rsidP="00510A8F">
      <w:pPr>
        <w:rPr>
          <w:rFonts w:ascii="Times New Roman" w:hAnsi="Times New Roman" w:cs="Times New Roman"/>
          <w:noProof/>
        </w:rPr>
      </w:pPr>
      <w:bookmarkStart w:id="33" w:name="_ENREF_33"/>
      <w:r w:rsidRPr="00510A8F">
        <w:rPr>
          <w:rFonts w:ascii="Times New Roman" w:hAnsi="Times New Roman" w:cs="Times New Roman"/>
          <w:noProof/>
        </w:rPr>
        <w:t xml:space="preserve">33. Attal N, Fermanian C, Fermanian J, Lanteri-Minet M, Alchaar H, Bouhassira D. Neuropathic pain: are there distinct subtypes depending on the aetiology or anatomical lesion? </w:t>
      </w:r>
      <w:r w:rsidRPr="00510A8F">
        <w:rPr>
          <w:rFonts w:ascii="Times New Roman" w:hAnsi="Times New Roman" w:cs="Times New Roman"/>
          <w:i/>
          <w:noProof/>
        </w:rPr>
        <w:t>Pain</w:t>
      </w:r>
      <w:r w:rsidRPr="00510A8F">
        <w:rPr>
          <w:rFonts w:ascii="Times New Roman" w:hAnsi="Times New Roman" w:cs="Times New Roman"/>
          <w:noProof/>
        </w:rPr>
        <w:t xml:space="preserve"> 2008;138(2):343-53.</w:t>
      </w:r>
      <w:bookmarkEnd w:id="33"/>
    </w:p>
    <w:p w14:paraId="3D030755" w14:textId="04130F66" w:rsidR="007C0A1E" w:rsidRPr="00510A8F" w:rsidRDefault="007C0A1E" w:rsidP="00510A8F">
      <w:pPr>
        <w:rPr>
          <w:rFonts w:ascii="Times New Roman" w:hAnsi="Times New Roman" w:cs="Times New Roman"/>
          <w:noProof/>
        </w:rPr>
      </w:pPr>
    </w:p>
    <w:p w14:paraId="3F682B7A" w14:textId="38735EA7" w:rsidR="0079371B" w:rsidRPr="00423A96" w:rsidRDefault="005A4F9E" w:rsidP="00510A8F">
      <w:pPr>
        <w:rPr>
          <w:rFonts w:ascii="Times New Roman" w:hAnsi="Times New Roman" w:cs="Times New Roman"/>
        </w:rPr>
      </w:pPr>
      <w:r w:rsidRPr="00510A8F">
        <w:rPr>
          <w:rFonts w:ascii="Times New Roman" w:hAnsi="Times New Roman" w:cs="Times New Roman"/>
        </w:rPr>
        <w:fldChar w:fldCharType="end"/>
      </w:r>
    </w:p>
    <w:p w14:paraId="58CF00E3" w14:textId="77777777" w:rsidR="0079371B" w:rsidRPr="00423A96" w:rsidRDefault="0079371B" w:rsidP="00E154A1">
      <w:pPr>
        <w:spacing w:line="480" w:lineRule="auto"/>
        <w:rPr>
          <w:rFonts w:ascii="Times New Roman" w:hAnsi="Times New Roman" w:cs="Times New Roman"/>
        </w:rPr>
      </w:pPr>
    </w:p>
    <w:p w14:paraId="1861E054" w14:textId="77777777" w:rsidR="0079371B" w:rsidRPr="00423A96" w:rsidRDefault="0079371B" w:rsidP="00E154A1">
      <w:pPr>
        <w:spacing w:line="480" w:lineRule="auto"/>
        <w:rPr>
          <w:rFonts w:ascii="Times New Roman" w:hAnsi="Times New Roman" w:cs="Times New Roman"/>
        </w:rPr>
      </w:pPr>
    </w:p>
    <w:p w14:paraId="7DE7C483" w14:textId="77777777" w:rsidR="0079371B" w:rsidRPr="00423A96" w:rsidRDefault="0079371B" w:rsidP="00E154A1">
      <w:pPr>
        <w:spacing w:line="480" w:lineRule="auto"/>
        <w:rPr>
          <w:rFonts w:ascii="Times New Roman" w:hAnsi="Times New Roman" w:cs="Times New Roman"/>
        </w:rPr>
      </w:pPr>
    </w:p>
    <w:p w14:paraId="6C244B83" w14:textId="77777777" w:rsidR="00B3165C" w:rsidRDefault="00B3165C" w:rsidP="00E154A1">
      <w:pPr>
        <w:spacing w:line="480" w:lineRule="auto"/>
        <w:rPr>
          <w:rFonts w:ascii="Times New Roman" w:hAnsi="Times New Roman" w:cs="Times New Roman"/>
        </w:rPr>
      </w:pPr>
    </w:p>
    <w:p w14:paraId="5EA2139D" w14:textId="4E5BB9A9" w:rsidR="0043262E" w:rsidRDefault="0043262E" w:rsidP="00E154A1">
      <w:pPr>
        <w:spacing w:line="480" w:lineRule="auto"/>
        <w:rPr>
          <w:b/>
        </w:rPr>
      </w:pPr>
      <w:r>
        <w:rPr>
          <w:b/>
        </w:rPr>
        <w:lastRenderedPageBreak/>
        <w:t>TABLES</w:t>
      </w:r>
    </w:p>
    <w:p w14:paraId="412939E6" w14:textId="77777777" w:rsidR="009A1261" w:rsidRDefault="009A1261" w:rsidP="009A1261">
      <w:pPr>
        <w:spacing w:line="480" w:lineRule="auto"/>
      </w:pPr>
      <w:r>
        <w:t>Table 1: Characteristics of women assessed for pain at year 20 visit, stratified by pain and medication use.</w:t>
      </w:r>
    </w:p>
    <w:p w14:paraId="659EF11D" w14:textId="77777777" w:rsidR="009A1261" w:rsidRDefault="009A1261" w:rsidP="009A1261">
      <w:pPr>
        <w:spacing w:line="480" w:lineRule="auto"/>
      </w:pPr>
    </w:p>
    <w:tbl>
      <w:tblPr>
        <w:tblStyle w:val="LightShading"/>
        <w:tblpPr w:leftFromText="180" w:rightFromText="180" w:vertAnchor="text" w:horzAnchor="page" w:tblpX="1729" w:tblpY="-159"/>
        <w:tblW w:w="9523" w:type="dxa"/>
        <w:tblLook w:val="04A0" w:firstRow="1" w:lastRow="0" w:firstColumn="1" w:lastColumn="0" w:noHBand="0" w:noVBand="1"/>
      </w:tblPr>
      <w:tblGrid>
        <w:gridCol w:w="2205"/>
        <w:gridCol w:w="1734"/>
        <w:gridCol w:w="1485"/>
        <w:gridCol w:w="1485"/>
        <w:gridCol w:w="1485"/>
        <w:gridCol w:w="1129"/>
      </w:tblGrid>
      <w:tr w:rsidR="009A1261" w14:paraId="5D110887" w14:textId="77777777" w:rsidTr="004B49C8">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1D94C718" w14:textId="77777777" w:rsidR="009A1261" w:rsidRDefault="009A1261" w:rsidP="004B49C8"/>
        </w:tc>
        <w:tc>
          <w:tcPr>
            <w:tcW w:w="3219" w:type="dxa"/>
            <w:gridSpan w:val="2"/>
            <w:shd w:val="clear" w:color="auto" w:fill="auto"/>
          </w:tcPr>
          <w:p w14:paraId="6FA6AA39" w14:textId="77777777" w:rsidR="009A1261" w:rsidRDefault="009A1261" w:rsidP="004B49C8">
            <w:pPr>
              <w:jc w:val="center"/>
              <w:cnfStyle w:val="100000000000" w:firstRow="1" w:lastRow="0" w:firstColumn="0" w:lastColumn="0" w:oddVBand="0" w:evenVBand="0" w:oddHBand="0" w:evenHBand="0" w:firstRowFirstColumn="0" w:firstRowLastColumn="0" w:lastRowFirstColumn="0" w:lastRowLastColumn="0"/>
            </w:pPr>
            <w:r>
              <w:t>No pain reported</w:t>
            </w:r>
          </w:p>
          <w:p w14:paraId="67DD49FC" w14:textId="77777777" w:rsidR="009A1261" w:rsidRDefault="009A1261" w:rsidP="004B49C8">
            <w:pPr>
              <w:jc w:val="center"/>
              <w:cnfStyle w:val="100000000000" w:firstRow="1" w:lastRow="0" w:firstColumn="0" w:lastColumn="0" w:oddVBand="0" w:evenVBand="0" w:oddHBand="0" w:evenHBand="0" w:firstRowFirstColumn="0" w:firstRowLastColumn="0" w:lastRowFirstColumn="0" w:lastRowLastColumn="0"/>
            </w:pPr>
            <w:r>
              <w:t>N=156</w:t>
            </w:r>
          </w:p>
        </w:tc>
        <w:tc>
          <w:tcPr>
            <w:tcW w:w="2970" w:type="dxa"/>
            <w:gridSpan w:val="2"/>
            <w:shd w:val="clear" w:color="auto" w:fill="auto"/>
          </w:tcPr>
          <w:p w14:paraId="2F6C3D5D" w14:textId="77777777" w:rsidR="009A1261" w:rsidRDefault="009A1261" w:rsidP="004B49C8">
            <w:pPr>
              <w:jc w:val="center"/>
              <w:cnfStyle w:val="100000000000" w:firstRow="1" w:lastRow="0" w:firstColumn="0" w:lastColumn="0" w:oddVBand="0" w:evenVBand="0" w:oddHBand="0" w:evenHBand="0" w:firstRowFirstColumn="0" w:firstRowLastColumn="0" w:lastRowFirstColumn="0" w:lastRowLastColumn="0"/>
            </w:pPr>
            <w:r>
              <w:t>Pain reported</w:t>
            </w:r>
          </w:p>
          <w:p w14:paraId="667AD314" w14:textId="77777777" w:rsidR="009A1261" w:rsidRDefault="009A1261" w:rsidP="004B49C8">
            <w:pPr>
              <w:jc w:val="center"/>
              <w:cnfStyle w:val="100000000000" w:firstRow="1" w:lastRow="0" w:firstColumn="0" w:lastColumn="0" w:oddVBand="0" w:evenVBand="0" w:oddHBand="0" w:evenHBand="0" w:firstRowFirstColumn="0" w:firstRowLastColumn="0" w:lastRowFirstColumn="0" w:lastRowLastColumn="0"/>
            </w:pPr>
            <w:r>
              <w:t>N=306</w:t>
            </w:r>
          </w:p>
        </w:tc>
        <w:tc>
          <w:tcPr>
            <w:tcW w:w="1129" w:type="dxa"/>
            <w:shd w:val="clear" w:color="auto" w:fill="auto"/>
          </w:tcPr>
          <w:p w14:paraId="11008C3F" w14:textId="77777777" w:rsidR="009A1261" w:rsidRDefault="009A1261" w:rsidP="004B49C8">
            <w:pPr>
              <w:cnfStyle w:val="100000000000" w:firstRow="1" w:lastRow="0" w:firstColumn="0" w:lastColumn="0" w:oddVBand="0" w:evenVBand="0" w:oddHBand="0" w:evenHBand="0" w:firstRowFirstColumn="0" w:firstRowLastColumn="0" w:lastRowFirstColumn="0" w:lastRowLastColumn="0"/>
            </w:pPr>
            <w:r>
              <w:t>P-value</w:t>
            </w:r>
          </w:p>
        </w:tc>
      </w:tr>
      <w:tr w:rsidR="009A1261" w14:paraId="7FD094F9" w14:textId="77777777" w:rsidTr="004B49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523" w:type="dxa"/>
            <w:gridSpan w:val="6"/>
            <w:shd w:val="clear" w:color="auto" w:fill="auto"/>
          </w:tcPr>
          <w:p w14:paraId="7181135C" w14:textId="568808A8" w:rsidR="009A1261" w:rsidRDefault="009A1261" w:rsidP="004B49C8">
            <w:pPr>
              <w:jc w:val="center"/>
            </w:pPr>
          </w:p>
        </w:tc>
      </w:tr>
      <w:tr w:rsidR="009A1261" w14:paraId="293728B1" w14:textId="77777777" w:rsidTr="004B49C8">
        <w:trPr>
          <w:trHeight w:val="1167"/>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7FF00BAA" w14:textId="77777777" w:rsidR="009A1261" w:rsidRDefault="009A1261" w:rsidP="004B49C8"/>
        </w:tc>
        <w:tc>
          <w:tcPr>
            <w:tcW w:w="1734" w:type="dxa"/>
            <w:shd w:val="clear" w:color="auto" w:fill="auto"/>
          </w:tcPr>
          <w:p w14:paraId="36FC78A9"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No pain modifying medication</w:t>
            </w:r>
          </w:p>
          <w:p w14:paraId="0EADC7A2"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(N=123)</w:t>
            </w:r>
          </w:p>
        </w:tc>
        <w:tc>
          <w:tcPr>
            <w:tcW w:w="1485" w:type="dxa"/>
            <w:shd w:val="clear" w:color="auto" w:fill="auto"/>
          </w:tcPr>
          <w:p w14:paraId="3BD05C55"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Pain modifying medication</w:t>
            </w:r>
          </w:p>
          <w:p w14:paraId="4372F17C"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(N=33)</w:t>
            </w:r>
          </w:p>
        </w:tc>
        <w:tc>
          <w:tcPr>
            <w:tcW w:w="1485" w:type="dxa"/>
            <w:shd w:val="clear" w:color="auto" w:fill="auto"/>
          </w:tcPr>
          <w:p w14:paraId="2BA6FC43"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No pain modifying medication</w:t>
            </w:r>
          </w:p>
          <w:p w14:paraId="4028647E"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(N=162)</w:t>
            </w:r>
          </w:p>
        </w:tc>
        <w:tc>
          <w:tcPr>
            <w:tcW w:w="1485" w:type="dxa"/>
            <w:shd w:val="clear" w:color="auto" w:fill="auto"/>
          </w:tcPr>
          <w:p w14:paraId="68A3FA8E"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Pain modifying medication</w:t>
            </w:r>
          </w:p>
          <w:p w14:paraId="75D0100B"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(N=144)</w:t>
            </w:r>
          </w:p>
        </w:tc>
        <w:tc>
          <w:tcPr>
            <w:tcW w:w="1129" w:type="dxa"/>
            <w:shd w:val="clear" w:color="auto" w:fill="auto"/>
          </w:tcPr>
          <w:p w14:paraId="4A047CDE"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9A1261" w14:paraId="4F52332D" w14:textId="77777777" w:rsidTr="004B49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4420D230" w14:textId="77777777" w:rsidR="009A1261" w:rsidRDefault="009A1261" w:rsidP="004B49C8">
            <w:r>
              <w:t>Characteristic</w:t>
            </w:r>
          </w:p>
        </w:tc>
        <w:tc>
          <w:tcPr>
            <w:tcW w:w="7318" w:type="dxa"/>
            <w:gridSpan w:val="5"/>
            <w:shd w:val="clear" w:color="auto" w:fill="auto"/>
          </w:tcPr>
          <w:p w14:paraId="3A2C44A5"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9A1261" w14:paraId="0A02E6D5" w14:textId="77777777" w:rsidTr="004B49C8">
        <w:trPr>
          <w:trHeight w:val="300"/>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28728206" w14:textId="77777777" w:rsidR="009A1261" w:rsidRDefault="009A1261" w:rsidP="004B49C8">
            <w:pPr>
              <w:rPr>
                <w:b w:val="0"/>
              </w:rPr>
            </w:pPr>
            <w:r w:rsidRPr="00AE373D">
              <w:rPr>
                <w:b w:val="0"/>
              </w:rPr>
              <w:t>Age</w:t>
            </w:r>
            <w:r>
              <w:rPr>
                <w:b w:val="0"/>
              </w:rPr>
              <w:t xml:space="preserve"> (years)</w:t>
            </w:r>
          </w:p>
          <w:p w14:paraId="1CB10F0E" w14:textId="77777777" w:rsidR="00121D5D" w:rsidRDefault="00121D5D" w:rsidP="004B49C8">
            <w:pPr>
              <w:rPr>
                <w:b w:val="0"/>
              </w:rPr>
            </w:pPr>
          </w:p>
          <w:p w14:paraId="1F8218E5" w14:textId="77777777" w:rsidR="00121D5D" w:rsidRPr="00AE373D" w:rsidRDefault="00121D5D" w:rsidP="004B49C8">
            <w:pPr>
              <w:rPr>
                <w:b w:val="0"/>
              </w:rPr>
            </w:pPr>
          </w:p>
        </w:tc>
        <w:tc>
          <w:tcPr>
            <w:tcW w:w="1734" w:type="dxa"/>
            <w:shd w:val="clear" w:color="auto" w:fill="auto"/>
          </w:tcPr>
          <w:p w14:paraId="3FEAABF8" w14:textId="77777777" w:rsidR="00121D5D"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70</w:t>
            </w:r>
          </w:p>
          <w:p w14:paraId="5D01D0F9" w14:textId="28D41406"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 xml:space="preserve"> (67-</w:t>
            </w:r>
            <w:r w:rsidRPr="00D02DC9">
              <w:t>75</w:t>
            </w:r>
            <w:r>
              <w:t>)</w:t>
            </w:r>
          </w:p>
        </w:tc>
        <w:tc>
          <w:tcPr>
            <w:tcW w:w="1485" w:type="dxa"/>
            <w:shd w:val="clear" w:color="auto" w:fill="auto"/>
          </w:tcPr>
          <w:p w14:paraId="6B10F63B" w14:textId="77777777" w:rsidR="00121D5D"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D02DC9">
              <w:t xml:space="preserve">73 </w:t>
            </w:r>
          </w:p>
          <w:p w14:paraId="29BABABF" w14:textId="04C31D4A"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w:t>
            </w:r>
            <w:r w:rsidRPr="00D02DC9">
              <w:t>67</w:t>
            </w:r>
            <w:r>
              <w:t>-</w:t>
            </w:r>
            <w:r w:rsidRPr="00D02DC9">
              <w:t>78</w:t>
            </w:r>
            <w:r>
              <w:t>)</w:t>
            </w:r>
          </w:p>
        </w:tc>
        <w:tc>
          <w:tcPr>
            <w:tcW w:w="1485" w:type="dxa"/>
            <w:shd w:val="clear" w:color="auto" w:fill="auto"/>
          </w:tcPr>
          <w:p w14:paraId="4C474A11" w14:textId="77777777" w:rsidR="00121D5D" w:rsidRDefault="009A1261" w:rsidP="008D7B1C">
            <w:pPr>
              <w:tabs>
                <w:tab w:val="left" w:pos="537"/>
              </w:tabs>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72</w:t>
            </w:r>
          </w:p>
          <w:p w14:paraId="7B9B0680" w14:textId="65F15221" w:rsidR="009A1261" w:rsidRDefault="009A1261" w:rsidP="008D7B1C">
            <w:pPr>
              <w:tabs>
                <w:tab w:val="left" w:pos="537"/>
              </w:tabs>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(67-</w:t>
            </w:r>
            <w:r w:rsidRPr="00D02DC9">
              <w:t>77</w:t>
            </w:r>
            <w:r>
              <w:t>)</w:t>
            </w:r>
          </w:p>
        </w:tc>
        <w:tc>
          <w:tcPr>
            <w:tcW w:w="1485" w:type="dxa"/>
            <w:shd w:val="clear" w:color="auto" w:fill="auto"/>
          </w:tcPr>
          <w:p w14:paraId="75E8A1AA" w14:textId="77777777" w:rsidR="00121D5D"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71</w:t>
            </w:r>
          </w:p>
          <w:p w14:paraId="055569E5" w14:textId="788EE340"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(68-</w:t>
            </w:r>
            <w:r w:rsidRPr="00AB3224">
              <w:t>75</w:t>
            </w:r>
            <w:r>
              <w:t>)</w:t>
            </w:r>
          </w:p>
        </w:tc>
        <w:tc>
          <w:tcPr>
            <w:tcW w:w="1129" w:type="dxa"/>
            <w:shd w:val="clear" w:color="auto" w:fill="auto"/>
          </w:tcPr>
          <w:p w14:paraId="38CC2060"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0.229</w:t>
            </w:r>
          </w:p>
        </w:tc>
      </w:tr>
      <w:tr w:rsidR="009A1261" w14:paraId="4FC62E26" w14:textId="77777777" w:rsidTr="004B49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4BF2E291" w14:textId="77777777" w:rsidR="009A1261" w:rsidRDefault="009A1261" w:rsidP="004B49C8">
            <w:pPr>
              <w:rPr>
                <w:b w:val="0"/>
              </w:rPr>
            </w:pPr>
            <w:r w:rsidRPr="00AE373D">
              <w:rPr>
                <w:b w:val="0"/>
              </w:rPr>
              <w:t>BMI</w:t>
            </w:r>
            <w:r>
              <w:rPr>
                <w:b w:val="0"/>
              </w:rPr>
              <w:t xml:space="preserve"> (kg/m</w:t>
            </w:r>
            <w:r>
              <w:rPr>
                <w:b w:val="0"/>
                <w:vertAlign w:val="superscript"/>
              </w:rPr>
              <w:t>2</w:t>
            </w:r>
            <w:r>
              <w:rPr>
                <w:b w:val="0"/>
              </w:rPr>
              <w:t>)</w:t>
            </w:r>
          </w:p>
          <w:p w14:paraId="2C5E38B2" w14:textId="77777777" w:rsidR="00121D5D" w:rsidRPr="00C95E0E" w:rsidRDefault="00121D5D" w:rsidP="004B49C8">
            <w:pPr>
              <w:rPr>
                <w:b w:val="0"/>
              </w:rPr>
            </w:pPr>
          </w:p>
        </w:tc>
        <w:tc>
          <w:tcPr>
            <w:tcW w:w="1734" w:type="dxa"/>
            <w:shd w:val="clear" w:color="auto" w:fill="auto"/>
          </w:tcPr>
          <w:p w14:paraId="35B1CACC"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26.9(</w:t>
            </w:r>
            <w:r w:rsidRPr="005045B9">
              <w:t>4.4</w:t>
            </w:r>
            <w:r>
              <w:t>)</w:t>
            </w:r>
          </w:p>
        </w:tc>
        <w:tc>
          <w:tcPr>
            <w:tcW w:w="1485" w:type="dxa"/>
            <w:shd w:val="clear" w:color="auto" w:fill="auto"/>
          </w:tcPr>
          <w:p w14:paraId="00BDCE8D"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rsidRPr="005045B9">
              <w:t>26.7</w:t>
            </w:r>
            <w:r>
              <w:t>(5.0)</w:t>
            </w:r>
          </w:p>
        </w:tc>
        <w:tc>
          <w:tcPr>
            <w:tcW w:w="1485" w:type="dxa"/>
            <w:shd w:val="clear" w:color="auto" w:fill="auto"/>
          </w:tcPr>
          <w:p w14:paraId="0CA9B3EB"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rsidRPr="005045B9">
              <w:t>27.5</w:t>
            </w:r>
            <w:r>
              <w:t>(</w:t>
            </w:r>
            <w:r w:rsidRPr="005045B9">
              <w:t>4.7</w:t>
            </w:r>
            <w:r>
              <w:t>)</w:t>
            </w:r>
          </w:p>
        </w:tc>
        <w:tc>
          <w:tcPr>
            <w:tcW w:w="1485" w:type="dxa"/>
            <w:shd w:val="clear" w:color="auto" w:fill="auto"/>
          </w:tcPr>
          <w:p w14:paraId="6567F6CB"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29.0(</w:t>
            </w:r>
            <w:r w:rsidRPr="005045B9">
              <w:t>5.</w:t>
            </w:r>
            <w:r>
              <w:t>5)</w:t>
            </w:r>
          </w:p>
        </w:tc>
        <w:tc>
          <w:tcPr>
            <w:tcW w:w="1129" w:type="dxa"/>
            <w:shd w:val="clear" w:color="auto" w:fill="auto"/>
          </w:tcPr>
          <w:p w14:paraId="6073A678"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0.001</w:t>
            </w:r>
          </w:p>
        </w:tc>
      </w:tr>
      <w:tr w:rsidR="009A1261" w14:paraId="040CDF01" w14:textId="77777777" w:rsidTr="004B49C8">
        <w:trPr>
          <w:trHeight w:val="883"/>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00E53882" w14:textId="77777777" w:rsidR="009A1261" w:rsidRPr="00AE373D" w:rsidRDefault="009A1261" w:rsidP="004B49C8">
            <w:pPr>
              <w:rPr>
                <w:b w:val="0"/>
              </w:rPr>
            </w:pPr>
            <w:r w:rsidRPr="00AE373D">
              <w:rPr>
                <w:b w:val="0"/>
              </w:rPr>
              <w:t>Warm detect threshold</w:t>
            </w:r>
            <w:r>
              <w:rPr>
                <w:b w:val="0"/>
              </w:rPr>
              <w:t xml:space="preserve"> (</w:t>
            </w:r>
            <w:r>
              <w:rPr>
                <w:b w:val="0"/>
                <w:vertAlign w:val="superscript"/>
              </w:rPr>
              <w:t>0</w:t>
            </w:r>
            <w:r>
              <w:rPr>
                <w:b w:val="0"/>
              </w:rPr>
              <w:t>C)</w:t>
            </w:r>
            <w:r w:rsidRPr="00AE373D">
              <w:rPr>
                <w:b w:val="0"/>
              </w:rPr>
              <w:t xml:space="preserve"> </w:t>
            </w:r>
          </w:p>
        </w:tc>
        <w:tc>
          <w:tcPr>
            <w:tcW w:w="1734" w:type="dxa"/>
            <w:shd w:val="clear" w:color="auto" w:fill="auto"/>
          </w:tcPr>
          <w:p w14:paraId="74B57863"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170287">
              <w:t>4.8</w:t>
            </w:r>
          </w:p>
          <w:p w14:paraId="70D871C3"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(3.7-</w:t>
            </w:r>
            <w:r w:rsidRPr="00170287">
              <w:t xml:space="preserve"> 6.7</w:t>
            </w:r>
            <w:r>
              <w:t>)</w:t>
            </w:r>
          </w:p>
        </w:tc>
        <w:tc>
          <w:tcPr>
            <w:tcW w:w="1485" w:type="dxa"/>
            <w:shd w:val="clear" w:color="auto" w:fill="auto"/>
          </w:tcPr>
          <w:p w14:paraId="3A913EB3"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5.6</w:t>
            </w:r>
          </w:p>
          <w:p w14:paraId="711F326A"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(4.4-</w:t>
            </w:r>
            <w:r w:rsidRPr="00170287">
              <w:t>6.7</w:t>
            </w:r>
            <w:r>
              <w:t>)</w:t>
            </w:r>
          </w:p>
        </w:tc>
        <w:tc>
          <w:tcPr>
            <w:tcW w:w="1485" w:type="dxa"/>
            <w:shd w:val="clear" w:color="auto" w:fill="auto"/>
          </w:tcPr>
          <w:p w14:paraId="54DE0118"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4.8</w:t>
            </w:r>
          </w:p>
          <w:p w14:paraId="63DCE7D5"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(3.7-</w:t>
            </w:r>
            <w:r w:rsidRPr="00170287">
              <w:t>6.</w:t>
            </w:r>
            <w:r>
              <w:t>2)</w:t>
            </w:r>
          </w:p>
        </w:tc>
        <w:tc>
          <w:tcPr>
            <w:tcW w:w="1485" w:type="dxa"/>
            <w:shd w:val="clear" w:color="auto" w:fill="auto"/>
          </w:tcPr>
          <w:p w14:paraId="2CB6C8B9" w14:textId="77777777" w:rsidR="009A1261" w:rsidRDefault="009A1261" w:rsidP="008D7B1C">
            <w:pPr>
              <w:tabs>
                <w:tab w:val="left" w:pos="854"/>
              </w:tabs>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4.9</w:t>
            </w:r>
          </w:p>
          <w:p w14:paraId="7B3F1BB9" w14:textId="77777777" w:rsidR="009A1261" w:rsidRDefault="009A1261" w:rsidP="008D7B1C">
            <w:pPr>
              <w:tabs>
                <w:tab w:val="left" w:pos="854"/>
              </w:tabs>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(3.8-</w:t>
            </w:r>
            <w:r w:rsidRPr="00170287">
              <w:t>6.1</w:t>
            </w:r>
            <w:r>
              <w:t>)</w:t>
            </w:r>
          </w:p>
        </w:tc>
        <w:tc>
          <w:tcPr>
            <w:tcW w:w="1129" w:type="dxa"/>
            <w:shd w:val="clear" w:color="auto" w:fill="auto"/>
          </w:tcPr>
          <w:p w14:paraId="3F178317"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170287">
              <w:t>0.324</w:t>
            </w:r>
          </w:p>
        </w:tc>
      </w:tr>
      <w:tr w:rsidR="009A1261" w14:paraId="50BFA4E1" w14:textId="77777777" w:rsidTr="004B49C8">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7CD3CE13" w14:textId="77777777" w:rsidR="009A1261" w:rsidRPr="00621FEB" w:rsidRDefault="009A1261" w:rsidP="004B49C8">
            <w:pPr>
              <w:rPr>
                <w:b w:val="0"/>
              </w:rPr>
            </w:pPr>
            <w:r w:rsidRPr="00AE373D">
              <w:rPr>
                <w:b w:val="0"/>
              </w:rPr>
              <w:t>Heat pain threshold</w:t>
            </w:r>
            <w:r>
              <w:rPr>
                <w:b w:val="0"/>
              </w:rPr>
              <w:t xml:space="preserve"> (</w:t>
            </w:r>
            <w:r>
              <w:rPr>
                <w:b w:val="0"/>
                <w:vertAlign w:val="superscript"/>
              </w:rPr>
              <w:t>0</w:t>
            </w:r>
            <w:r>
              <w:rPr>
                <w:b w:val="0"/>
              </w:rPr>
              <w:t>C)</w:t>
            </w:r>
          </w:p>
          <w:p w14:paraId="6495AF41" w14:textId="77777777" w:rsidR="009A1261" w:rsidRPr="00AE373D" w:rsidRDefault="009A1261" w:rsidP="004B49C8">
            <w:pPr>
              <w:rPr>
                <w:b w:val="0"/>
              </w:rPr>
            </w:pPr>
          </w:p>
        </w:tc>
        <w:tc>
          <w:tcPr>
            <w:tcW w:w="1734" w:type="dxa"/>
            <w:shd w:val="clear" w:color="auto" w:fill="auto"/>
          </w:tcPr>
          <w:p w14:paraId="5D71304C"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46.4(43.7-</w:t>
            </w:r>
            <w:r w:rsidRPr="00170287">
              <w:t>48.4</w:t>
            </w:r>
            <w:r>
              <w:t>)</w:t>
            </w:r>
          </w:p>
        </w:tc>
        <w:tc>
          <w:tcPr>
            <w:tcW w:w="1485" w:type="dxa"/>
            <w:shd w:val="clear" w:color="auto" w:fill="auto"/>
          </w:tcPr>
          <w:p w14:paraId="5A56ABB9"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46.1</w:t>
            </w:r>
          </w:p>
          <w:p w14:paraId="4A06C96C"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(43.7-</w:t>
            </w:r>
            <w:r w:rsidRPr="00170287">
              <w:t>48.</w:t>
            </w:r>
            <w:r>
              <w:t>0)</w:t>
            </w:r>
          </w:p>
        </w:tc>
        <w:tc>
          <w:tcPr>
            <w:tcW w:w="1485" w:type="dxa"/>
            <w:shd w:val="clear" w:color="auto" w:fill="auto"/>
          </w:tcPr>
          <w:p w14:paraId="016A1FB0"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45.5</w:t>
            </w:r>
          </w:p>
          <w:p w14:paraId="5F4E422E"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 xml:space="preserve">(42.6- </w:t>
            </w:r>
            <w:r w:rsidRPr="00170287">
              <w:t>4</w:t>
            </w:r>
            <w:r>
              <w:t>8.0)</w:t>
            </w:r>
          </w:p>
        </w:tc>
        <w:tc>
          <w:tcPr>
            <w:tcW w:w="1485" w:type="dxa"/>
            <w:shd w:val="clear" w:color="auto" w:fill="auto"/>
          </w:tcPr>
          <w:p w14:paraId="584DD519" w14:textId="77777777" w:rsidR="009A1261" w:rsidRDefault="009A1261" w:rsidP="008D7B1C">
            <w:pPr>
              <w:tabs>
                <w:tab w:val="left" w:pos="830"/>
              </w:tabs>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45.0</w:t>
            </w:r>
          </w:p>
          <w:p w14:paraId="3CF50516" w14:textId="77777777" w:rsidR="009A1261" w:rsidRDefault="009A1261" w:rsidP="008D7B1C">
            <w:pPr>
              <w:tabs>
                <w:tab w:val="left" w:pos="830"/>
              </w:tabs>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(42.2-</w:t>
            </w:r>
            <w:r w:rsidRPr="00170287">
              <w:t>47.4</w:t>
            </w:r>
            <w:r>
              <w:t>)</w:t>
            </w:r>
          </w:p>
        </w:tc>
        <w:tc>
          <w:tcPr>
            <w:tcW w:w="1129" w:type="dxa"/>
            <w:shd w:val="clear" w:color="auto" w:fill="auto"/>
          </w:tcPr>
          <w:p w14:paraId="1ED0F124"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rsidRPr="00170287">
              <w:t>0.0</w:t>
            </w:r>
            <w:r>
              <w:t>20</w:t>
            </w:r>
          </w:p>
        </w:tc>
      </w:tr>
      <w:tr w:rsidR="009A1261" w14:paraId="339D22CD" w14:textId="77777777" w:rsidTr="004B49C8">
        <w:trPr>
          <w:trHeight w:val="883"/>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63252B6B" w14:textId="77777777" w:rsidR="009A1261" w:rsidRPr="00AE373D" w:rsidRDefault="009A1261" w:rsidP="004B49C8">
            <w:pPr>
              <w:rPr>
                <w:b w:val="0"/>
              </w:rPr>
            </w:pPr>
            <w:r w:rsidRPr="00AE373D">
              <w:rPr>
                <w:b w:val="0"/>
              </w:rPr>
              <w:t>Mechanical pain threshold</w:t>
            </w:r>
            <w:r>
              <w:rPr>
                <w:b w:val="0"/>
              </w:rPr>
              <w:t xml:space="preserve"> (mN))</w:t>
            </w:r>
          </w:p>
          <w:p w14:paraId="23FFA65A" w14:textId="77777777" w:rsidR="009A1261" w:rsidRPr="00AE373D" w:rsidRDefault="009A1261" w:rsidP="004B49C8">
            <w:pPr>
              <w:jc w:val="center"/>
              <w:rPr>
                <w:b w:val="0"/>
              </w:rPr>
            </w:pPr>
          </w:p>
        </w:tc>
        <w:tc>
          <w:tcPr>
            <w:tcW w:w="1734" w:type="dxa"/>
            <w:shd w:val="clear" w:color="auto" w:fill="auto"/>
          </w:tcPr>
          <w:p w14:paraId="219D958D"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64</w:t>
            </w:r>
            <w:r>
              <w:t>.0(</w:t>
            </w:r>
            <w:r w:rsidRPr="00524F9D">
              <w:t>16</w:t>
            </w:r>
            <w:r>
              <w:t>.0-</w:t>
            </w:r>
            <w:r w:rsidRPr="00524F9D">
              <w:t>164</w:t>
            </w:r>
            <w:r>
              <w:t>.0)</w:t>
            </w:r>
          </w:p>
        </w:tc>
        <w:tc>
          <w:tcPr>
            <w:tcW w:w="1485" w:type="dxa"/>
            <w:shd w:val="clear" w:color="auto" w:fill="auto"/>
          </w:tcPr>
          <w:p w14:paraId="357F074F" w14:textId="77777777" w:rsidR="009A1261" w:rsidRDefault="009A1261" w:rsidP="008D7B1C">
            <w:pPr>
              <w:tabs>
                <w:tab w:val="left" w:pos="439"/>
              </w:tabs>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40</w:t>
            </w:r>
            <w:r>
              <w:t>.0</w:t>
            </w:r>
          </w:p>
          <w:p w14:paraId="6548274E" w14:textId="77777777" w:rsidR="009A1261" w:rsidRDefault="009A1261" w:rsidP="008D7B1C">
            <w:pPr>
              <w:tabs>
                <w:tab w:val="left" w:pos="439"/>
              </w:tabs>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w:t>
            </w:r>
            <w:r w:rsidRPr="00524F9D">
              <w:t>16</w:t>
            </w:r>
            <w:r>
              <w:t>.0-</w:t>
            </w:r>
            <w:r w:rsidRPr="00524F9D">
              <w:t>128</w:t>
            </w:r>
            <w:r>
              <w:t>.0)</w:t>
            </w:r>
          </w:p>
        </w:tc>
        <w:tc>
          <w:tcPr>
            <w:tcW w:w="1485" w:type="dxa"/>
            <w:shd w:val="clear" w:color="auto" w:fill="auto"/>
          </w:tcPr>
          <w:p w14:paraId="1C18D1BA"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32</w:t>
            </w:r>
            <w:r>
              <w:t>.0</w:t>
            </w:r>
          </w:p>
          <w:p w14:paraId="7F327FBE"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w:t>
            </w:r>
            <w:r w:rsidRPr="00524F9D">
              <w:t>11.2</w:t>
            </w:r>
            <w:r>
              <w:t>-</w:t>
            </w:r>
            <w:r w:rsidRPr="00524F9D">
              <w:t>153.6</w:t>
            </w:r>
            <w:r>
              <w:t>)</w:t>
            </w:r>
          </w:p>
        </w:tc>
        <w:tc>
          <w:tcPr>
            <w:tcW w:w="1485" w:type="dxa"/>
            <w:shd w:val="clear" w:color="auto" w:fill="auto"/>
          </w:tcPr>
          <w:p w14:paraId="4F5B9E8C"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19.2</w:t>
            </w:r>
          </w:p>
          <w:p w14:paraId="08DE4AE3"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w:t>
            </w:r>
            <w:r w:rsidRPr="00524F9D">
              <w:t>8.2</w:t>
            </w:r>
            <w:r>
              <w:t>-</w:t>
            </w:r>
            <w:r w:rsidRPr="00524F9D">
              <w:t>70.4</w:t>
            </w:r>
            <w:r>
              <w:t>)</w:t>
            </w:r>
          </w:p>
        </w:tc>
        <w:tc>
          <w:tcPr>
            <w:tcW w:w="1129" w:type="dxa"/>
            <w:shd w:val="clear" w:color="auto" w:fill="auto"/>
          </w:tcPr>
          <w:p w14:paraId="52EB9AC4"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0.001</w:t>
            </w:r>
          </w:p>
        </w:tc>
      </w:tr>
      <w:tr w:rsidR="009A1261" w14:paraId="5030FEC9" w14:textId="77777777" w:rsidTr="004B49C8">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2E4CE4E5" w14:textId="77777777" w:rsidR="009A1261" w:rsidRPr="00AE373D" w:rsidRDefault="009A1261" w:rsidP="004B49C8">
            <w:pPr>
              <w:rPr>
                <w:b w:val="0"/>
              </w:rPr>
            </w:pPr>
            <w:r w:rsidRPr="00AE373D">
              <w:rPr>
                <w:b w:val="0"/>
              </w:rPr>
              <w:t>Mechanical pain sensitivity</w:t>
            </w:r>
            <w:r>
              <w:rPr>
                <w:b w:val="0"/>
              </w:rPr>
              <w:t xml:space="preserve"> (0-10)*</w:t>
            </w:r>
          </w:p>
          <w:p w14:paraId="56F5F789" w14:textId="77777777" w:rsidR="009A1261" w:rsidRPr="00AE373D" w:rsidRDefault="009A1261" w:rsidP="004B49C8">
            <w:pPr>
              <w:jc w:val="center"/>
              <w:rPr>
                <w:b w:val="0"/>
              </w:rPr>
            </w:pPr>
          </w:p>
        </w:tc>
        <w:tc>
          <w:tcPr>
            <w:tcW w:w="1734" w:type="dxa"/>
            <w:shd w:val="clear" w:color="auto" w:fill="auto"/>
          </w:tcPr>
          <w:p w14:paraId="35263483" w14:textId="77777777" w:rsidR="009A1261" w:rsidRDefault="009A1261" w:rsidP="008D7B1C">
            <w:pPr>
              <w:tabs>
                <w:tab w:val="left" w:pos="915"/>
              </w:tabs>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5.3</w:t>
            </w:r>
          </w:p>
          <w:p w14:paraId="15B95517" w14:textId="77777777" w:rsidR="009A1261" w:rsidRDefault="009A1261" w:rsidP="008D7B1C">
            <w:pPr>
              <w:tabs>
                <w:tab w:val="left" w:pos="915"/>
              </w:tabs>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(3.3-</w:t>
            </w:r>
            <w:r w:rsidRPr="00524F9D">
              <w:t>7.</w:t>
            </w:r>
            <w:r>
              <w:t>7)</w:t>
            </w:r>
          </w:p>
        </w:tc>
        <w:tc>
          <w:tcPr>
            <w:tcW w:w="1485" w:type="dxa"/>
            <w:shd w:val="clear" w:color="auto" w:fill="auto"/>
          </w:tcPr>
          <w:p w14:paraId="0202227C"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6</w:t>
            </w:r>
            <w:r>
              <w:t>.0</w:t>
            </w:r>
          </w:p>
          <w:p w14:paraId="26F19B55"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w:t>
            </w:r>
            <w:r w:rsidRPr="00524F9D">
              <w:t>4</w:t>
            </w:r>
            <w:r>
              <w:t>.0-7.</w:t>
            </w:r>
            <w:r w:rsidRPr="00524F9D">
              <w:t>7</w:t>
            </w:r>
            <w:r>
              <w:t>)</w:t>
            </w:r>
          </w:p>
        </w:tc>
        <w:tc>
          <w:tcPr>
            <w:tcW w:w="1485" w:type="dxa"/>
            <w:shd w:val="clear" w:color="auto" w:fill="auto"/>
          </w:tcPr>
          <w:p w14:paraId="1DE0CCC6"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6</w:t>
            </w:r>
            <w:r>
              <w:t>.0</w:t>
            </w:r>
          </w:p>
          <w:p w14:paraId="541C7795"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w:t>
            </w:r>
            <w:r w:rsidRPr="00524F9D">
              <w:t>4</w:t>
            </w:r>
            <w:r>
              <w:t>.0-</w:t>
            </w:r>
            <w:r w:rsidRPr="00524F9D">
              <w:t>8</w:t>
            </w:r>
            <w:r>
              <w:t>.0)</w:t>
            </w:r>
          </w:p>
        </w:tc>
        <w:tc>
          <w:tcPr>
            <w:tcW w:w="1485" w:type="dxa"/>
            <w:shd w:val="clear" w:color="auto" w:fill="auto"/>
          </w:tcPr>
          <w:p w14:paraId="63247D0C"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6.5</w:t>
            </w:r>
          </w:p>
          <w:p w14:paraId="09DE211C"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(5.3-</w:t>
            </w:r>
            <w:r w:rsidRPr="00524F9D">
              <w:t>8.3</w:t>
            </w:r>
            <w:r>
              <w:t>)</w:t>
            </w:r>
          </w:p>
        </w:tc>
        <w:tc>
          <w:tcPr>
            <w:tcW w:w="1129" w:type="dxa"/>
            <w:shd w:val="clear" w:color="auto" w:fill="auto"/>
          </w:tcPr>
          <w:p w14:paraId="29A8EA4B" w14:textId="77777777" w:rsidR="009A1261" w:rsidRDefault="009A1261"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rsidRPr="00524F9D">
              <w:t>0.019</w:t>
            </w:r>
          </w:p>
        </w:tc>
      </w:tr>
      <w:tr w:rsidR="009A1261" w14:paraId="15912B39" w14:textId="77777777" w:rsidTr="004B49C8">
        <w:trPr>
          <w:trHeight w:val="599"/>
        </w:trPr>
        <w:tc>
          <w:tcPr>
            <w:cnfStyle w:val="001000000000" w:firstRow="0" w:lastRow="0" w:firstColumn="1" w:lastColumn="0" w:oddVBand="0" w:evenVBand="0" w:oddHBand="0" w:evenHBand="0" w:firstRowFirstColumn="0" w:firstRowLastColumn="0" w:lastRowFirstColumn="0" w:lastRowLastColumn="0"/>
            <w:tcW w:w="2205" w:type="dxa"/>
            <w:shd w:val="clear" w:color="auto" w:fill="auto"/>
          </w:tcPr>
          <w:p w14:paraId="02AB4010" w14:textId="77777777" w:rsidR="009A1261" w:rsidRPr="00FC529C" w:rsidRDefault="009A1261" w:rsidP="004B49C8">
            <w:pPr>
              <w:rPr>
                <w:b w:val="0"/>
              </w:rPr>
            </w:pPr>
            <w:r>
              <w:rPr>
                <w:b w:val="0"/>
              </w:rPr>
              <w:t>PainDETECT</w:t>
            </w:r>
            <w:r>
              <w:rPr>
                <w:b w:val="0"/>
                <w:u w:val="single"/>
              </w:rPr>
              <w:t>&gt;</w:t>
            </w:r>
            <w:r>
              <w:rPr>
                <w:b w:val="0"/>
              </w:rPr>
              <w:t>13**</w:t>
            </w:r>
          </w:p>
        </w:tc>
        <w:tc>
          <w:tcPr>
            <w:tcW w:w="1734" w:type="dxa"/>
            <w:shd w:val="clear" w:color="auto" w:fill="auto"/>
          </w:tcPr>
          <w:p w14:paraId="7EC54D85" w14:textId="77777777" w:rsidR="009A1261" w:rsidRDefault="009A1261" w:rsidP="008D7B1C">
            <w:pPr>
              <w:tabs>
                <w:tab w:val="left" w:pos="915"/>
              </w:tabs>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w:t>
            </w:r>
          </w:p>
        </w:tc>
        <w:tc>
          <w:tcPr>
            <w:tcW w:w="1485" w:type="dxa"/>
            <w:shd w:val="clear" w:color="auto" w:fill="auto"/>
          </w:tcPr>
          <w:p w14:paraId="723BF1DC" w14:textId="77777777" w:rsidR="009A1261" w:rsidRPr="00524F9D"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w:t>
            </w:r>
          </w:p>
        </w:tc>
        <w:tc>
          <w:tcPr>
            <w:tcW w:w="1485" w:type="dxa"/>
            <w:shd w:val="clear" w:color="auto" w:fill="auto"/>
          </w:tcPr>
          <w:p w14:paraId="00BA7026"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4/157</w:t>
            </w:r>
          </w:p>
          <w:p w14:paraId="0B6D1296" w14:textId="77777777" w:rsidR="009A1261" w:rsidRPr="00524F9D"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(2.5%)</w:t>
            </w:r>
          </w:p>
        </w:tc>
        <w:tc>
          <w:tcPr>
            <w:tcW w:w="1485" w:type="dxa"/>
            <w:shd w:val="clear" w:color="auto" w:fill="auto"/>
          </w:tcPr>
          <w:p w14:paraId="726EC17B" w14:textId="77777777" w:rsidR="009A1261"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29/143</w:t>
            </w:r>
          </w:p>
          <w:p w14:paraId="1E0191D8" w14:textId="77777777" w:rsidR="009A1261" w:rsidRPr="00524F9D"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(20.1%)</w:t>
            </w:r>
          </w:p>
        </w:tc>
        <w:tc>
          <w:tcPr>
            <w:tcW w:w="1129" w:type="dxa"/>
            <w:shd w:val="clear" w:color="auto" w:fill="auto"/>
          </w:tcPr>
          <w:p w14:paraId="3D44DAF8" w14:textId="77777777" w:rsidR="009A1261" w:rsidRPr="00524F9D" w:rsidRDefault="009A1261"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color w:val="auto"/>
                <w:sz w:val="20"/>
                <w:szCs w:val="20"/>
              </w:rPr>
            </w:pPr>
            <w:r>
              <w:t>&lt;0.001</w:t>
            </w:r>
          </w:p>
        </w:tc>
      </w:tr>
      <w:tr w:rsidR="00F42744" w14:paraId="737D66D2" w14:textId="77777777" w:rsidTr="007229D5">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9523" w:type="dxa"/>
            <w:gridSpan w:val="6"/>
            <w:shd w:val="clear" w:color="auto" w:fill="auto"/>
          </w:tcPr>
          <w:p w14:paraId="3421105C" w14:textId="28D90FDA" w:rsidR="00F42744" w:rsidRDefault="00F42744">
            <w:pPr>
              <w:jc w:val="center"/>
            </w:pPr>
            <w:r>
              <w:t xml:space="preserve">N(%); Mean </w:t>
            </w:r>
            <w:r>
              <w:rPr>
                <w:u w:val="single"/>
              </w:rPr>
              <w:t>(</w:t>
            </w:r>
            <w:r>
              <w:t>SD); or Median (IQR)</w:t>
            </w:r>
          </w:p>
        </w:tc>
      </w:tr>
    </w:tbl>
    <w:p w14:paraId="7D33D5FC" w14:textId="77777777" w:rsidR="009A1261" w:rsidRDefault="009A1261" w:rsidP="009A1261">
      <w:pPr>
        <w:spacing w:line="480" w:lineRule="auto"/>
      </w:pPr>
      <w:r>
        <w:t>*Measures of mechanical pain sensitivity were only available for 90 participants without pain (71 had not taken pain modifying medication and 19 had), and 219 participants with pain (113 had not taken pain modifying medication and 106 had).</w:t>
      </w:r>
    </w:p>
    <w:p w14:paraId="48A53229" w14:textId="77777777" w:rsidR="009A1261" w:rsidRDefault="009A1261" w:rsidP="009A1261">
      <w:pPr>
        <w:spacing w:line="480" w:lineRule="auto"/>
      </w:pPr>
      <w:r>
        <w:t>**using highest painDETECT score in those with more than one painful area</w:t>
      </w:r>
    </w:p>
    <w:p w14:paraId="0482346D" w14:textId="77777777" w:rsidR="009A1261" w:rsidRDefault="009A1261" w:rsidP="009A1261">
      <w:pPr>
        <w:spacing w:line="480" w:lineRule="auto"/>
      </w:pPr>
    </w:p>
    <w:p w14:paraId="62CA06C7" w14:textId="77777777" w:rsidR="007D29DE" w:rsidRDefault="007D29DE" w:rsidP="007D29DE">
      <w:pPr>
        <w:spacing w:line="480" w:lineRule="auto"/>
      </w:pPr>
      <w:r>
        <w:t>Table 2: Predictors of possible/likely neuropathic pain scores on PainDETECT, using a logistic regression model, clustered by person.</w:t>
      </w:r>
    </w:p>
    <w:tbl>
      <w:tblPr>
        <w:tblStyle w:val="LightShading"/>
        <w:tblW w:w="9133" w:type="dxa"/>
        <w:tblLook w:val="04A0" w:firstRow="1" w:lastRow="0" w:firstColumn="1" w:lastColumn="0" w:noHBand="0" w:noVBand="1"/>
      </w:tblPr>
      <w:tblGrid>
        <w:gridCol w:w="2371"/>
        <w:gridCol w:w="2145"/>
        <w:gridCol w:w="1143"/>
        <w:gridCol w:w="2331"/>
        <w:gridCol w:w="1143"/>
      </w:tblGrid>
      <w:tr w:rsidR="007D29DE" w14:paraId="2B7B7240" w14:textId="77777777" w:rsidTr="004B4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1" w:type="dxa"/>
          </w:tcPr>
          <w:p w14:paraId="7B72ED63" w14:textId="77777777" w:rsidR="007D29DE" w:rsidRDefault="007D29DE" w:rsidP="004B49C8">
            <w:r>
              <w:t>Predictors</w:t>
            </w:r>
          </w:p>
        </w:tc>
        <w:tc>
          <w:tcPr>
            <w:tcW w:w="3288" w:type="dxa"/>
            <w:gridSpan w:val="2"/>
          </w:tcPr>
          <w:p w14:paraId="0309DACA" w14:textId="77777777" w:rsidR="007D29DE" w:rsidRDefault="007D29DE" w:rsidP="008D7B1C">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i/>
                <w:iCs/>
                <w:color w:val="auto"/>
                <w:sz w:val="20"/>
                <w:szCs w:val="20"/>
              </w:rPr>
            </w:pPr>
            <w:r>
              <w:t>Univariate model</w:t>
            </w:r>
          </w:p>
        </w:tc>
        <w:tc>
          <w:tcPr>
            <w:tcW w:w="3474" w:type="dxa"/>
            <w:gridSpan w:val="2"/>
          </w:tcPr>
          <w:p w14:paraId="2C1B398C" w14:textId="77777777" w:rsidR="007D29DE" w:rsidRDefault="007D29DE" w:rsidP="008D7B1C">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i/>
                <w:iCs/>
                <w:color w:val="auto"/>
                <w:sz w:val="20"/>
                <w:szCs w:val="20"/>
              </w:rPr>
            </w:pPr>
            <w:r>
              <w:t>Multivariate model*</w:t>
            </w:r>
          </w:p>
        </w:tc>
      </w:tr>
      <w:tr w:rsidR="007D29DE" w14:paraId="4F0736A8" w14:textId="77777777" w:rsidTr="004B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1" w:type="dxa"/>
            <w:shd w:val="clear" w:color="auto" w:fill="auto"/>
          </w:tcPr>
          <w:p w14:paraId="39DAC92F" w14:textId="77777777" w:rsidR="007D29DE" w:rsidRDefault="007D29DE" w:rsidP="004B49C8"/>
        </w:tc>
        <w:tc>
          <w:tcPr>
            <w:tcW w:w="2145" w:type="dxa"/>
            <w:shd w:val="clear" w:color="auto" w:fill="auto"/>
          </w:tcPr>
          <w:p w14:paraId="1964D1F0"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OR (95% CI)</w:t>
            </w:r>
          </w:p>
        </w:tc>
        <w:tc>
          <w:tcPr>
            <w:tcW w:w="1143" w:type="dxa"/>
            <w:shd w:val="clear" w:color="auto" w:fill="auto"/>
          </w:tcPr>
          <w:p w14:paraId="4BD6B110"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P-value</w:t>
            </w:r>
          </w:p>
        </w:tc>
        <w:tc>
          <w:tcPr>
            <w:tcW w:w="2331" w:type="dxa"/>
            <w:shd w:val="clear" w:color="auto" w:fill="auto"/>
          </w:tcPr>
          <w:p w14:paraId="06539A98"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OR (95% CI)</w:t>
            </w:r>
          </w:p>
        </w:tc>
        <w:tc>
          <w:tcPr>
            <w:tcW w:w="1143" w:type="dxa"/>
            <w:shd w:val="clear" w:color="auto" w:fill="auto"/>
          </w:tcPr>
          <w:p w14:paraId="505E5C49"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P-value</w:t>
            </w:r>
          </w:p>
        </w:tc>
      </w:tr>
      <w:tr w:rsidR="007D29DE" w14:paraId="39D117D9" w14:textId="77777777" w:rsidTr="004B49C8">
        <w:tc>
          <w:tcPr>
            <w:cnfStyle w:val="001000000000" w:firstRow="0" w:lastRow="0" w:firstColumn="1" w:lastColumn="0" w:oddVBand="0" w:evenVBand="0" w:oddHBand="0" w:evenHBand="0" w:firstRowFirstColumn="0" w:firstRowLastColumn="0" w:lastRowFirstColumn="0" w:lastRowLastColumn="0"/>
            <w:tcW w:w="2371" w:type="dxa"/>
            <w:shd w:val="clear" w:color="auto" w:fill="auto"/>
          </w:tcPr>
          <w:p w14:paraId="62C8B893" w14:textId="77777777" w:rsidR="007D29DE" w:rsidRDefault="007D29DE" w:rsidP="004B49C8"/>
        </w:tc>
        <w:tc>
          <w:tcPr>
            <w:tcW w:w="2145" w:type="dxa"/>
            <w:shd w:val="clear" w:color="auto" w:fill="auto"/>
          </w:tcPr>
          <w:p w14:paraId="495DCEAC" w14:textId="77777777" w:rsidR="007D29DE" w:rsidRDefault="007D29DE" w:rsidP="004B49C8">
            <w:pPr>
              <w:cnfStyle w:val="000000000000" w:firstRow="0" w:lastRow="0" w:firstColumn="0" w:lastColumn="0" w:oddVBand="0" w:evenVBand="0" w:oddHBand="0" w:evenHBand="0" w:firstRowFirstColumn="0" w:firstRowLastColumn="0" w:lastRowFirstColumn="0" w:lastRowLastColumn="0"/>
            </w:pPr>
          </w:p>
        </w:tc>
        <w:tc>
          <w:tcPr>
            <w:tcW w:w="1143" w:type="dxa"/>
            <w:shd w:val="clear" w:color="auto" w:fill="auto"/>
          </w:tcPr>
          <w:p w14:paraId="2ECE6C36" w14:textId="77777777" w:rsidR="007D29DE" w:rsidRDefault="007D29DE" w:rsidP="004B49C8">
            <w:pPr>
              <w:cnfStyle w:val="000000000000" w:firstRow="0" w:lastRow="0" w:firstColumn="0" w:lastColumn="0" w:oddVBand="0" w:evenVBand="0" w:oddHBand="0" w:evenHBand="0" w:firstRowFirstColumn="0" w:firstRowLastColumn="0" w:lastRowFirstColumn="0" w:lastRowLastColumn="0"/>
            </w:pPr>
          </w:p>
        </w:tc>
        <w:tc>
          <w:tcPr>
            <w:tcW w:w="2331" w:type="dxa"/>
            <w:shd w:val="clear" w:color="auto" w:fill="auto"/>
          </w:tcPr>
          <w:p w14:paraId="401A1149" w14:textId="77777777" w:rsidR="007D29DE" w:rsidRDefault="007D29DE" w:rsidP="004B49C8">
            <w:pPr>
              <w:cnfStyle w:val="000000000000" w:firstRow="0" w:lastRow="0" w:firstColumn="0" w:lastColumn="0" w:oddVBand="0" w:evenVBand="0" w:oddHBand="0" w:evenHBand="0" w:firstRowFirstColumn="0" w:firstRowLastColumn="0" w:lastRowFirstColumn="0" w:lastRowLastColumn="0"/>
            </w:pPr>
          </w:p>
        </w:tc>
        <w:tc>
          <w:tcPr>
            <w:tcW w:w="1143" w:type="dxa"/>
            <w:shd w:val="clear" w:color="auto" w:fill="auto"/>
          </w:tcPr>
          <w:p w14:paraId="4315E3CD" w14:textId="77777777" w:rsidR="007D29DE" w:rsidRDefault="007D29DE" w:rsidP="004B49C8">
            <w:pPr>
              <w:cnfStyle w:val="000000000000" w:firstRow="0" w:lastRow="0" w:firstColumn="0" w:lastColumn="0" w:oddVBand="0" w:evenVBand="0" w:oddHBand="0" w:evenHBand="0" w:firstRowFirstColumn="0" w:firstRowLastColumn="0" w:lastRowFirstColumn="0" w:lastRowLastColumn="0"/>
            </w:pPr>
          </w:p>
        </w:tc>
      </w:tr>
      <w:tr w:rsidR="007D29DE" w14:paraId="05178F07" w14:textId="77777777" w:rsidTr="004B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1" w:type="dxa"/>
            <w:shd w:val="clear" w:color="auto" w:fill="auto"/>
          </w:tcPr>
          <w:p w14:paraId="413F58C3" w14:textId="77777777" w:rsidR="007D29DE" w:rsidRDefault="007D29DE" w:rsidP="004B49C8">
            <w:r>
              <w:t xml:space="preserve">Warm detect threshold, per </w:t>
            </w:r>
            <w:r>
              <w:rPr>
                <w:vertAlign w:val="superscript"/>
              </w:rPr>
              <w:t>0</w:t>
            </w:r>
            <w:r>
              <w:t>C increase</w:t>
            </w:r>
          </w:p>
          <w:p w14:paraId="258CBAA6" w14:textId="77777777" w:rsidR="00484CCE" w:rsidRPr="003507A6" w:rsidRDefault="00484CCE" w:rsidP="004B49C8"/>
        </w:tc>
        <w:tc>
          <w:tcPr>
            <w:tcW w:w="2145" w:type="dxa"/>
            <w:shd w:val="clear" w:color="auto" w:fill="auto"/>
          </w:tcPr>
          <w:p w14:paraId="63451D70" w14:textId="77777777" w:rsidR="00504125"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1.00</w:t>
            </w:r>
          </w:p>
          <w:p w14:paraId="22E12B7A" w14:textId="6D87314B"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(0.86-1.16)</w:t>
            </w:r>
          </w:p>
        </w:tc>
        <w:tc>
          <w:tcPr>
            <w:tcW w:w="1143" w:type="dxa"/>
            <w:shd w:val="clear" w:color="auto" w:fill="auto"/>
          </w:tcPr>
          <w:p w14:paraId="334DB180"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0.949</w:t>
            </w:r>
          </w:p>
        </w:tc>
        <w:tc>
          <w:tcPr>
            <w:tcW w:w="2331" w:type="dxa"/>
            <w:shd w:val="clear" w:color="auto" w:fill="auto"/>
          </w:tcPr>
          <w:p w14:paraId="51B385D5" w14:textId="77777777" w:rsidR="00504125"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0.98</w:t>
            </w:r>
          </w:p>
          <w:p w14:paraId="469F4E98" w14:textId="6F222DE5"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(0.85-1.14)</w:t>
            </w:r>
          </w:p>
        </w:tc>
        <w:tc>
          <w:tcPr>
            <w:tcW w:w="1143" w:type="dxa"/>
            <w:shd w:val="clear" w:color="auto" w:fill="auto"/>
          </w:tcPr>
          <w:p w14:paraId="689707EA"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0.905</w:t>
            </w:r>
          </w:p>
        </w:tc>
      </w:tr>
      <w:tr w:rsidR="007D29DE" w14:paraId="6F235E9C" w14:textId="77777777" w:rsidTr="004B49C8">
        <w:tc>
          <w:tcPr>
            <w:cnfStyle w:val="001000000000" w:firstRow="0" w:lastRow="0" w:firstColumn="1" w:lastColumn="0" w:oddVBand="0" w:evenVBand="0" w:oddHBand="0" w:evenHBand="0" w:firstRowFirstColumn="0" w:firstRowLastColumn="0" w:lastRowFirstColumn="0" w:lastRowLastColumn="0"/>
            <w:tcW w:w="2371" w:type="dxa"/>
            <w:shd w:val="clear" w:color="auto" w:fill="auto"/>
          </w:tcPr>
          <w:p w14:paraId="363D11B9" w14:textId="77777777" w:rsidR="007D29DE" w:rsidRDefault="007D29DE" w:rsidP="004B49C8">
            <w:r w:rsidRPr="00EB1BD3">
              <w:t>H</w:t>
            </w:r>
            <w:r>
              <w:t xml:space="preserve">eat pain threshold, per </w:t>
            </w:r>
            <w:r>
              <w:rPr>
                <w:vertAlign w:val="superscript"/>
              </w:rPr>
              <w:t>0</w:t>
            </w:r>
            <w:r>
              <w:t>C increase</w:t>
            </w:r>
          </w:p>
          <w:p w14:paraId="73D6AC0C" w14:textId="77777777" w:rsidR="00484CCE" w:rsidRPr="003507A6" w:rsidRDefault="00484CCE" w:rsidP="004B49C8">
            <w:pPr>
              <w:rPr>
                <w:b w:val="0"/>
              </w:rPr>
            </w:pPr>
          </w:p>
        </w:tc>
        <w:tc>
          <w:tcPr>
            <w:tcW w:w="2145" w:type="dxa"/>
            <w:shd w:val="clear" w:color="auto" w:fill="auto"/>
          </w:tcPr>
          <w:p w14:paraId="767B01C1" w14:textId="77777777" w:rsidR="00504125"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0.88</w:t>
            </w:r>
          </w:p>
          <w:p w14:paraId="0D934485" w14:textId="67FF3E86" w:rsidR="007D29DE" w:rsidRPr="00EB1BD3"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(0.80-0.97</w:t>
            </w:r>
            <w:r w:rsidRPr="00EB1BD3">
              <w:rPr>
                <w:b/>
              </w:rPr>
              <w:t>)</w:t>
            </w:r>
          </w:p>
        </w:tc>
        <w:tc>
          <w:tcPr>
            <w:tcW w:w="1143" w:type="dxa"/>
            <w:shd w:val="clear" w:color="auto" w:fill="auto"/>
          </w:tcPr>
          <w:p w14:paraId="65B8550A" w14:textId="77777777" w:rsidR="007D29DE" w:rsidRPr="00EB1BD3"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sidRPr="00EB1BD3">
              <w:rPr>
                <w:b/>
              </w:rPr>
              <w:t>0.0</w:t>
            </w:r>
            <w:r>
              <w:rPr>
                <w:b/>
              </w:rPr>
              <w:t>12</w:t>
            </w:r>
          </w:p>
        </w:tc>
        <w:tc>
          <w:tcPr>
            <w:tcW w:w="2331" w:type="dxa"/>
            <w:shd w:val="clear" w:color="auto" w:fill="auto"/>
          </w:tcPr>
          <w:p w14:paraId="0D478B27" w14:textId="77777777" w:rsidR="00504125"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0.88</w:t>
            </w:r>
          </w:p>
          <w:p w14:paraId="6BA35FB5" w14:textId="0CB20C72" w:rsidR="007D29DE" w:rsidRPr="00EB1BD3"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(0.79-0.97</w:t>
            </w:r>
            <w:r w:rsidRPr="00EB1BD3">
              <w:rPr>
                <w:b/>
              </w:rPr>
              <w:t>)</w:t>
            </w:r>
          </w:p>
        </w:tc>
        <w:tc>
          <w:tcPr>
            <w:tcW w:w="1143" w:type="dxa"/>
            <w:shd w:val="clear" w:color="auto" w:fill="auto"/>
          </w:tcPr>
          <w:p w14:paraId="759BA55A" w14:textId="77777777" w:rsidR="007D29DE" w:rsidRPr="00EB1BD3"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sidRPr="00EB1BD3">
              <w:rPr>
                <w:b/>
              </w:rPr>
              <w:t>0.01</w:t>
            </w:r>
            <w:r>
              <w:rPr>
                <w:b/>
              </w:rPr>
              <w:t>1</w:t>
            </w:r>
          </w:p>
        </w:tc>
      </w:tr>
      <w:tr w:rsidR="007D29DE" w14:paraId="6A8F9E78" w14:textId="77777777" w:rsidTr="004B4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1" w:type="dxa"/>
            <w:shd w:val="clear" w:color="auto" w:fill="auto"/>
          </w:tcPr>
          <w:p w14:paraId="5FDDBAB9" w14:textId="77777777" w:rsidR="007D29DE" w:rsidRDefault="007D29DE" w:rsidP="004B49C8">
            <w:r>
              <w:t>Mechanical pain threshold, per step increase</w:t>
            </w:r>
          </w:p>
          <w:p w14:paraId="3AF17CAF" w14:textId="77777777" w:rsidR="00484CCE" w:rsidRDefault="00484CCE" w:rsidP="004B49C8"/>
        </w:tc>
        <w:tc>
          <w:tcPr>
            <w:tcW w:w="2145" w:type="dxa"/>
            <w:shd w:val="clear" w:color="auto" w:fill="auto"/>
          </w:tcPr>
          <w:p w14:paraId="460E8CCC" w14:textId="77777777" w:rsidR="00504125"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0.97</w:t>
            </w:r>
          </w:p>
          <w:p w14:paraId="5D4922B5" w14:textId="373C3A16"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(0.83-1.13)</w:t>
            </w:r>
          </w:p>
        </w:tc>
        <w:tc>
          <w:tcPr>
            <w:tcW w:w="1143" w:type="dxa"/>
            <w:shd w:val="clear" w:color="auto" w:fill="auto"/>
          </w:tcPr>
          <w:p w14:paraId="59C5717D"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0.657</w:t>
            </w:r>
          </w:p>
        </w:tc>
        <w:tc>
          <w:tcPr>
            <w:tcW w:w="2331" w:type="dxa"/>
            <w:shd w:val="clear" w:color="auto" w:fill="auto"/>
          </w:tcPr>
          <w:p w14:paraId="25942A83" w14:textId="77777777" w:rsidR="00504125"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1.01</w:t>
            </w:r>
          </w:p>
          <w:p w14:paraId="069FAC4B" w14:textId="402FA6CD"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(0.86-1.17)</w:t>
            </w:r>
          </w:p>
        </w:tc>
        <w:tc>
          <w:tcPr>
            <w:tcW w:w="1143" w:type="dxa"/>
            <w:shd w:val="clear" w:color="auto" w:fill="auto"/>
          </w:tcPr>
          <w:p w14:paraId="36A17198" w14:textId="77777777" w:rsidR="007D29DE" w:rsidRDefault="007D29DE" w:rsidP="008D7B1C">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color w:val="auto"/>
                <w:sz w:val="20"/>
                <w:szCs w:val="20"/>
              </w:rPr>
            </w:pPr>
            <w:r>
              <w:t>0.945</w:t>
            </w:r>
          </w:p>
        </w:tc>
      </w:tr>
      <w:tr w:rsidR="007D29DE" w14:paraId="32361796" w14:textId="77777777" w:rsidTr="004B49C8">
        <w:tc>
          <w:tcPr>
            <w:cnfStyle w:val="001000000000" w:firstRow="0" w:lastRow="0" w:firstColumn="1" w:lastColumn="0" w:oddVBand="0" w:evenVBand="0" w:oddHBand="0" w:evenHBand="0" w:firstRowFirstColumn="0" w:firstRowLastColumn="0" w:lastRowFirstColumn="0" w:lastRowLastColumn="0"/>
            <w:tcW w:w="2371" w:type="dxa"/>
            <w:shd w:val="clear" w:color="auto" w:fill="auto"/>
          </w:tcPr>
          <w:p w14:paraId="22BF6206" w14:textId="77777777" w:rsidR="007D29DE" w:rsidRPr="0056112D" w:rsidRDefault="007D29DE" w:rsidP="004B49C8">
            <w:pPr>
              <w:rPr>
                <w:b w:val="0"/>
              </w:rPr>
            </w:pPr>
            <w:r w:rsidRPr="0056112D">
              <w:t>M</w:t>
            </w:r>
            <w:r>
              <w:t>echanical pain sensitivity, per unit increase</w:t>
            </w:r>
          </w:p>
        </w:tc>
        <w:tc>
          <w:tcPr>
            <w:tcW w:w="2145" w:type="dxa"/>
            <w:shd w:val="clear" w:color="auto" w:fill="auto"/>
          </w:tcPr>
          <w:p w14:paraId="1C8D3EE1" w14:textId="77777777" w:rsidR="00504125"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1.26</w:t>
            </w:r>
          </w:p>
          <w:p w14:paraId="23204065" w14:textId="71B1EBE4" w:rsidR="007D29DE" w:rsidRPr="0056112D"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(1.07-1.48</w:t>
            </w:r>
            <w:r w:rsidRPr="0056112D">
              <w:rPr>
                <w:b/>
              </w:rPr>
              <w:t>)</w:t>
            </w:r>
          </w:p>
        </w:tc>
        <w:tc>
          <w:tcPr>
            <w:tcW w:w="1143" w:type="dxa"/>
            <w:shd w:val="clear" w:color="auto" w:fill="auto"/>
          </w:tcPr>
          <w:p w14:paraId="27532FB8" w14:textId="77777777" w:rsidR="007D29DE" w:rsidRPr="0056112D"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color w:val="auto"/>
                <w:sz w:val="20"/>
                <w:szCs w:val="20"/>
              </w:rPr>
            </w:pPr>
            <w:r w:rsidRPr="0056112D">
              <w:rPr>
                <w:b/>
              </w:rPr>
              <w:t>0.0</w:t>
            </w:r>
            <w:r>
              <w:rPr>
                <w:b/>
              </w:rPr>
              <w:t>05</w:t>
            </w:r>
          </w:p>
        </w:tc>
        <w:tc>
          <w:tcPr>
            <w:tcW w:w="2331" w:type="dxa"/>
            <w:shd w:val="clear" w:color="auto" w:fill="auto"/>
          </w:tcPr>
          <w:p w14:paraId="7F1EDDB0" w14:textId="77777777" w:rsidR="00504125"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1.24</w:t>
            </w:r>
          </w:p>
          <w:p w14:paraId="3D5A7531" w14:textId="5E2B9342" w:rsidR="007D29DE" w:rsidRPr="0056112D"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(1.04-1.48)</w:t>
            </w:r>
          </w:p>
        </w:tc>
        <w:tc>
          <w:tcPr>
            <w:tcW w:w="1143" w:type="dxa"/>
            <w:shd w:val="clear" w:color="auto" w:fill="auto"/>
          </w:tcPr>
          <w:p w14:paraId="524EC05A" w14:textId="77777777" w:rsidR="007D29DE" w:rsidRPr="0056112D" w:rsidRDefault="007D29DE" w:rsidP="008D7B1C">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i/>
                <w:iCs/>
                <w:color w:val="auto"/>
                <w:sz w:val="20"/>
                <w:szCs w:val="20"/>
              </w:rPr>
            </w:pPr>
            <w:r>
              <w:rPr>
                <w:b/>
              </w:rPr>
              <w:t>0.018</w:t>
            </w:r>
          </w:p>
        </w:tc>
      </w:tr>
    </w:tbl>
    <w:p w14:paraId="603395A1" w14:textId="77777777" w:rsidR="007D29DE" w:rsidRDefault="007D29DE" w:rsidP="007D29DE">
      <w:pPr>
        <w:spacing w:line="480" w:lineRule="auto"/>
      </w:pPr>
      <w:r>
        <w:t>*Adjusted for age, BMI &amp; analgesic or neuropathic medication use</w:t>
      </w:r>
    </w:p>
    <w:p w14:paraId="36002DE9" w14:textId="77777777" w:rsidR="007D29DE" w:rsidRDefault="007D29DE" w:rsidP="007D29DE">
      <w:pPr>
        <w:spacing w:line="480" w:lineRule="auto"/>
      </w:pPr>
    </w:p>
    <w:p w14:paraId="3FEE171D" w14:textId="77777777" w:rsidR="007D29DE" w:rsidRDefault="007D29DE" w:rsidP="007D29DE">
      <w:pPr>
        <w:spacing w:line="480" w:lineRule="auto"/>
      </w:pPr>
    </w:p>
    <w:p w14:paraId="2BF99AB7" w14:textId="77777777" w:rsidR="007D29DE" w:rsidRDefault="007D29DE" w:rsidP="007D29DE"/>
    <w:p w14:paraId="0AD7682C" w14:textId="77777777" w:rsidR="0043262E" w:rsidRDefault="0043262E" w:rsidP="00E154A1">
      <w:pPr>
        <w:spacing w:line="480" w:lineRule="auto"/>
        <w:rPr>
          <w:b/>
        </w:rPr>
      </w:pPr>
    </w:p>
    <w:p w14:paraId="04C41650" w14:textId="77777777" w:rsidR="0043262E" w:rsidRDefault="0043262E" w:rsidP="00E154A1">
      <w:pPr>
        <w:spacing w:line="480" w:lineRule="auto"/>
        <w:rPr>
          <w:b/>
        </w:rPr>
      </w:pPr>
    </w:p>
    <w:p w14:paraId="7198A29F" w14:textId="77777777" w:rsidR="0043262E" w:rsidRDefault="0043262E" w:rsidP="00E154A1">
      <w:pPr>
        <w:spacing w:line="480" w:lineRule="auto"/>
        <w:rPr>
          <w:b/>
        </w:rPr>
      </w:pPr>
    </w:p>
    <w:p w14:paraId="07A3AA5F" w14:textId="77777777" w:rsidR="0043262E" w:rsidRDefault="0043262E" w:rsidP="00E154A1">
      <w:pPr>
        <w:spacing w:line="480" w:lineRule="auto"/>
        <w:rPr>
          <w:b/>
        </w:rPr>
      </w:pPr>
    </w:p>
    <w:p w14:paraId="2CCBB4B0" w14:textId="77777777" w:rsidR="0043262E" w:rsidRDefault="0043262E" w:rsidP="00E154A1">
      <w:pPr>
        <w:spacing w:line="480" w:lineRule="auto"/>
        <w:rPr>
          <w:b/>
        </w:rPr>
      </w:pPr>
    </w:p>
    <w:p w14:paraId="7B97B3BE" w14:textId="77777777" w:rsidR="004F5806" w:rsidRDefault="004F5806" w:rsidP="004F5806">
      <w:pPr>
        <w:spacing w:line="480" w:lineRule="auto"/>
      </w:pPr>
    </w:p>
    <w:p w14:paraId="1B96E3F2" w14:textId="77777777" w:rsidR="00C400EE" w:rsidRPr="004F5806" w:rsidRDefault="00C400EE" w:rsidP="00E154A1">
      <w:pPr>
        <w:spacing w:line="480" w:lineRule="auto"/>
        <w:rPr>
          <w:b/>
        </w:rPr>
      </w:pPr>
    </w:p>
    <w:p w14:paraId="22D4F996" w14:textId="77777777" w:rsidR="0043262E" w:rsidRDefault="0043262E" w:rsidP="00E154A1">
      <w:pPr>
        <w:spacing w:line="480" w:lineRule="auto"/>
        <w:rPr>
          <w:b/>
        </w:rPr>
      </w:pPr>
    </w:p>
    <w:p w14:paraId="5F77A4D7" w14:textId="77777777" w:rsidR="0043262E" w:rsidRDefault="0043262E" w:rsidP="00E154A1">
      <w:pPr>
        <w:spacing w:line="480" w:lineRule="auto"/>
        <w:rPr>
          <w:b/>
        </w:rPr>
      </w:pPr>
    </w:p>
    <w:p w14:paraId="0BFBB289" w14:textId="77777777" w:rsidR="0043262E" w:rsidRDefault="0043262E" w:rsidP="00E154A1">
      <w:pPr>
        <w:spacing w:line="480" w:lineRule="auto"/>
        <w:rPr>
          <w:b/>
        </w:rPr>
      </w:pPr>
    </w:p>
    <w:p w14:paraId="706A0550" w14:textId="1A58B972" w:rsidR="00E803B7" w:rsidRPr="007D5C9C" w:rsidRDefault="007D5C9C" w:rsidP="00E154A1">
      <w:pPr>
        <w:spacing w:line="480" w:lineRule="auto"/>
        <w:rPr>
          <w:b/>
        </w:rPr>
      </w:pPr>
      <w:r w:rsidRPr="007D5C9C">
        <w:rPr>
          <w:b/>
        </w:rPr>
        <w:t>FIGURE LEGENDS</w:t>
      </w:r>
    </w:p>
    <w:p w14:paraId="2E3FCF96" w14:textId="77777777" w:rsidR="00412586" w:rsidRDefault="00412586" w:rsidP="007D5C9C">
      <w:pPr>
        <w:spacing w:line="480" w:lineRule="auto"/>
      </w:pPr>
    </w:p>
    <w:p w14:paraId="4E690238" w14:textId="07B56795" w:rsidR="007E7F32" w:rsidRDefault="007D5C9C" w:rsidP="007D5C9C">
      <w:pPr>
        <w:spacing w:line="480" w:lineRule="auto"/>
      </w:pPr>
      <w:r>
        <w:t xml:space="preserve">Figure 1: </w:t>
      </w:r>
      <w:r w:rsidR="00453BB9">
        <w:t>Kernel density d</w:t>
      </w:r>
      <w:r>
        <w:t>istribution</w:t>
      </w:r>
      <w:r w:rsidR="00453BB9">
        <w:t xml:space="preserve"> plot</w:t>
      </w:r>
      <w:r>
        <w:t xml:space="preserve"> of the total PainDETECT scores in those with sel</w:t>
      </w:r>
      <w:r w:rsidR="000D6F6D">
        <w:t>f-reported musculoskeletal pain.</w:t>
      </w:r>
    </w:p>
    <w:p w14:paraId="38430A8C" w14:textId="77777777" w:rsidR="007D5C9C" w:rsidRDefault="007D5C9C" w:rsidP="007D5C9C">
      <w:pPr>
        <w:spacing w:line="480" w:lineRule="auto"/>
      </w:pPr>
    </w:p>
    <w:p w14:paraId="0D8B76FD" w14:textId="3BC10A72" w:rsidR="007D5C9C" w:rsidRDefault="007E7F32" w:rsidP="007D5C9C">
      <w:pPr>
        <w:tabs>
          <w:tab w:val="left" w:pos="7797"/>
        </w:tabs>
        <w:spacing w:line="480" w:lineRule="auto"/>
      </w:pPr>
      <w:r>
        <w:t xml:space="preserve">Figure 2: </w:t>
      </w:r>
      <w:r w:rsidR="00BB082E">
        <w:t>Bar chart demonstrating the q</w:t>
      </w:r>
      <w:r>
        <w:t>ualities of pain</w:t>
      </w:r>
      <w:r w:rsidR="00A328D8">
        <w:t>, captured using PainDETECT,</w:t>
      </w:r>
      <w:r>
        <w:t xml:space="preserve"> </w:t>
      </w:r>
      <w:r w:rsidR="00BB082E">
        <w:t xml:space="preserve">reported </w:t>
      </w:r>
      <w:r>
        <w:t>at</w:t>
      </w:r>
      <w:r w:rsidR="00FA17F6">
        <w:t xml:space="preserve"> knee (A) and other</w:t>
      </w:r>
      <w:r>
        <w:t xml:space="preserve"> </w:t>
      </w:r>
      <w:r w:rsidR="00BB082E">
        <w:t xml:space="preserve">musculoskeletal </w:t>
      </w:r>
      <w:r>
        <w:t>site</w:t>
      </w:r>
      <w:r w:rsidR="00FA17F6">
        <w:t>s</w:t>
      </w:r>
      <w:r w:rsidR="00BB082E">
        <w:t xml:space="preserve"> assessed</w:t>
      </w:r>
      <w:r w:rsidR="00FA17F6">
        <w:t xml:space="preserve"> (B)</w:t>
      </w:r>
      <w:r w:rsidR="007D5C9C">
        <w:t>.</w:t>
      </w:r>
    </w:p>
    <w:p w14:paraId="2152D731" w14:textId="77777777" w:rsidR="007D5C9C" w:rsidRPr="007D5C9C" w:rsidRDefault="007D5C9C" w:rsidP="007D5C9C">
      <w:pPr>
        <w:tabs>
          <w:tab w:val="left" w:pos="7797"/>
        </w:tabs>
        <w:spacing w:line="480" w:lineRule="auto"/>
      </w:pPr>
    </w:p>
    <w:p w14:paraId="3A6085F4" w14:textId="787AF234" w:rsidR="007D5C9C" w:rsidRPr="00A52FBB" w:rsidRDefault="007D5C9C" w:rsidP="007D5C9C">
      <w:pPr>
        <w:spacing w:line="480" w:lineRule="auto"/>
      </w:pPr>
      <w:r>
        <w:t xml:space="preserve">Figure 3: Venn diagram demonstrating the </w:t>
      </w:r>
      <w:r w:rsidR="00EF706D">
        <w:rPr>
          <w:rFonts w:cstheme="minorHAnsi"/>
        </w:rPr>
        <w:t>number</w:t>
      </w:r>
      <w:r w:rsidR="00583E15">
        <w:rPr>
          <w:rFonts w:cstheme="minorHAnsi"/>
        </w:rPr>
        <w:t xml:space="preserve"> of participants with one or both QST measures indicative of possible or likely neuropathic pain</w:t>
      </w:r>
      <w:r w:rsidR="00583E15">
        <w:t xml:space="preserve">, </w:t>
      </w:r>
      <w:r>
        <w:t>n=219 (% of total).</w:t>
      </w:r>
      <w:r w:rsidR="000D6F6D">
        <w:t xml:space="preserve"> HPT= Heat pain threshold, MPS= Mechanical pain sensitivity.</w:t>
      </w:r>
    </w:p>
    <w:p w14:paraId="20626E0A" w14:textId="77777777" w:rsidR="007E7F32" w:rsidRDefault="007E7F32" w:rsidP="007E7F32">
      <w:pPr>
        <w:spacing w:line="480" w:lineRule="auto"/>
      </w:pPr>
    </w:p>
    <w:p w14:paraId="4FF7765B" w14:textId="77777777" w:rsidR="007E7F32" w:rsidRDefault="007E7F32" w:rsidP="00E803B7">
      <w:pPr>
        <w:tabs>
          <w:tab w:val="left" w:pos="7797"/>
        </w:tabs>
        <w:spacing w:line="480" w:lineRule="auto"/>
      </w:pPr>
    </w:p>
    <w:p w14:paraId="63845966" w14:textId="77777777" w:rsidR="007E7F32" w:rsidRDefault="007E7F32" w:rsidP="00E803B7">
      <w:pPr>
        <w:tabs>
          <w:tab w:val="left" w:pos="7797"/>
        </w:tabs>
        <w:spacing w:line="480" w:lineRule="auto"/>
      </w:pPr>
    </w:p>
    <w:p w14:paraId="57FD7C60" w14:textId="77777777" w:rsidR="00E803B7" w:rsidRDefault="00E803B7" w:rsidP="00300DD6">
      <w:pPr>
        <w:spacing w:line="480" w:lineRule="auto"/>
        <w:rPr>
          <w:rFonts w:asciiTheme="majorHAnsi" w:hAnsiTheme="majorHAnsi"/>
        </w:rPr>
      </w:pPr>
    </w:p>
    <w:p w14:paraId="7187D29E" w14:textId="77777777" w:rsidR="00B10D16" w:rsidRDefault="00B10D16" w:rsidP="00300DD6">
      <w:pPr>
        <w:spacing w:line="480" w:lineRule="auto"/>
        <w:rPr>
          <w:rFonts w:asciiTheme="majorHAnsi" w:hAnsiTheme="majorHAnsi"/>
        </w:rPr>
      </w:pPr>
    </w:p>
    <w:p w14:paraId="02A7F941" w14:textId="77777777" w:rsidR="00B10D16" w:rsidRDefault="00B10D16" w:rsidP="00300DD6">
      <w:pPr>
        <w:spacing w:line="480" w:lineRule="auto"/>
        <w:rPr>
          <w:rFonts w:asciiTheme="majorHAnsi" w:hAnsiTheme="majorHAnsi"/>
        </w:rPr>
      </w:pPr>
    </w:p>
    <w:p w14:paraId="0111DDDA" w14:textId="77777777" w:rsidR="00B10D16" w:rsidRDefault="00B10D16" w:rsidP="00300DD6">
      <w:pPr>
        <w:spacing w:line="480" w:lineRule="auto"/>
        <w:rPr>
          <w:rFonts w:asciiTheme="majorHAnsi" w:hAnsiTheme="majorHAnsi"/>
        </w:rPr>
      </w:pPr>
    </w:p>
    <w:p w14:paraId="2578A042" w14:textId="77777777" w:rsidR="00B10D16" w:rsidRDefault="00B10D16" w:rsidP="00300DD6">
      <w:pPr>
        <w:spacing w:line="480" w:lineRule="auto"/>
        <w:rPr>
          <w:rFonts w:asciiTheme="majorHAnsi" w:hAnsiTheme="majorHAnsi"/>
        </w:rPr>
      </w:pPr>
    </w:p>
    <w:p w14:paraId="1FA8C6F5" w14:textId="77777777" w:rsidR="00B10D16" w:rsidRDefault="00B10D16" w:rsidP="00300DD6">
      <w:pPr>
        <w:spacing w:line="480" w:lineRule="auto"/>
        <w:rPr>
          <w:rFonts w:asciiTheme="majorHAnsi" w:hAnsiTheme="majorHAnsi"/>
        </w:rPr>
      </w:pPr>
    </w:p>
    <w:p w14:paraId="28E57A89" w14:textId="77777777" w:rsidR="00B10D16" w:rsidRDefault="00B10D16" w:rsidP="00300DD6">
      <w:pPr>
        <w:spacing w:line="480" w:lineRule="auto"/>
        <w:rPr>
          <w:rFonts w:asciiTheme="majorHAnsi" w:hAnsiTheme="majorHAnsi"/>
        </w:rPr>
      </w:pPr>
    </w:p>
    <w:p w14:paraId="0ED54BAA" w14:textId="210A7981" w:rsidR="00B10D16" w:rsidRDefault="00B10D16" w:rsidP="00300DD6">
      <w:pPr>
        <w:spacing w:line="480" w:lineRule="auto"/>
        <w:rPr>
          <w:rFonts w:asciiTheme="majorHAnsi" w:hAnsiTheme="majorHAnsi"/>
        </w:rPr>
      </w:pPr>
    </w:p>
    <w:sectPr w:rsidR="00B10D16" w:rsidSect="00A83FB2">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182C7" w14:textId="77777777" w:rsidR="00DF1675" w:rsidRDefault="00DF1675" w:rsidP="00572422">
      <w:r>
        <w:separator/>
      </w:r>
    </w:p>
  </w:endnote>
  <w:endnote w:type="continuationSeparator" w:id="0">
    <w:p w14:paraId="21147D16" w14:textId="77777777" w:rsidR="00DF1675" w:rsidRDefault="00DF1675" w:rsidP="0057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36954"/>
      <w:docPartObj>
        <w:docPartGallery w:val="Page Numbers (Bottom of Page)"/>
        <w:docPartUnique/>
      </w:docPartObj>
    </w:sdtPr>
    <w:sdtEndPr/>
    <w:sdtContent>
      <w:p w14:paraId="08741C4B" w14:textId="77777777" w:rsidR="005B7FBA" w:rsidRDefault="005B7FBA">
        <w:pPr>
          <w:pStyle w:val="Footer"/>
          <w:jc w:val="right"/>
        </w:pPr>
        <w:r>
          <w:fldChar w:fldCharType="begin"/>
        </w:r>
        <w:r>
          <w:instrText xml:space="preserve"> PAGE   \* MERGEFORMAT </w:instrText>
        </w:r>
        <w:r>
          <w:fldChar w:fldCharType="separate"/>
        </w:r>
        <w:r w:rsidR="00403B92">
          <w:rPr>
            <w:noProof/>
          </w:rPr>
          <w:t>1</w:t>
        </w:r>
        <w:r>
          <w:rPr>
            <w:noProof/>
          </w:rPr>
          <w:fldChar w:fldCharType="end"/>
        </w:r>
      </w:p>
    </w:sdtContent>
  </w:sdt>
  <w:p w14:paraId="696E2663" w14:textId="77777777" w:rsidR="005B7FBA" w:rsidRDefault="005B7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C88FC" w14:textId="77777777" w:rsidR="00DF1675" w:rsidRDefault="00DF1675" w:rsidP="00572422">
      <w:r>
        <w:separator/>
      </w:r>
    </w:p>
  </w:footnote>
  <w:footnote w:type="continuationSeparator" w:id="0">
    <w:p w14:paraId="13D4C024" w14:textId="77777777" w:rsidR="00DF1675" w:rsidRDefault="00DF1675" w:rsidP="0057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6943"/>
    <w:multiLevelType w:val="hybridMultilevel"/>
    <w:tmpl w:val="1386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655CE"/>
    <w:multiLevelType w:val="hybridMultilevel"/>
    <w:tmpl w:val="12EE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8235A"/>
    <w:multiLevelType w:val="hybridMultilevel"/>
    <w:tmpl w:val="D72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E7C38"/>
    <w:multiLevelType w:val="hybridMultilevel"/>
    <w:tmpl w:val="8E8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212638"/>
    <w:multiLevelType w:val="hybridMultilevel"/>
    <w:tmpl w:val="D59C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C41FE"/>
    <w:multiLevelType w:val="hybridMultilevel"/>
    <w:tmpl w:val="D38E6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DA3AA2"/>
    <w:multiLevelType w:val="hybridMultilevel"/>
    <w:tmpl w:val="1D6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D664A"/>
    <w:multiLevelType w:val="hybridMultilevel"/>
    <w:tmpl w:val="D35C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95645"/>
    <w:multiLevelType w:val="hybridMultilevel"/>
    <w:tmpl w:val="1654EA14"/>
    <w:lvl w:ilvl="0" w:tplc="801E650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F123EE"/>
    <w:multiLevelType w:val="hybridMultilevel"/>
    <w:tmpl w:val="57BE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D10A9"/>
    <w:multiLevelType w:val="hybridMultilevel"/>
    <w:tmpl w:val="60CE2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D92304"/>
    <w:multiLevelType w:val="hybridMultilevel"/>
    <w:tmpl w:val="1D32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FF21B0"/>
    <w:multiLevelType w:val="hybridMultilevel"/>
    <w:tmpl w:val="631804DA"/>
    <w:lvl w:ilvl="0" w:tplc="BC88423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877B4B"/>
    <w:multiLevelType w:val="hybridMultilevel"/>
    <w:tmpl w:val="992A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D70223"/>
    <w:multiLevelType w:val="hybridMultilevel"/>
    <w:tmpl w:val="4DE0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8D5BDA"/>
    <w:multiLevelType w:val="hybridMultilevel"/>
    <w:tmpl w:val="59B4E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9F6603"/>
    <w:multiLevelType w:val="hybridMultilevel"/>
    <w:tmpl w:val="9FD4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1B3B92"/>
    <w:multiLevelType w:val="hybridMultilevel"/>
    <w:tmpl w:val="36DC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B24A79"/>
    <w:multiLevelType w:val="hybridMultilevel"/>
    <w:tmpl w:val="4762043C"/>
    <w:lvl w:ilvl="0" w:tplc="0166F26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A32844"/>
    <w:multiLevelType w:val="hybridMultilevel"/>
    <w:tmpl w:val="F23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7A1470"/>
    <w:multiLevelType w:val="hybridMultilevel"/>
    <w:tmpl w:val="7E28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
  </w:num>
  <w:num w:numId="4">
    <w:abstractNumId w:val="7"/>
  </w:num>
  <w:num w:numId="5">
    <w:abstractNumId w:val="16"/>
  </w:num>
  <w:num w:numId="6">
    <w:abstractNumId w:val="9"/>
  </w:num>
  <w:num w:numId="7">
    <w:abstractNumId w:val="17"/>
  </w:num>
  <w:num w:numId="8">
    <w:abstractNumId w:val="0"/>
  </w:num>
  <w:num w:numId="9">
    <w:abstractNumId w:val="4"/>
  </w:num>
  <w:num w:numId="10">
    <w:abstractNumId w:val="6"/>
  </w:num>
  <w:num w:numId="11">
    <w:abstractNumId w:val="13"/>
  </w:num>
  <w:num w:numId="12">
    <w:abstractNumId w:val="14"/>
  </w:num>
  <w:num w:numId="13">
    <w:abstractNumId w:val="3"/>
  </w:num>
  <w:num w:numId="14">
    <w:abstractNumId w:val="11"/>
  </w:num>
  <w:num w:numId="15">
    <w:abstractNumId w:val="15"/>
  </w:num>
  <w:num w:numId="16">
    <w:abstractNumId w:val="20"/>
  </w:num>
  <w:num w:numId="17">
    <w:abstractNumId w:val="2"/>
  </w:num>
  <w:num w:numId="18">
    <w:abstractNumId w:val="12"/>
  </w:num>
  <w:num w:numId="19">
    <w:abstractNumId w:val="18"/>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ain&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5r0p9p2yr0295es9xpvzprmas9dvrz2t555&quot;&gt;Epidemiology TKR&lt;record-ids&gt;&lt;item&gt;104&lt;/item&gt;&lt;item&gt;105&lt;/item&gt;&lt;item&gt;109&lt;/item&gt;&lt;item&gt;112&lt;/item&gt;&lt;item&gt;122&lt;/item&gt;&lt;item&gt;123&lt;/item&gt;&lt;item&gt;207&lt;/item&gt;&lt;item&gt;385&lt;/item&gt;&lt;item&gt;498&lt;/item&gt;&lt;item&gt;538&lt;/item&gt;&lt;item&gt;539&lt;/item&gt;&lt;item&gt;566&lt;/item&gt;&lt;item&gt;570&lt;/item&gt;&lt;item&gt;571&lt;/item&gt;&lt;item&gt;572&lt;/item&gt;&lt;item&gt;573&lt;/item&gt;&lt;item&gt;574&lt;/item&gt;&lt;item&gt;575&lt;/item&gt;&lt;item&gt;578&lt;/item&gt;&lt;item&gt;579&lt;/item&gt;&lt;item&gt;583&lt;/item&gt;&lt;item&gt;584&lt;/item&gt;&lt;item&gt;585&lt;/item&gt;&lt;item&gt;586&lt;/item&gt;&lt;item&gt;588&lt;/item&gt;&lt;item&gt;589&lt;/item&gt;&lt;item&gt;595&lt;/item&gt;&lt;item&gt;597&lt;/item&gt;&lt;item&gt;599&lt;/item&gt;&lt;item&gt;600&lt;/item&gt;&lt;item&gt;601&lt;/item&gt;&lt;item&gt;602&lt;/item&gt;&lt;item&gt;604&lt;/item&gt;&lt;item&gt;625&lt;/item&gt;&lt;item&gt;627&lt;/item&gt;&lt;/record-ids&gt;&lt;/item&gt;&lt;/Libraries&gt;"/>
  </w:docVars>
  <w:rsids>
    <w:rsidRoot w:val="00AA24E7"/>
    <w:rsid w:val="00000A40"/>
    <w:rsid w:val="000013C4"/>
    <w:rsid w:val="0000160A"/>
    <w:rsid w:val="0000174D"/>
    <w:rsid w:val="00001756"/>
    <w:rsid w:val="00003944"/>
    <w:rsid w:val="00003D59"/>
    <w:rsid w:val="00005E4E"/>
    <w:rsid w:val="00006628"/>
    <w:rsid w:val="00006F71"/>
    <w:rsid w:val="000078AB"/>
    <w:rsid w:val="000110BB"/>
    <w:rsid w:val="00013F52"/>
    <w:rsid w:val="000160C1"/>
    <w:rsid w:val="00016283"/>
    <w:rsid w:val="0002387F"/>
    <w:rsid w:val="00023B68"/>
    <w:rsid w:val="000316AC"/>
    <w:rsid w:val="000325FA"/>
    <w:rsid w:val="00034AB9"/>
    <w:rsid w:val="00035E0F"/>
    <w:rsid w:val="00037913"/>
    <w:rsid w:val="000379D2"/>
    <w:rsid w:val="00037DF0"/>
    <w:rsid w:val="000410B1"/>
    <w:rsid w:val="00041C75"/>
    <w:rsid w:val="00044F19"/>
    <w:rsid w:val="000469CB"/>
    <w:rsid w:val="0004700B"/>
    <w:rsid w:val="00050D37"/>
    <w:rsid w:val="00051C67"/>
    <w:rsid w:val="00054E48"/>
    <w:rsid w:val="0005553B"/>
    <w:rsid w:val="000561E1"/>
    <w:rsid w:val="00056E70"/>
    <w:rsid w:val="000579C0"/>
    <w:rsid w:val="00060906"/>
    <w:rsid w:val="0006132A"/>
    <w:rsid w:val="000615C3"/>
    <w:rsid w:val="000619D8"/>
    <w:rsid w:val="000621E4"/>
    <w:rsid w:val="000633E4"/>
    <w:rsid w:val="000634AF"/>
    <w:rsid w:val="00063B52"/>
    <w:rsid w:val="00065BAB"/>
    <w:rsid w:val="00066F8E"/>
    <w:rsid w:val="000675C6"/>
    <w:rsid w:val="00071AC0"/>
    <w:rsid w:val="00074E90"/>
    <w:rsid w:val="000803B7"/>
    <w:rsid w:val="000809A7"/>
    <w:rsid w:val="00083449"/>
    <w:rsid w:val="0008362B"/>
    <w:rsid w:val="00083E46"/>
    <w:rsid w:val="0008464D"/>
    <w:rsid w:val="000857AC"/>
    <w:rsid w:val="00085969"/>
    <w:rsid w:val="00086E44"/>
    <w:rsid w:val="00092DBA"/>
    <w:rsid w:val="000932E1"/>
    <w:rsid w:val="000940B1"/>
    <w:rsid w:val="00094524"/>
    <w:rsid w:val="00094961"/>
    <w:rsid w:val="000958BB"/>
    <w:rsid w:val="00095BD6"/>
    <w:rsid w:val="000979BE"/>
    <w:rsid w:val="000A0B78"/>
    <w:rsid w:val="000A0D59"/>
    <w:rsid w:val="000A2010"/>
    <w:rsid w:val="000A2037"/>
    <w:rsid w:val="000A339B"/>
    <w:rsid w:val="000A3BEF"/>
    <w:rsid w:val="000A4E2A"/>
    <w:rsid w:val="000A63D9"/>
    <w:rsid w:val="000A724D"/>
    <w:rsid w:val="000B1470"/>
    <w:rsid w:val="000B19CB"/>
    <w:rsid w:val="000B2A6E"/>
    <w:rsid w:val="000B4ECD"/>
    <w:rsid w:val="000B568C"/>
    <w:rsid w:val="000B5C9B"/>
    <w:rsid w:val="000B642A"/>
    <w:rsid w:val="000B6752"/>
    <w:rsid w:val="000B676F"/>
    <w:rsid w:val="000B6AC6"/>
    <w:rsid w:val="000C15BE"/>
    <w:rsid w:val="000C1B57"/>
    <w:rsid w:val="000C1EF6"/>
    <w:rsid w:val="000C2258"/>
    <w:rsid w:val="000C2DD5"/>
    <w:rsid w:val="000C3135"/>
    <w:rsid w:val="000C37A3"/>
    <w:rsid w:val="000C5EF5"/>
    <w:rsid w:val="000C6A6A"/>
    <w:rsid w:val="000D113F"/>
    <w:rsid w:val="000D24B5"/>
    <w:rsid w:val="000D4757"/>
    <w:rsid w:val="000D4C0F"/>
    <w:rsid w:val="000D5359"/>
    <w:rsid w:val="000D6F6D"/>
    <w:rsid w:val="000D735C"/>
    <w:rsid w:val="000E0C6E"/>
    <w:rsid w:val="000E1189"/>
    <w:rsid w:val="000E207A"/>
    <w:rsid w:val="000F022F"/>
    <w:rsid w:val="000F0B41"/>
    <w:rsid w:val="000F1E98"/>
    <w:rsid w:val="000F2B3F"/>
    <w:rsid w:val="000F3973"/>
    <w:rsid w:val="000F3B8C"/>
    <w:rsid w:val="000F438A"/>
    <w:rsid w:val="000F50EF"/>
    <w:rsid w:val="000F5D7A"/>
    <w:rsid w:val="000F7F40"/>
    <w:rsid w:val="00100193"/>
    <w:rsid w:val="001010BF"/>
    <w:rsid w:val="00101B31"/>
    <w:rsid w:val="00103D80"/>
    <w:rsid w:val="00104779"/>
    <w:rsid w:val="001051B1"/>
    <w:rsid w:val="00106367"/>
    <w:rsid w:val="0010663C"/>
    <w:rsid w:val="00107360"/>
    <w:rsid w:val="00112250"/>
    <w:rsid w:val="001129EA"/>
    <w:rsid w:val="001130BC"/>
    <w:rsid w:val="00113634"/>
    <w:rsid w:val="00114665"/>
    <w:rsid w:val="00115E4D"/>
    <w:rsid w:val="001165D6"/>
    <w:rsid w:val="001171FF"/>
    <w:rsid w:val="00117262"/>
    <w:rsid w:val="001207F0"/>
    <w:rsid w:val="001208A8"/>
    <w:rsid w:val="00120D4B"/>
    <w:rsid w:val="00121D5D"/>
    <w:rsid w:val="00122D4C"/>
    <w:rsid w:val="00126924"/>
    <w:rsid w:val="00127434"/>
    <w:rsid w:val="00127DE8"/>
    <w:rsid w:val="0013118B"/>
    <w:rsid w:val="00131779"/>
    <w:rsid w:val="0013228C"/>
    <w:rsid w:val="001326F6"/>
    <w:rsid w:val="00132F61"/>
    <w:rsid w:val="001344F5"/>
    <w:rsid w:val="00134975"/>
    <w:rsid w:val="0013499D"/>
    <w:rsid w:val="00134FFF"/>
    <w:rsid w:val="00135BE6"/>
    <w:rsid w:val="001367C4"/>
    <w:rsid w:val="00136A7A"/>
    <w:rsid w:val="00137965"/>
    <w:rsid w:val="00137D05"/>
    <w:rsid w:val="00137E69"/>
    <w:rsid w:val="001403FA"/>
    <w:rsid w:val="00140525"/>
    <w:rsid w:val="00142845"/>
    <w:rsid w:val="00142936"/>
    <w:rsid w:val="00144A10"/>
    <w:rsid w:val="00146964"/>
    <w:rsid w:val="00147B06"/>
    <w:rsid w:val="00147EE9"/>
    <w:rsid w:val="00156B02"/>
    <w:rsid w:val="00156E05"/>
    <w:rsid w:val="00157729"/>
    <w:rsid w:val="00161642"/>
    <w:rsid w:val="0016174E"/>
    <w:rsid w:val="00161EB9"/>
    <w:rsid w:val="001647B2"/>
    <w:rsid w:val="00170287"/>
    <w:rsid w:val="0017175A"/>
    <w:rsid w:val="00171DD5"/>
    <w:rsid w:val="00172A6D"/>
    <w:rsid w:val="00173CB4"/>
    <w:rsid w:val="00174EF4"/>
    <w:rsid w:val="00175BA0"/>
    <w:rsid w:val="00176C94"/>
    <w:rsid w:val="00176F21"/>
    <w:rsid w:val="0017715F"/>
    <w:rsid w:val="00180134"/>
    <w:rsid w:val="00183739"/>
    <w:rsid w:val="00184A86"/>
    <w:rsid w:val="00184FDB"/>
    <w:rsid w:val="001871CC"/>
    <w:rsid w:val="00187A5E"/>
    <w:rsid w:val="001910B1"/>
    <w:rsid w:val="0019258A"/>
    <w:rsid w:val="00193333"/>
    <w:rsid w:val="001933BD"/>
    <w:rsid w:val="001939AF"/>
    <w:rsid w:val="00195807"/>
    <w:rsid w:val="00195A24"/>
    <w:rsid w:val="00197E44"/>
    <w:rsid w:val="001A3491"/>
    <w:rsid w:val="001A504F"/>
    <w:rsid w:val="001A68F8"/>
    <w:rsid w:val="001A6A8B"/>
    <w:rsid w:val="001A7420"/>
    <w:rsid w:val="001B03CD"/>
    <w:rsid w:val="001B0A88"/>
    <w:rsid w:val="001B0EF0"/>
    <w:rsid w:val="001B3901"/>
    <w:rsid w:val="001B3CC9"/>
    <w:rsid w:val="001B4CBD"/>
    <w:rsid w:val="001B7A67"/>
    <w:rsid w:val="001C0263"/>
    <w:rsid w:val="001C0B08"/>
    <w:rsid w:val="001C128F"/>
    <w:rsid w:val="001C1BE4"/>
    <w:rsid w:val="001C1CC2"/>
    <w:rsid w:val="001C20F3"/>
    <w:rsid w:val="001C262E"/>
    <w:rsid w:val="001C28A5"/>
    <w:rsid w:val="001C2F2E"/>
    <w:rsid w:val="001C3348"/>
    <w:rsid w:val="001C4FFE"/>
    <w:rsid w:val="001C5B66"/>
    <w:rsid w:val="001C77E4"/>
    <w:rsid w:val="001D0448"/>
    <w:rsid w:val="001D0AC1"/>
    <w:rsid w:val="001D1984"/>
    <w:rsid w:val="001D1E8E"/>
    <w:rsid w:val="001D5439"/>
    <w:rsid w:val="001D5A30"/>
    <w:rsid w:val="001D77A7"/>
    <w:rsid w:val="001D79C8"/>
    <w:rsid w:val="001E2414"/>
    <w:rsid w:val="001E3896"/>
    <w:rsid w:val="001E464D"/>
    <w:rsid w:val="001E4EBA"/>
    <w:rsid w:val="001E6B4B"/>
    <w:rsid w:val="001E78AF"/>
    <w:rsid w:val="001F09BF"/>
    <w:rsid w:val="001F11AE"/>
    <w:rsid w:val="001F1F21"/>
    <w:rsid w:val="001F4245"/>
    <w:rsid w:val="001F47BA"/>
    <w:rsid w:val="001F483F"/>
    <w:rsid w:val="001F4A7A"/>
    <w:rsid w:val="001F53C5"/>
    <w:rsid w:val="001F6721"/>
    <w:rsid w:val="001F6750"/>
    <w:rsid w:val="00200324"/>
    <w:rsid w:val="00200462"/>
    <w:rsid w:val="00200FBD"/>
    <w:rsid w:val="002021D3"/>
    <w:rsid w:val="00202212"/>
    <w:rsid w:val="002024AA"/>
    <w:rsid w:val="00202806"/>
    <w:rsid w:val="00204A86"/>
    <w:rsid w:val="002058E7"/>
    <w:rsid w:val="00205B37"/>
    <w:rsid w:val="00205DF5"/>
    <w:rsid w:val="00206C99"/>
    <w:rsid w:val="00210014"/>
    <w:rsid w:val="00210CFD"/>
    <w:rsid w:val="00210FD9"/>
    <w:rsid w:val="00211EC3"/>
    <w:rsid w:val="002125C7"/>
    <w:rsid w:val="002137F0"/>
    <w:rsid w:val="00213F72"/>
    <w:rsid w:val="00216374"/>
    <w:rsid w:val="0021638E"/>
    <w:rsid w:val="00222E78"/>
    <w:rsid w:val="00224B12"/>
    <w:rsid w:val="002263F9"/>
    <w:rsid w:val="0022725A"/>
    <w:rsid w:val="0022775E"/>
    <w:rsid w:val="0023020F"/>
    <w:rsid w:val="00231582"/>
    <w:rsid w:val="00231675"/>
    <w:rsid w:val="00232A24"/>
    <w:rsid w:val="00233001"/>
    <w:rsid w:val="002355D1"/>
    <w:rsid w:val="0023605D"/>
    <w:rsid w:val="00237AAE"/>
    <w:rsid w:val="002411B4"/>
    <w:rsid w:val="00241DD5"/>
    <w:rsid w:val="00245F87"/>
    <w:rsid w:val="0024624A"/>
    <w:rsid w:val="00246BB0"/>
    <w:rsid w:val="00246BEE"/>
    <w:rsid w:val="0025082D"/>
    <w:rsid w:val="00252B58"/>
    <w:rsid w:val="002535D9"/>
    <w:rsid w:val="00255003"/>
    <w:rsid w:val="002579CF"/>
    <w:rsid w:val="002613A9"/>
    <w:rsid w:val="0026162E"/>
    <w:rsid w:val="00262191"/>
    <w:rsid w:val="00262688"/>
    <w:rsid w:val="00263BBB"/>
    <w:rsid w:val="00263BEF"/>
    <w:rsid w:val="00267350"/>
    <w:rsid w:val="00272995"/>
    <w:rsid w:val="00273631"/>
    <w:rsid w:val="0027480E"/>
    <w:rsid w:val="00274D87"/>
    <w:rsid w:val="00275F2B"/>
    <w:rsid w:val="00277BDF"/>
    <w:rsid w:val="002816EA"/>
    <w:rsid w:val="00282D67"/>
    <w:rsid w:val="00283658"/>
    <w:rsid w:val="00284596"/>
    <w:rsid w:val="00286232"/>
    <w:rsid w:val="00292FB7"/>
    <w:rsid w:val="00294FE7"/>
    <w:rsid w:val="002967E6"/>
    <w:rsid w:val="00296B5F"/>
    <w:rsid w:val="00297172"/>
    <w:rsid w:val="0029736B"/>
    <w:rsid w:val="00297EFE"/>
    <w:rsid w:val="002A1180"/>
    <w:rsid w:val="002A1BAF"/>
    <w:rsid w:val="002A339F"/>
    <w:rsid w:val="002A34DD"/>
    <w:rsid w:val="002A3929"/>
    <w:rsid w:val="002A4012"/>
    <w:rsid w:val="002A6077"/>
    <w:rsid w:val="002A6712"/>
    <w:rsid w:val="002B0265"/>
    <w:rsid w:val="002B2759"/>
    <w:rsid w:val="002B3254"/>
    <w:rsid w:val="002B3C4E"/>
    <w:rsid w:val="002B4883"/>
    <w:rsid w:val="002B49E0"/>
    <w:rsid w:val="002B4AB6"/>
    <w:rsid w:val="002B5B2F"/>
    <w:rsid w:val="002B5F58"/>
    <w:rsid w:val="002C1913"/>
    <w:rsid w:val="002C1A4E"/>
    <w:rsid w:val="002C317A"/>
    <w:rsid w:val="002C3C0B"/>
    <w:rsid w:val="002C3DC4"/>
    <w:rsid w:val="002C4843"/>
    <w:rsid w:val="002C502D"/>
    <w:rsid w:val="002C55C3"/>
    <w:rsid w:val="002D01B7"/>
    <w:rsid w:val="002D0671"/>
    <w:rsid w:val="002D0C5B"/>
    <w:rsid w:val="002E1286"/>
    <w:rsid w:val="002E38F5"/>
    <w:rsid w:val="002E39EB"/>
    <w:rsid w:val="002E463C"/>
    <w:rsid w:val="002E5BFC"/>
    <w:rsid w:val="002F0AE6"/>
    <w:rsid w:val="002F16C6"/>
    <w:rsid w:val="002F1CC2"/>
    <w:rsid w:val="002F1D7B"/>
    <w:rsid w:val="002F3969"/>
    <w:rsid w:val="002F45D7"/>
    <w:rsid w:val="002F505F"/>
    <w:rsid w:val="002F5ADA"/>
    <w:rsid w:val="002F70AB"/>
    <w:rsid w:val="003004ED"/>
    <w:rsid w:val="00300DD6"/>
    <w:rsid w:val="00301BFE"/>
    <w:rsid w:val="00302786"/>
    <w:rsid w:val="00303552"/>
    <w:rsid w:val="003037BE"/>
    <w:rsid w:val="00306F3D"/>
    <w:rsid w:val="0031007E"/>
    <w:rsid w:val="0031174E"/>
    <w:rsid w:val="00312332"/>
    <w:rsid w:val="00312DA0"/>
    <w:rsid w:val="00316AE8"/>
    <w:rsid w:val="00317985"/>
    <w:rsid w:val="00317DA3"/>
    <w:rsid w:val="00320C3F"/>
    <w:rsid w:val="00322A7D"/>
    <w:rsid w:val="00322C7F"/>
    <w:rsid w:val="003255CB"/>
    <w:rsid w:val="003264F4"/>
    <w:rsid w:val="003267D2"/>
    <w:rsid w:val="00327773"/>
    <w:rsid w:val="00327CCD"/>
    <w:rsid w:val="00327D50"/>
    <w:rsid w:val="00330C62"/>
    <w:rsid w:val="00334424"/>
    <w:rsid w:val="00334979"/>
    <w:rsid w:val="00335300"/>
    <w:rsid w:val="00335E77"/>
    <w:rsid w:val="00337034"/>
    <w:rsid w:val="00340C99"/>
    <w:rsid w:val="00341A4A"/>
    <w:rsid w:val="00342F5B"/>
    <w:rsid w:val="00345A74"/>
    <w:rsid w:val="003460D4"/>
    <w:rsid w:val="00346266"/>
    <w:rsid w:val="0035011C"/>
    <w:rsid w:val="003507A6"/>
    <w:rsid w:val="00350C82"/>
    <w:rsid w:val="00351010"/>
    <w:rsid w:val="00352C08"/>
    <w:rsid w:val="00353AA1"/>
    <w:rsid w:val="0035419B"/>
    <w:rsid w:val="0035429D"/>
    <w:rsid w:val="00354398"/>
    <w:rsid w:val="00354D33"/>
    <w:rsid w:val="00355101"/>
    <w:rsid w:val="00356704"/>
    <w:rsid w:val="00357663"/>
    <w:rsid w:val="00357C58"/>
    <w:rsid w:val="0036023F"/>
    <w:rsid w:val="00360FA1"/>
    <w:rsid w:val="0036207A"/>
    <w:rsid w:val="00362D5F"/>
    <w:rsid w:val="00363EA7"/>
    <w:rsid w:val="0036464E"/>
    <w:rsid w:val="003706B7"/>
    <w:rsid w:val="00370E00"/>
    <w:rsid w:val="00372FF3"/>
    <w:rsid w:val="00374105"/>
    <w:rsid w:val="003761FD"/>
    <w:rsid w:val="003800FC"/>
    <w:rsid w:val="00381973"/>
    <w:rsid w:val="003821AE"/>
    <w:rsid w:val="00382C6C"/>
    <w:rsid w:val="0038400C"/>
    <w:rsid w:val="00384948"/>
    <w:rsid w:val="00385537"/>
    <w:rsid w:val="003856CB"/>
    <w:rsid w:val="00385DC7"/>
    <w:rsid w:val="00387720"/>
    <w:rsid w:val="00387FD4"/>
    <w:rsid w:val="00390F0E"/>
    <w:rsid w:val="0039275A"/>
    <w:rsid w:val="00392EEF"/>
    <w:rsid w:val="0039334D"/>
    <w:rsid w:val="003934A0"/>
    <w:rsid w:val="0039544F"/>
    <w:rsid w:val="0039563D"/>
    <w:rsid w:val="003957BA"/>
    <w:rsid w:val="00397673"/>
    <w:rsid w:val="003A1359"/>
    <w:rsid w:val="003A26FF"/>
    <w:rsid w:val="003A31C6"/>
    <w:rsid w:val="003A3955"/>
    <w:rsid w:val="003A3F8C"/>
    <w:rsid w:val="003A6E82"/>
    <w:rsid w:val="003A6EE2"/>
    <w:rsid w:val="003A7A89"/>
    <w:rsid w:val="003A7AA5"/>
    <w:rsid w:val="003B11E7"/>
    <w:rsid w:val="003B3582"/>
    <w:rsid w:val="003B4EC3"/>
    <w:rsid w:val="003B51BD"/>
    <w:rsid w:val="003B5D81"/>
    <w:rsid w:val="003B6ADE"/>
    <w:rsid w:val="003C033C"/>
    <w:rsid w:val="003C1661"/>
    <w:rsid w:val="003C1729"/>
    <w:rsid w:val="003C1CB4"/>
    <w:rsid w:val="003C20C5"/>
    <w:rsid w:val="003C3F03"/>
    <w:rsid w:val="003C5229"/>
    <w:rsid w:val="003C52D7"/>
    <w:rsid w:val="003C55CF"/>
    <w:rsid w:val="003C5885"/>
    <w:rsid w:val="003C610C"/>
    <w:rsid w:val="003D1911"/>
    <w:rsid w:val="003D6408"/>
    <w:rsid w:val="003D704C"/>
    <w:rsid w:val="003D7679"/>
    <w:rsid w:val="003E04F8"/>
    <w:rsid w:val="003E0921"/>
    <w:rsid w:val="003E26C9"/>
    <w:rsid w:val="003E479A"/>
    <w:rsid w:val="003E4E72"/>
    <w:rsid w:val="003E5ADD"/>
    <w:rsid w:val="003E685D"/>
    <w:rsid w:val="003E7983"/>
    <w:rsid w:val="003F1036"/>
    <w:rsid w:val="003F1DF0"/>
    <w:rsid w:val="003F50EF"/>
    <w:rsid w:val="003F5C03"/>
    <w:rsid w:val="003F5E72"/>
    <w:rsid w:val="003F6DC4"/>
    <w:rsid w:val="003F79C9"/>
    <w:rsid w:val="004009FA"/>
    <w:rsid w:val="004010C6"/>
    <w:rsid w:val="004016F5"/>
    <w:rsid w:val="00401B37"/>
    <w:rsid w:val="00401D8E"/>
    <w:rsid w:val="00401EA9"/>
    <w:rsid w:val="0040388A"/>
    <w:rsid w:val="00403B92"/>
    <w:rsid w:val="004040E0"/>
    <w:rsid w:val="0040589D"/>
    <w:rsid w:val="00411ABB"/>
    <w:rsid w:val="00412586"/>
    <w:rsid w:val="00412893"/>
    <w:rsid w:val="00414F30"/>
    <w:rsid w:val="00415B9E"/>
    <w:rsid w:val="00415C26"/>
    <w:rsid w:val="00417082"/>
    <w:rsid w:val="00417872"/>
    <w:rsid w:val="00420074"/>
    <w:rsid w:val="004228EB"/>
    <w:rsid w:val="00423A96"/>
    <w:rsid w:val="00424593"/>
    <w:rsid w:val="004254A6"/>
    <w:rsid w:val="004274DC"/>
    <w:rsid w:val="00427FA8"/>
    <w:rsid w:val="0043148D"/>
    <w:rsid w:val="004315AE"/>
    <w:rsid w:val="00431D34"/>
    <w:rsid w:val="0043262E"/>
    <w:rsid w:val="004334A6"/>
    <w:rsid w:val="00434BD4"/>
    <w:rsid w:val="00440AE8"/>
    <w:rsid w:val="00441C50"/>
    <w:rsid w:val="00446CAB"/>
    <w:rsid w:val="00447A9A"/>
    <w:rsid w:val="00447E3A"/>
    <w:rsid w:val="0045102B"/>
    <w:rsid w:val="00453BB9"/>
    <w:rsid w:val="004548B4"/>
    <w:rsid w:val="004569DE"/>
    <w:rsid w:val="0046006F"/>
    <w:rsid w:val="00465687"/>
    <w:rsid w:val="004663E0"/>
    <w:rsid w:val="00467741"/>
    <w:rsid w:val="00467D70"/>
    <w:rsid w:val="0047211E"/>
    <w:rsid w:val="0047327F"/>
    <w:rsid w:val="0047615F"/>
    <w:rsid w:val="004828ED"/>
    <w:rsid w:val="00482F69"/>
    <w:rsid w:val="00484CCE"/>
    <w:rsid w:val="00484FAB"/>
    <w:rsid w:val="00485F2A"/>
    <w:rsid w:val="00486216"/>
    <w:rsid w:val="0048689B"/>
    <w:rsid w:val="00486901"/>
    <w:rsid w:val="0049227F"/>
    <w:rsid w:val="00493203"/>
    <w:rsid w:val="00495966"/>
    <w:rsid w:val="004A2EFE"/>
    <w:rsid w:val="004A3D99"/>
    <w:rsid w:val="004A45BD"/>
    <w:rsid w:val="004A4A57"/>
    <w:rsid w:val="004A4C78"/>
    <w:rsid w:val="004A4D71"/>
    <w:rsid w:val="004A529B"/>
    <w:rsid w:val="004A56D2"/>
    <w:rsid w:val="004A6B8A"/>
    <w:rsid w:val="004A6E0C"/>
    <w:rsid w:val="004B0185"/>
    <w:rsid w:val="004B1A42"/>
    <w:rsid w:val="004B2F26"/>
    <w:rsid w:val="004B36E0"/>
    <w:rsid w:val="004B3F5F"/>
    <w:rsid w:val="004B49C8"/>
    <w:rsid w:val="004B4C49"/>
    <w:rsid w:val="004B4FEB"/>
    <w:rsid w:val="004B588B"/>
    <w:rsid w:val="004B7F4F"/>
    <w:rsid w:val="004C14F4"/>
    <w:rsid w:val="004C27D0"/>
    <w:rsid w:val="004C291E"/>
    <w:rsid w:val="004C2FBA"/>
    <w:rsid w:val="004C3F26"/>
    <w:rsid w:val="004C4B59"/>
    <w:rsid w:val="004C50CA"/>
    <w:rsid w:val="004C628E"/>
    <w:rsid w:val="004D2239"/>
    <w:rsid w:val="004D223E"/>
    <w:rsid w:val="004D3B5E"/>
    <w:rsid w:val="004D515E"/>
    <w:rsid w:val="004D5407"/>
    <w:rsid w:val="004D63AC"/>
    <w:rsid w:val="004D7731"/>
    <w:rsid w:val="004E0432"/>
    <w:rsid w:val="004E056F"/>
    <w:rsid w:val="004E124B"/>
    <w:rsid w:val="004E1957"/>
    <w:rsid w:val="004E1D3C"/>
    <w:rsid w:val="004E20D7"/>
    <w:rsid w:val="004E264F"/>
    <w:rsid w:val="004E4709"/>
    <w:rsid w:val="004E5B84"/>
    <w:rsid w:val="004F0C5E"/>
    <w:rsid w:val="004F147A"/>
    <w:rsid w:val="004F15FA"/>
    <w:rsid w:val="004F188C"/>
    <w:rsid w:val="004F2A9C"/>
    <w:rsid w:val="004F3FDD"/>
    <w:rsid w:val="004F4BC9"/>
    <w:rsid w:val="004F5543"/>
    <w:rsid w:val="004F5806"/>
    <w:rsid w:val="004F5849"/>
    <w:rsid w:val="004F73A1"/>
    <w:rsid w:val="00502F9A"/>
    <w:rsid w:val="00503CC7"/>
    <w:rsid w:val="00504125"/>
    <w:rsid w:val="005045B9"/>
    <w:rsid w:val="0051090A"/>
    <w:rsid w:val="00510A8F"/>
    <w:rsid w:val="00515025"/>
    <w:rsid w:val="005159F7"/>
    <w:rsid w:val="00516010"/>
    <w:rsid w:val="0051602D"/>
    <w:rsid w:val="005173C6"/>
    <w:rsid w:val="0051781A"/>
    <w:rsid w:val="00521973"/>
    <w:rsid w:val="00524F9D"/>
    <w:rsid w:val="00526F41"/>
    <w:rsid w:val="005303C6"/>
    <w:rsid w:val="00530DEE"/>
    <w:rsid w:val="0053182B"/>
    <w:rsid w:val="005332F8"/>
    <w:rsid w:val="00535811"/>
    <w:rsid w:val="00537F5D"/>
    <w:rsid w:val="0054037E"/>
    <w:rsid w:val="00540C5C"/>
    <w:rsid w:val="00542877"/>
    <w:rsid w:val="00544DE4"/>
    <w:rsid w:val="00545713"/>
    <w:rsid w:val="00546A60"/>
    <w:rsid w:val="00547873"/>
    <w:rsid w:val="00547E68"/>
    <w:rsid w:val="005513B0"/>
    <w:rsid w:val="005516AB"/>
    <w:rsid w:val="00553092"/>
    <w:rsid w:val="00553E19"/>
    <w:rsid w:val="005542F6"/>
    <w:rsid w:val="00554302"/>
    <w:rsid w:val="00555A47"/>
    <w:rsid w:val="00555B5D"/>
    <w:rsid w:val="00560C7D"/>
    <w:rsid w:val="0056112D"/>
    <w:rsid w:val="00562B0F"/>
    <w:rsid w:val="005632CF"/>
    <w:rsid w:val="005645C3"/>
    <w:rsid w:val="00564ABD"/>
    <w:rsid w:val="0056610E"/>
    <w:rsid w:val="005671D2"/>
    <w:rsid w:val="0057179B"/>
    <w:rsid w:val="00572422"/>
    <w:rsid w:val="005763AE"/>
    <w:rsid w:val="00576A1B"/>
    <w:rsid w:val="005773AF"/>
    <w:rsid w:val="00577708"/>
    <w:rsid w:val="00577921"/>
    <w:rsid w:val="005779D8"/>
    <w:rsid w:val="00577E82"/>
    <w:rsid w:val="00580A09"/>
    <w:rsid w:val="00583E15"/>
    <w:rsid w:val="00586442"/>
    <w:rsid w:val="00590124"/>
    <w:rsid w:val="00594B87"/>
    <w:rsid w:val="0059694F"/>
    <w:rsid w:val="005A05F8"/>
    <w:rsid w:val="005A0960"/>
    <w:rsid w:val="005A45C5"/>
    <w:rsid w:val="005A4D0D"/>
    <w:rsid w:val="005A4F9E"/>
    <w:rsid w:val="005A65A0"/>
    <w:rsid w:val="005A68D0"/>
    <w:rsid w:val="005A6AAF"/>
    <w:rsid w:val="005B2A59"/>
    <w:rsid w:val="005B7FBA"/>
    <w:rsid w:val="005C027A"/>
    <w:rsid w:val="005C08E2"/>
    <w:rsid w:val="005C1375"/>
    <w:rsid w:val="005C32B5"/>
    <w:rsid w:val="005C4746"/>
    <w:rsid w:val="005C5E45"/>
    <w:rsid w:val="005C6C48"/>
    <w:rsid w:val="005C6E20"/>
    <w:rsid w:val="005C77FA"/>
    <w:rsid w:val="005C7BE5"/>
    <w:rsid w:val="005D038D"/>
    <w:rsid w:val="005D0F88"/>
    <w:rsid w:val="005D1553"/>
    <w:rsid w:val="005D291A"/>
    <w:rsid w:val="005D3669"/>
    <w:rsid w:val="005D4C43"/>
    <w:rsid w:val="005D57EB"/>
    <w:rsid w:val="005D5A14"/>
    <w:rsid w:val="005D6F89"/>
    <w:rsid w:val="005D71E6"/>
    <w:rsid w:val="005E0234"/>
    <w:rsid w:val="005E2D3C"/>
    <w:rsid w:val="005E3AD3"/>
    <w:rsid w:val="005E41A5"/>
    <w:rsid w:val="005E6A1D"/>
    <w:rsid w:val="005E7B6F"/>
    <w:rsid w:val="005F5CB3"/>
    <w:rsid w:val="005F6D00"/>
    <w:rsid w:val="006013A6"/>
    <w:rsid w:val="006027F9"/>
    <w:rsid w:val="006039FB"/>
    <w:rsid w:val="00605FBE"/>
    <w:rsid w:val="00610B19"/>
    <w:rsid w:val="0061429E"/>
    <w:rsid w:val="006150CC"/>
    <w:rsid w:val="00615446"/>
    <w:rsid w:val="00616C73"/>
    <w:rsid w:val="0061718F"/>
    <w:rsid w:val="00617C6F"/>
    <w:rsid w:val="00621446"/>
    <w:rsid w:val="00621FEB"/>
    <w:rsid w:val="00622FAF"/>
    <w:rsid w:val="00623BA1"/>
    <w:rsid w:val="00623EE6"/>
    <w:rsid w:val="0062418D"/>
    <w:rsid w:val="00626B19"/>
    <w:rsid w:val="0062737D"/>
    <w:rsid w:val="0063061F"/>
    <w:rsid w:val="00633579"/>
    <w:rsid w:val="0063525C"/>
    <w:rsid w:val="0063603E"/>
    <w:rsid w:val="00636C12"/>
    <w:rsid w:val="00636E81"/>
    <w:rsid w:val="006424A1"/>
    <w:rsid w:val="006425DF"/>
    <w:rsid w:val="00642D77"/>
    <w:rsid w:val="006456F6"/>
    <w:rsid w:val="006476C6"/>
    <w:rsid w:val="00650C42"/>
    <w:rsid w:val="00655179"/>
    <w:rsid w:val="00663520"/>
    <w:rsid w:val="006637C3"/>
    <w:rsid w:val="00663CCD"/>
    <w:rsid w:val="00665904"/>
    <w:rsid w:val="00667F8A"/>
    <w:rsid w:val="006703BB"/>
    <w:rsid w:val="006718B9"/>
    <w:rsid w:val="00671DA8"/>
    <w:rsid w:val="0068092A"/>
    <w:rsid w:val="00682463"/>
    <w:rsid w:val="0068454F"/>
    <w:rsid w:val="00687EF9"/>
    <w:rsid w:val="006900A8"/>
    <w:rsid w:val="006907B4"/>
    <w:rsid w:val="006912EF"/>
    <w:rsid w:val="006930DD"/>
    <w:rsid w:val="00695411"/>
    <w:rsid w:val="00696513"/>
    <w:rsid w:val="006A194D"/>
    <w:rsid w:val="006A2047"/>
    <w:rsid w:val="006A26FF"/>
    <w:rsid w:val="006A28B2"/>
    <w:rsid w:val="006A4B6D"/>
    <w:rsid w:val="006A7D28"/>
    <w:rsid w:val="006B098F"/>
    <w:rsid w:val="006B1D4F"/>
    <w:rsid w:val="006B375F"/>
    <w:rsid w:val="006B4080"/>
    <w:rsid w:val="006B4EEA"/>
    <w:rsid w:val="006B4FAE"/>
    <w:rsid w:val="006B779F"/>
    <w:rsid w:val="006C1286"/>
    <w:rsid w:val="006C2554"/>
    <w:rsid w:val="006C438D"/>
    <w:rsid w:val="006C4D38"/>
    <w:rsid w:val="006C5414"/>
    <w:rsid w:val="006C74F9"/>
    <w:rsid w:val="006D08C7"/>
    <w:rsid w:val="006D214C"/>
    <w:rsid w:val="006D2C0A"/>
    <w:rsid w:val="006D569D"/>
    <w:rsid w:val="006D7212"/>
    <w:rsid w:val="006E0996"/>
    <w:rsid w:val="006E1490"/>
    <w:rsid w:val="006E1CEF"/>
    <w:rsid w:val="006E4332"/>
    <w:rsid w:val="006E55A6"/>
    <w:rsid w:val="006E641E"/>
    <w:rsid w:val="006F03BA"/>
    <w:rsid w:val="006F1A6B"/>
    <w:rsid w:val="006F29AC"/>
    <w:rsid w:val="006F3169"/>
    <w:rsid w:val="006F3C82"/>
    <w:rsid w:val="006F5777"/>
    <w:rsid w:val="006F6E47"/>
    <w:rsid w:val="00701495"/>
    <w:rsid w:val="0070402D"/>
    <w:rsid w:val="007043CD"/>
    <w:rsid w:val="007051A6"/>
    <w:rsid w:val="00705441"/>
    <w:rsid w:val="00705547"/>
    <w:rsid w:val="007063E0"/>
    <w:rsid w:val="0070739D"/>
    <w:rsid w:val="007102F1"/>
    <w:rsid w:val="007107CB"/>
    <w:rsid w:val="00710E47"/>
    <w:rsid w:val="007126FB"/>
    <w:rsid w:val="00712A44"/>
    <w:rsid w:val="00713D25"/>
    <w:rsid w:val="00715C35"/>
    <w:rsid w:val="00716AFB"/>
    <w:rsid w:val="0072270C"/>
    <w:rsid w:val="0072299D"/>
    <w:rsid w:val="007229D5"/>
    <w:rsid w:val="00722FD5"/>
    <w:rsid w:val="00723DF6"/>
    <w:rsid w:val="0072453C"/>
    <w:rsid w:val="00724EFF"/>
    <w:rsid w:val="00725AEA"/>
    <w:rsid w:val="007261EB"/>
    <w:rsid w:val="00726E14"/>
    <w:rsid w:val="00734110"/>
    <w:rsid w:val="00734789"/>
    <w:rsid w:val="00736280"/>
    <w:rsid w:val="00740208"/>
    <w:rsid w:val="00740D30"/>
    <w:rsid w:val="0074385E"/>
    <w:rsid w:val="007445FB"/>
    <w:rsid w:val="00744719"/>
    <w:rsid w:val="00744B24"/>
    <w:rsid w:val="00745EE8"/>
    <w:rsid w:val="007461D3"/>
    <w:rsid w:val="00746C9F"/>
    <w:rsid w:val="007522A8"/>
    <w:rsid w:val="00752CAF"/>
    <w:rsid w:val="00753A59"/>
    <w:rsid w:val="00753F8D"/>
    <w:rsid w:val="00754110"/>
    <w:rsid w:val="00755488"/>
    <w:rsid w:val="0075582A"/>
    <w:rsid w:val="007566AE"/>
    <w:rsid w:val="00757DD5"/>
    <w:rsid w:val="00764971"/>
    <w:rsid w:val="0076721C"/>
    <w:rsid w:val="007674FC"/>
    <w:rsid w:val="00770095"/>
    <w:rsid w:val="00770203"/>
    <w:rsid w:val="0077142E"/>
    <w:rsid w:val="007720CD"/>
    <w:rsid w:val="00773072"/>
    <w:rsid w:val="00775DB5"/>
    <w:rsid w:val="00775DBB"/>
    <w:rsid w:val="007815BB"/>
    <w:rsid w:val="007845DF"/>
    <w:rsid w:val="00784630"/>
    <w:rsid w:val="007858E8"/>
    <w:rsid w:val="0078623A"/>
    <w:rsid w:val="007929E8"/>
    <w:rsid w:val="0079371B"/>
    <w:rsid w:val="00794EB1"/>
    <w:rsid w:val="007962A6"/>
    <w:rsid w:val="00796C6E"/>
    <w:rsid w:val="007A11DE"/>
    <w:rsid w:val="007A5130"/>
    <w:rsid w:val="007A659D"/>
    <w:rsid w:val="007A7492"/>
    <w:rsid w:val="007B04CB"/>
    <w:rsid w:val="007B076E"/>
    <w:rsid w:val="007B0D9C"/>
    <w:rsid w:val="007B10E7"/>
    <w:rsid w:val="007B445D"/>
    <w:rsid w:val="007B5EA7"/>
    <w:rsid w:val="007B75AC"/>
    <w:rsid w:val="007B767F"/>
    <w:rsid w:val="007C0A1E"/>
    <w:rsid w:val="007C0E35"/>
    <w:rsid w:val="007C14BB"/>
    <w:rsid w:val="007C1FC3"/>
    <w:rsid w:val="007C20DB"/>
    <w:rsid w:val="007C351D"/>
    <w:rsid w:val="007C3632"/>
    <w:rsid w:val="007C4424"/>
    <w:rsid w:val="007C4574"/>
    <w:rsid w:val="007C6280"/>
    <w:rsid w:val="007C6622"/>
    <w:rsid w:val="007C7B88"/>
    <w:rsid w:val="007D073D"/>
    <w:rsid w:val="007D0D4F"/>
    <w:rsid w:val="007D1642"/>
    <w:rsid w:val="007D20B3"/>
    <w:rsid w:val="007D22A3"/>
    <w:rsid w:val="007D23C9"/>
    <w:rsid w:val="007D281E"/>
    <w:rsid w:val="007D29DE"/>
    <w:rsid w:val="007D5C9C"/>
    <w:rsid w:val="007D6CF7"/>
    <w:rsid w:val="007D7455"/>
    <w:rsid w:val="007D7DE0"/>
    <w:rsid w:val="007E0C32"/>
    <w:rsid w:val="007E17DD"/>
    <w:rsid w:val="007E256C"/>
    <w:rsid w:val="007E2E67"/>
    <w:rsid w:val="007E3B1E"/>
    <w:rsid w:val="007E573B"/>
    <w:rsid w:val="007E68BD"/>
    <w:rsid w:val="007E6AF4"/>
    <w:rsid w:val="007E7CE1"/>
    <w:rsid w:val="007E7F32"/>
    <w:rsid w:val="007F09EC"/>
    <w:rsid w:val="007F3C47"/>
    <w:rsid w:val="007F604C"/>
    <w:rsid w:val="007F605E"/>
    <w:rsid w:val="007F6A43"/>
    <w:rsid w:val="007F72A0"/>
    <w:rsid w:val="008018D7"/>
    <w:rsid w:val="00801BFD"/>
    <w:rsid w:val="008029B0"/>
    <w:rsid w:val="00803947"/>
    <w:rsid w:val="00804625"/>
    <w:rsid w:val="0080465C"/>
    <w:rsid w:val="00805E3F"/>
    <w:rsid w:val="0080671D"/>
    <w:rsid w:val="0080703C"/>
    <w:rsid w:val="0080744A"/>
    <w:rsid w:val="008104D4"/>
    <w:rsid w:val="00811D46"/>
    <w:rsid w:val="008124B8"/>
    <w:rsid w:val="00813162"/>
    <w:rsid w:val="008133C5"/>
    <w:rsid w:val="008140FC"/>
    <w:rsid w:val="00814D30"/>
    <w:rsid w:val="0081551B"/>
    <w:rsid w:val="00815C1D"/>
    <w:rsid w:val="00815E04"/>
    <w:rsid w:val="00817359"/>
    <w:rsid w:val="0082096C"/>
    <w:rsid w:val="00821075"/>
    <w:rsid w:val="00823068"/>
    <w:rsid w:val="00826017"/>
    <w:rsid w:val="00827B1C"/>
    <w:rsid w:val="00830082"/>
    <w:rsid w:val="00830B0E"/>
    <w:rsid w:val="00830B24"/>
    <w:rsid w:val="00833AB3"/>
    <w:rsid w:val="00834069"/>
    <w:rsid w:val="0083475B"/>
    <w:rsid w:val="00834863"/>
    <w:rsid w:val="00835A46"/>
    <w:rsid w:val="00836E22"/>
    <w:rsid w:val="00837B54"/>
    <w:rsid w:val="00837F4E"/>
    <w:rsid w:val="00844845"/>
    <w:rsid w:val="00845739"/>
    <w:rsid w:val="00845B19"/>
    <w:rsid w:val="00845F6D"/>
    <w:rsid w:val="00846929"/>
    <w:rsid w:val="0085033F"/>
    <w:rsid w:val="00850D0A"/>
    <w:rsid w:val="008535B8"/>
    <w:rsid w:val="00853C2A"/>
    <w:rsid w:val="008545D7"/>
    <w:rsid w:val="008548FF"/>
    <w:rsid w:val="008606B8"/>
    <w:rsid w:val="008621BA"/>
    <w:rsid w:val="00862CB7"/>
    <w:rsid w:val="00863697"/>
    <w:rsid w:val="008641BC"/>
    <w:rsid w:val="00865AF2"/>
    <w:rsid w:val="00865DDE"/>
    <w:rsid w:val="00866F88"/>
    <w:rsid w:val="00867315"/>
    <w:rsid w:val="008708FE"/>
    <w:rsid w:val="00871A62"/>
    <w:rsid w:val="00872E24"/>
    <w:rsid w:val="00873C28"/>
    <w:rsid w:val="00874718"/>
    <w:rsid w:val="00875114"/>
    <w:rsid w:val="008752AF"/>
    <w:rsid w:val="0087584B"/>
    <w:rsid w:val="00875D8D"/>
    <w:rsid w:val="00876E16"/>
    <w:rsid w:val="008819FD"/>
    <w:rsid w:val="0088287B"/>
    <w:rsid w:val="00882DF5"/>
    <w:rsid w:val="00883DD9"/>
    <w:rsid w:val="0088458D"/>
    <w:rsid w:val="008855C2"/>
    <w:rsid w:val="00886627"/>
    <w:rsid w:val="008868C2"/>
    <w:rsid w:val="00887313"/>
    <w:rsid w:val="0089180D"/>
    <w:rsid w:val="00891854"/>
    <w:rsid w:val="0089437D"/>
    <w:rsid w:val="00894900"/>
    <w:rsid w:val="0089795C"/>
    <w:rsid w:val="00897A93"/>
    <w:rsid w:val="008A001E"/>
    <w:rsid w:val="008A049B"/>
    <w:rsid w:val="008A0DCB"/>
    <w:rsid w:val="008A177A"/>
    <w:rsid w:val="008A1B4B"/>
    <w:rsid w:val="008A2DEF"/>
    <w:rsid w:val="008A5720"/>
    <w:rsid w:val="008A7564"/>
    <w:rsid w:val="008B180A"/>
    <w:rsid w:val="008B1ACE"/>
    <w:rsid w:val="008B2287"/>
    <w:rsid w:val="008B2BE5"/>
    <w:rsid w:val="008B4435"/>
    <w:rsid w:val="008B5327"/>
    <w:rsid w:val="008B5BCA"/>
    <w:rsid w:val="008B5F73"/>
    <w:rsid w:val="008B6995"/>
    <w:rsid w:val="008C0426"/>
    <w:rsid w:val="008C4455"/>
    <w:rsid w:val="008C6906"/>
    <w:rsid w:val="008C6F64"/>
    <w:rsid w:val="008C7A16"/>
    <w:rsid w:val="008C7CE7"/>
    <w:rsid w:val="008D2D68"/>
    <w:rsid w:val="008D393E"/>
    <w:rsid w:val="008D43CE"/>
    <w:rsid w:val="008D5226"/>
    <w:rsid w:val="008D7B1C"/>
    <w:rsid w:val="008E0577"/>
    <w:rsid w:val="008E0F7D"/>
    <w:rsid w:val="008E1CB2"/>
    <w:rsid w:val="008E23D3"/>
    <w:rsid w:val="008E302F"/>
    <w:rsid w:val="008E3857"/>
    <w:rsid w:val="008E3FAC"/>
    <w:rsid w:val="008E41C1"/>
    <w:rsid w:val="008E5937"/>
    <w:rsid w:val="008E6ACA"/>
    <w:rsid w:val="008E6C1A"/>
    <w:rsid w:val="008E74D7"/>
    <w:rsid w:val="008F2622"/>
    <w:rsid w:val="008F32C9"/>
    <w:rsid w:val="008F330D"/>
    <w:rsid w:val="008F5059"/>
    <w:rsid w:val="008F5548"/>
    <w:rsid w:val="008F58C7"/>
    <w:rsid w:val="008F5DF0"/>
    <w:rsid w:val="008F7249"/>
    <w:rsid w:val="008F7AAA"/>
    <w:rsid w:val="00900DF3"/>
    <w:rsid w:val="009020C4"/>
    <w:rsid w:val="00911601"/>
    <w:rsid w:val="00912D7A"/>
    <w:rsid w:val="00913527"/>
    <w:rsid w:val="009140A9"/>
    <w:rsid w:val="00915559"/>
    <w:rsid w:val="00915F76"/>
    <w:rsid w:val="009205A9"/>
    <w:rsid w:val="009206E2"/>
    <w:rsid w:val="0092100A"/>
    <w:rsid w:val="00921238"/>
    <w:rsid w:val="009220D8"/>
    <w:rsid w:val="00923D04"/>
    <w:rsid w:val="00924D10"/>
    <w:rsid w:val="00924D9A"/>
    <w:rsid w:val="009255B2"/>
    <w:rsid w:val="009278BC"/>
    <w:rsid w:val="009300D3"/>
    <w:rsid w:val="00930CC6"/>
    <w:rsid w:val="00931542"/>
    <w:rsid w:val="00931884"/>
    <w:rsid w:val="00931ED8"/>
    <w:rsid w:val="009347FC"/>
    <w:rsid w:val="009375DE"/>
    <w:rsid w:val="00941A30"/>
    <w:rsid w:val="00944DFF"/>
    <w:rsid w:val="00945281"/>
    <w:rsid w:val="00951491"/>
    <w:rsid w:val="00952507"/>
    <w:rsid w:val="00952B2E"/>
    <w:rsid w:val="00952DBD"/>
    <w:rsid w:val="00954BF0"/>
    <w:rsid w:val="009554B3"/>
    <w:rsid w:val="0095631F"/>
    <w:rsid w:val="0095776C"/>
    <w:rsid w:val="00961C76"/>
    <w:rsid w:val="00961D57"/>
    <w:rsid w:val="009643A3"/>
    <w:rsid w:val="00965122"/>
    <w:rsid w:val="00965C23"/>
    <w:rsid w:val="00965C33"/>
    <w:rsid w:val="00966DBD"/>
    <w:rsid w:val="00967532"/>
    <w:rsid w:val="00967615"/>
    <w:rsid w:val="00967EED"/>
    <w:rsid w:val="00970A4E"/>
    <w:rsid w:val="00970E56"/>
    <w:rsid w:val="00971F55"/>
    <w:rsid w:val="0097492E"/>
    <w:rsid w:val="009764A9"/>
    <w:rsid w:val="009767CC"/>
    <w:rsid w:val="00976DE5"/>
    <w:rsid w:val="009772C2"/>
    <w:rsid w:val="009800E2"/>
    <w:rsid w:val="0098086B"/>
    <w:rsid w:val="00981DC4"/>
    <w:rsid w:val="00982E63"/>
    <w:rsid w:val="00982E6A"/>
    <w:rsid w:val="009840F3"/>
    <w:rsid w:val="00984428"/>
    <w:rsid w:val="00985501"/>
    <w:rsid w:val="009861D4"/>
    <w:rsid w:val="00987202"/>
    <w:rsid w:val="0099235C"/>
    <w:rsid w:val="0099238B"/>
    <w:rsid w:val="00993067"/>
    <w:rsid w:val="009949C6"/>
    <w:rsid w:val="0099737B"/>
    <w:rsid w:val="00997A08"/>
    <w:rsid w:val="009A04B3"/>
    <w:rsid w:val="009A1261"/>
    <w:rsid w:val="009A1EC7"/>
    <w:rsid w:val="009A2132"/>
    <w:rsid w:val="009A250F"/>
    <w:rsid w:val="009A2D83"/>
    <w:rsid w:val="009A3CB2"/>
    <w:rsid w:val="009A661F"/>
    <w:rsid w:val="009A66E8"/>
    <w:rsid w:val="009B2149"/>
    <w:rsid w:val="009B2A4A"/>
    <w:rsid w:val="009B2E35"/>
    <w:rsid w:val="009B34FA"/>
    <w:rsid w:val="009B5785"/>
    <w:rsid w:val="009B5C05"/>
    <w:rsid w:val="009B5E69"/>
    <w:rsid w:val="009B6503"/>
    <w:rsid w:val="009B72A4"/>
    <w:rsid w:val="009C177E"/>
    <w:rsid w:val="009C1897"/>
    <w:rsid w:val="009C25F5"/>
    <w:rsid w:val="009C4254"/>
    <w:rsid w:val="009C48A0"/>
    <w:rsid w:val="009C6700"/>
    <w:rsid w:val="009C7971"/>
    <w:rsid w:val="009D0549"/>
    <w:rsid w:val="009D18D0"/>
    <w:rsid w:val="009D1F2B"/>
    <w:rsid w:val="009D24B7"/>
    <w:rsid w:val="009D2A64"/>
    <w:rsid w:val="009D4242"/>
    <w:rsid w:val="009D632F"/>
    <w:rsid w:val="009D6406"/>
    <w:rsid w:val="009D7179"/>
    <w:rsid w:val="009E036D"/>
    <w:rsid w:val="009E057F"/>
    <w:rsid w:val="009E2989"/>
    <w:rsid w:val="009E4589"/>
    <w:rsid w:val="009E51B4"/>
    <w:rsid w:val="009E55DF"/>
    <w:rsid w:val="009E6096"/>
    <w:rsid w:val="009E70F2"/>
    <w:rsid w:val="009F17A9"/>
    <w:rsid w:val="009F2782"/>
    <w:rsid w:val="009F30CC"/>
    <w:rsid w:val="009F41F9"/>
    <w:rsid w:val="009F502F"/>
    <w:rsid w:val="009F52C2"/>
    <w:rsid w:val="009F60D3"/>
    <w:rsid w:val="009F6B0F"/>
    <w:rsid w:val="009F6C0E"/>
    <w:rsid w:val="009F6C6C"/>
    <w:rsid w:val="009F71C8"/>
    <w:rsid w:val="009F79BA"/>
    <w:rsid w:val="00A01623"/>
    <w:rsid w:val="00A01E8C"/>
    <w:rsid w:val="00A03034"/>
    <w:rsid w:val="00A03127"/>
    <w:rsid w:val="00A03244"/>
    <w:rsid w:val="00A03EB1"/>
    <w:rsid w:val="00A0763D"/>
    <w:rsid w:val="00A10261"/>
    <w:rsid w:val="00A111BD"/>
    <w:rsid w:val="00A13B1D"/>
    <w:rsid w:val="00A13B45"/>
    <w:rsid w:val="00A21905"/>
    <w:rsid w:val="00A22032"/>
    <w:rsid w:val="00A25B95"/>
    <w:rsid w:val="00A25C38"/>
    <w:rsid w:val="00A2658C"/>
    <w:rsid w:val="00A270E6"/>
    <w:rsid w:val="00A277D3"/>
    <w:rsid w:val="00A27F78"/>
    <w:rsid w:val="00A328D8"/>
    <w:rsid w:val="00A32C24"/>
    <w:rsid w:val="00A32F69"/>
    <w:rsid w:val="00A32FA4"/>
    <w:rsid w:val="00A345FC"/>
    <w:rsid w:val="00A3683D"/>
    <w:rsid w:val="00A371F2"/>
    <w:rsid w:val="00A37B0E"/>
    <w:rsid w:val="00A37C29"/>
    <w:rsid w:val="00A40C86"/>
    <w:rsid w:val="00A41173"/>
    <w:rsid w:val="00A413C3"/>
    <w:rsid w:val="00A43E03"/>
    <w:rsid w:val="00A440BE"/>
    <w:rsid w:val="00A455E7"/>
    <w:rsid w:val="00A4573B"/>
    <w:rsid w:val="00A45BD2"/>
    <w:rsid w:val="00A460FB"/>
    <w:rsid w:val="00A47EC4"/>
    <w:rsid w:val="00A5213F"/>
    <w:rsid w:val="00A5248A"/>
    <w:rsid w:val="00A52940"/>
    <w:rsid w:val="00A52FBB"/>
    <w:rsid w:val="00A55355"/>
    <w:rsid w:val="00A56CC8"/>
    <w:rsid w:val="00A572B1"/>
    <w:rsid w:val="00A61E76"/>
    <w:rsid w:val="00A67B6B"/>
    <w:rsid w:val="00A70132"/>
    <w:rsid w:val="00A710A4"/>
    <w:rsid w:val="00A71965"/>
    <w:rsid w:val="00A72479"/>
    <w:rsid w:val="00A73626"/>
    <w:rsid w:val="00A758D8"/>
    <w:rsid w:val="00A76970"/>
    <w:rsid w:val="00A77340"/>
    <w:rsid w:val="00A77FEE"/>
    <w:rsid w:val="00A818DD"/>
    <w:rsid w:val="00A81B45"/>
    <w:rsid w:val="00A81D5A"/>
    <w:rsid w:val="00A824C4"/>
    <w:rsid w:val="00A82F18"/>
    <w:rsid w:val="00A83FB2"/>
    <w:rsid w:val="00A865D5"/>
    <w:rsid w:val="00A86FEF"/>
    <w:rsid w:val="00A91BE1"/>
    <w:rsid w:val="00A920CE"/>
    <w:rsid w:val="00A92C64"/>
    <w:rsid w:val="00A93571"/>
    <w:rsid w:val="00A93591"/>
    <w:rsid w:val="00A93699"/>
    <w:rsid w:val="00A95DC2"/>
    <w:rsid w:val="00A966BB"/>
    <w:rsid w:val="00A968EA"/>
    <w:rsid w:val="00A97D61"/>
    <w:rsid w:val="00AA0F86"/>
    <w:rsid w:val="00AA24E7"/>
    <w:rsid w:val="00AA6617"/>
    <w:rsid w:val="00AA6B12"/>
    <w:rsid w:val="00AA6EDD"/>
    <w:rsid w:val="00AA7502"/>
    <w:rsid w:val="00AA7B7B"/>
    <w:rsid w:val="00AA7DB9"/>
    <w:rsid w:val="00AB3224"/>
    <w:rsid w:val="00AB5017"/>
    <w:rsid w:val="00AB5E3B"/>
    <w:rsid w:val="00AC1370"/>
    <w:rsid w:val="00AC505F"/>
    <w:rsid w:val="00AC6616"/>
    <w:rsid w:val="00AC6EC4"/>
    <w:rsid w:val="00AC751A"/>
    <w:rsid w:val="00AC75D1"/>
    <w:rsid w:val="00AD1A7D"/>
    <w:rsid w:val="00AD24E4"/>
    <w:rsid w:val="00AD39FD"/>
    <w:rsid w:val="00AD6208"/>
    <w:rsid w:val="00AD6F43"/>
    <w:rsid w:val="00AE0F8F"/>
    <w:rsid w:val="00AE11CF"/>
    <w:rsid w:val="00AE373D"/>
    <w:rsid w:val="00AE5CC3"/>
    <w:rsid w:val="00AE66C7"/>
    <w:rsid w:val="00AF1DC9"/>
    <w:rsid w:val="00AF23A8"/>
    <w:rsid w:val="00AF3549"/>
    <w:rsid w:val="00AF3C4F"/>
    <w:rsid w:val="00AF51EB"/>
    <w:rsid w:val="00AF5EAD"/>
    <w:rsid w:val="00AF5EF9"/>
    <w:rsid w:val="00AF7ADE"/>
    <w:rsid w:val="00B00B59"/>
    <w:rsid w:val="00B041D8"/>
    <w:rsid w:val="00B04ADD"/>
    <w:rsid w:val="00B050B7"/>
    <w:rsid w:val="00B077A0"/>
    <w:rsid w:val="00B103D1"/>
    <w:rsid w:val="00B10A06"/>
    <w:rsid w:val="00B10D16"/>
    <w:rsid w:val="00B113F7"/>
    <w:rsid w:val="00B11D6F"/>
    <w:rsid w:val="00B11F9E"/>
    <w:rsid w:val="00B12A8E"/>
    <w:rsid w:val="00B1337D"/>
    <w:rsid w:val="00B138E3"/>
    <w:rsid w:val="00B14280"/>
    <w:rsid w:val="00B146EE"/>
    <w:rsid w:val="00B160DF"/>
    <w:rsid w:val="00B166F9"/>
    <w:rsid w:val="00B17429"/>
    <w:rsid w:val="00B17A09"/>
    <w:rsid w:val="00B20EB9"/>
    <w:rsid w:val="00B2137F"/>
    <w:rsid w:val="00B21B6F"/>
    <w:rsid w:val="00B21FB3"/>
    <w:rsid w:val="00B2289A"/>
    <w:rsid w:val="00B241F3"/>
    <w:rsid w:val="00B271F0"/>
    <w:rsid w:val="00B27D59"/>
    <w:rsid w:val="00B3059D"/>
    <w:rsid w:val="00B3165C"/>
    <w:rsid w:val="00B32053"/>
    <w:rsid w:val="00B3310C"/>
    <w:rsid w:val="00B3426A"/>
    <w:rsid w:val="00B35FBA"/>
    <w:rsid w:val="00B36754"/>
    <w:rsid w:val="00B36935"/>
    <w:rsid w:val="00B37B4E"/>
    <w:rsid w:val="00B40C15"/>
    <w:rsid w:val="00B40F7B"/>
    <w:rsid w:val="00B427B7"/>
    <w:rsid w:val="00B429E0"/>
    <w:rsid w:val="00B42E94"/>
    <w:rsid w:val="00B4515E"/>
    <w:rsid w:val="00B46984"/>
    <w:rsid w:val="00B4749A"/>
    <w:rsid w:val="00B474A8"/>
    <w:rsid w:val="00B47F31"/>
    <w:rsid w:val="00B514B1"/>
    <w:rsid w:val="00B51559"/>
    <w:rsid w:val="00B51AA0"/>
    <w:rsid w:val="00B52C51"/>
    <w:rsid w:val="00B5463A"/>
    <w:rsid w:val="00B55097"/>
    <w:rsid w:val="00B564B8"/>
    <w:rsid w:val="00B60965"/>
    <w:rsid w:val="00B60D06"/>
    <w:rsid w:val="00B648D2"/>
    <w:rsid w:val="00B65230"/>
    <w:rsid w:val="00B6538F"/>
    <w:rsid w:val="00B65803"/>
    <w:rsid w:val="00B66DF3"/>
    <w:rsid w:val="00B7169C"/>
    <w:rsid w:val="00B7246F"/>
    <w:rsid w:val="00B7365E"/>
    <w:rsid w:val="00B73BDA"/>
    <w:rsid w:val="00B73BEB"/>
    <w:rsid w:val="00B74BEF"/>
    <w:rsid w:val="00B750F9"/>
    <w:rsid w:val="00B7591E"/>
    <w:rsid w:val="00B75D94"/>
    <w:rsid w:val="00B801C8"/>
    <w:rsid w:val="00B80A7A"/>
    <w:rsid w:val="00B80B44"/>
    <w:rsid w:val="00B818AC"/>
    <w:rsid w:val="00B8254C"/>
    <w:rsid w:val="00B83CF4"/>
    <w:rsid w:val="00B84892"/>
    <w:rsid w:val="00B8522E"/>
    <w:rsid w:val="00B852EA"/>
    <w:rsid w:val="00B86E75"/>
    <w:rsid w:val="00B8788E"/>
    <w:rsid w:val="00B91501"/>
    <w:rsid w:val="00B92A9E"/>
    <w:rsid w:val="00B93693"/>
    <w:rsid w:val="00B93845"/>
    <w:rsid w:val="00B96144"/>
    <w:rsid w:val="00B97537"/>
    <w:rsid w:val="00BA2E19"/>
    <w:rsid w:val="00BA40C2"/>
    <w:rsid w:val="00BA4591"/>
    <w:rsid w:val="00BA493D"/>
    <w:rsid w:val="00BA5003"/>
    <w:rsid w:val="00BA7050"/>
    <w:rsid w:val="00BB000C"/>
    <w:rsid w:val="00BB082E"/>
    <w:rsid w:val="00BB0A07"/>
    <w:rsid w:val="00BB1228"/>
    <w:rsid w:val="00BB12EE"/>
    <w:rsid w:val="00BB1FF1"/>
    <w:rsid w:val="00BB248F"/>
    <w:rsid w:val="00BB2A5D"/>
    <w:rsid w:val="00BB3103"/>
    <w:rsid w:val="00BB3853"/>
    <w:rsid w:val="00BB3BFB"/>
    <w:rsid w:val="00BB4253"/>
    <w:rsid w:val="00BB4BE9"/>
    <w:rsid w:val="00BB6DC3"/>
    <w:rsid w:val="00BC1499"/>
    <w:rsid w:val="00BC46BB"/>
    <w:rsid w:val="00BC46EF"/>
    <w:rsid w:val="00BC52B8"/>
    <w:rsid w:val="00BC53AB"/>
    <w:rsid w:val="00BD2062"/>
    <w:rsid w:val="00BD2938"/>
    <w:rsid w:val="00BD2C2D"/>
    <w:rsid w:val="00BD3F41"/>
    <w:rsid w:val="00BD471C"/>
    <w:rsid w:val="00BD5122"/>
    <w:rsid w:val="00BD5E59"/>
    <w:rsid w:val="00BD7021"/>
    <w:rsid w:val="00BD76F4"/>
    <w:rsid w:val="00BE0459"/>
    <w:rsid w:val="00BE19DE"/>
    <w:rsid w:val="00BE2004"/>
    <w:rsid w:val="00BE20FF"/>
    <w:rsid w:val="00BE25C1"/>
    <w:rsid w:val="00BE2700"/>
    <w:rsid w:val="00BE2A14"/>
    <w:rsid w:val="00BE2E58"/>
    <w:rsid w:val="00BE4D13"/>
    <w:rsid w:val="00BE57EB"/>
    <w:rsid w:val="00BF0F1A"/>
    <w:rsid w:val="00BF28E7"/>
    <w:rsid w:val="00BF3A23"/>
    <w:rsid w:val="00BF3CCF"/>
    <w:rsid w:val="00BF4C40"/>
    <w:rsid w:val="00BF5901"/>
    <w:rsid w:val="00BF6FD1"/>
    <w:rsid w:val="00BF713D"/>
    <w:rsid w:val="00C01EFA"/>
    <w:rsid w:val="00C02E03"/>
    <w:rsid w:val="00C03037"/>
    <w:rsid w:val="00C04EC3"/>
    <w:rsid w:val="00C05556"/>
    <w:rsid w:val="00C058EE"/>
    <w:rsid w:val="00C07878"/>
    <w:rsid w:val="00C10617"/>
    <w:rsid w:val="00C11AC5"/>
    <w:rsid w:val="00C12B4F"/>
    <w:rsid w:val="00C12D83"/>
    <w:rsid w:val="00C12E1F"/>
    <w:rsid w:val="00C13713"/>
    <w:rsid w:val="00C14770"/>
    <w:rsid w:val="00C15F6F"/>
    <w:rsid w:val="00C16384"/>
    <w:rsid w:val="00C17987"/>
    <w:rsid w:val="00C21F5F"/>
    <w:rsid w:val="00C220A1"/>
    <w:rsid w:val="00C22838"/>
    <w:rsid w:val="00C238FF"/>
    <w:rsid w:val="00C23D53"/>
    <w:rsid w:val="00C24EFD"/>
    <w:rsid w:val="00C26E67"/>
    <w:rsid w:val="00C3033F"/>
    <w:rsid w:val="00C319BC"/>
    <w:rsid w:val="00C32B89"/>
    <w:rsid w:val="00C33A2F"/>
    <w:rsid w:val="00C33D4E"/>
    <w:rsid w:val="00C34ADF"/>
    <w:rsid w:val="00C358E0"/>
    <w:rsid w:val="00C400EE"/>
    <w:rsid w:val="00C42083"/>
    <w:rsid w:val="00C42ECF"/>
    <w:rsid w:val="00C461EC"/>
    <w:rsid w:val="00C4632A"/>
    <w:rsid w:val="00C46C34"/>
    <w:rsid w:val="00C4719A"/>
    <w:rsid w:val="00C47941"/>
    <w:rsid w:val="00C47B6F"/>
    <w:rsid w:val="00C50E7A"/>
    <w:rsid w:val="00C50FDE"/>
    <w:rsid w:val="00C522A8"/>
    <w:rsid w:val="00C53290"/>
    <w:rsid w:val="00C5534F"/>
    <w:rsid w:val="00C56690"/>
    <w:rsid w:val="00C57901"/>
    <w:rsid w:val="00C62942"/>
    <w:rsid w:val="00C632B1"/>
    <w:rsid w:val="00C63582"/>
    <w:rsid w:val="00C64AD4"/>
    <w:rsid w:val="00C662E3"/>
    <w:rsid w:val="00C66877"/>
    <w:rsid w:val="00C66D2F"/>
    <w:rsid w:val="00C67980"/>
    <w:rsid w:val="00C702BB"/>
    <w:rsid w:val="00C71515"/>
    <w:rsid w:val="00C732AF"/>
    <w:rsid w:val="00C73731"/>
    <w:rsid w:val="00C73B28"/>
    <w:rsid w:val="00C756E9"/>
    <w:rsid w:val="00C75A5E"/>
    <w:rsid w:val="00C770B3"/>
    <w:rsid w:val="00C80575"/>
    <w:rsid w:val="00C824C6"/>
    <w:rsid w:val="00C84017"/>
    <w:rsid w:val="00C85335"/>
    <w:rsid w:val="00C85EB7"/>
    <w:rsid w:val="00C87B3F"/>
    <w:rsid w:val="00C90475"/>
    <w:rsid w:val="00C904BF"/>
    <w:rsid w:val="00C90A82"/>
    <w:rsid w:val="00C91C6B"/>
    <w:rsid w:val="00C939C6"/>
    <w:rsid w:val="00C93C13"/>
    <w:rsid w:val="00C93F3F"/>
    <w:rsid w:val="00C942C5"/>
    <w:rsid w:val="00C95571"/>
    <w:rsid w:val="00C9581E"/>
    <w:rsid w:val="00C95E0E"/>
    <w:rsid w:val="00C96052"/>
    <w:rsid w:val="00C9644E"/>
    <w:rsid w:val="00C96AA1"/>
    <w:rsid w:val="00C97324"/>
    <w:rsid w:val="00C9755F"/>
    <w:rsid w:val="00C97D5C"/>
    <w:rsid w:val="00CA29C4"/>
    <w:rsid w:val="00CA37CE"/>
    <w:rsid w:val="00CA3A53"/>
    <w:rsid w:val="00CA5EAF"/>
    <w:rsid w:val="00CA67FD"/>
    <w:rsid w:val="00CA6E94"/>
    <w:rsid w:val="00CA7378"/>
    <w:rsid w:val="00CB15A9"/>
    <w:rsid w:val="00CB305B"/>
    <w:rsid w:val="00CB47D6"/>
    <w:rsid w:val="00CB5280"/>
    <w:rsid w:val="00CB529C"/>
    <w:rsid w:val="00CB7054"/>
    <w:rsid w:val="00CC071F"/>
    <w:rsid w:val="00CC107A"/>
    <w:rsid w:val="00CC58E7"/>
    <w:rsid w:val="00CC67D9"/>
    <w:rsid w:val="00CD0B38"/>
    <w:rsid w:val="00CD23C2"/>
    <w:rsid w:val="00CD2A78"/>
    <w:rsid w:val="00CD2E0C"/>
    <w:rsid w:val="00CD3E14"/>
    <w:rsid w:val="00CD4284"/>
    <w:rsid w:val="00CD5504"/>
    <w:rsid w:val="00CE099F"/>
    <w:rsid w:val="00CE0BD8"/>
    <w:rsid w:val="00CE13E5"/>
    <w:rsid w:val="00CE266A"/>
    <w:rsid w:val="00CE3434"/>
    <w:rsid w:val="00CE445C"/>
    <w:rsid w:val="00CE5268"/>
    <w:rsid w:val="00CE5CFE"/>
    <w:rsid w:val="00CE6022"/>
    <w:rsid w:val="00CE6EE8"/>
    <w:rsid w:val="00CE7D74"/>
    <w:rsid w:val="00CF15F7"/>
    <w:rsid w:val="00CF15FF"/>
    <w:rsid w:val="00CF1740"/>
    <w:rsid w:val="00CF2B65"/>
    <w:rsid w:val="00CF2D0A"/>
    <w:rsid w:val="00CF40D6"/>
    <w:rsid w:val="00CF5452"/>
    <w:rsid w:val="00CF6D63"/>
    <w:rsid w:val="00D00D81"/>
    <w:rsid w:val="00D01AA6"/>
    <w:rsid w:val="00D01D22"/>
    <w:rsid w:val="00D02735"/>
    <w:rsid w:val="00D02DC9"/>
    <w:rsid w:val="00D033EB"/>
    <w:rsid w:val="00D03AAA"/>
    <w:rsid w:val="00D05725"/>
    <w:rsid w:val="00D1092B"/>
    <w:rsid w:val="00D1236B"/>
    <w:rsid w:val="00D13889"/>
    <w:rsid w:val="00D13B98"/>
    <w:rsid w:val="00D13D7C"/>
    <w:rsid w:val="00D13F55"/>
    <w:rsid w:val="00D14E0B"/>
    <w:rsid w:val="00D17243"/>
    <w:rsid w:val="00D21AF1"/>
    <w:rsid w:val="00D22212"/>
    <w:rsid w:val="00D27E08"/>
    <w:rsid w:val="00D30AC2"/>
    <w:rsid w:val="00D31F7E"/>
    <w:rsid w:val="00D32645"/>
    <w:rsid w:val="00D33920"/>
    <w:rsid w:val="00D34F3F"/>
    <w:rsid w:val="00D35456"/>
    <w:rsid w:val="00D3549C"/>
    <w:rsid w:val="00D367C6"/>
    <w:rsid w:val="00D37042"/>
    <w:rsid w:val="00D41795"/>
    <w:rsid w:val="00D42485"/>
    <w:rsid w:val="00D428DA"/>
    <w:rsid w:val="00D4352D"/>
    <w:rsid w:val="00D470E1"/>
    <w:rsid w:val="00D47EFE"/>
    <w:rsid w:val="00D52695"/>
    <w:rsid w:val="00D533FB"/>
    <w:rsid w:val="00D55546"/>
    <w:rsid w:val="00D601FB"/>
    <w:rsid w:val="00D6037A"/>
    <w:rsid w:val="00D62596"/>
    <w:rsid w:val="00D6259B"/>
    <w:rsid w:val="00D642BA"/>
    <w:rsid w:val="00D64ABD"/>
    <w:rsid w:val="00D6614A"/>
    <w:rsid w:val="00D6626F"/>
    <w:rsid w:val="00D66A95"/>
    <w:rsid w:val="00D67B48"/>
    <w:rsid w:val="00D7137A"/>
    <w:rsid w:val="00D718DB"/>
    <w:rsid w:val="00D746B9"/>
    <w:rsid w:val="00D752F8"/>
    <w:rsid w:val="00D77DE2"/>
    <w:rsid w:val="00D8025B"/>
    <w:rsid w:val="00D808F5"/>
    <w:rsid w:val="00D82C24"/>
    <w:rsid w:val="00D83453"/>
    <w:rsid w:val="00D83F41"/>
    <w:rsid w:val="00D90A7D"/>
    <w:rsid w:val="00D90E39"/>
    <w:rsid w:val="00D92097"/>
    <w:rsid w:val="00D9383A"/>
    <w:rsid w:val="00D947BF"/>
    <w:rsid w:val="00D9580A"/>
    <w:rsid w:val="00DA31C6"/>
    <w:rsid w:val="00DA35F3"/>
    <w:rsid w:val="00DA3DF2"/>
    <w:rsid w:val="00DA556F"/>
    <w:rsid w:val="00DB26A5"/>
    <w:rsid w:val="00DB3BF0"/>
    <w:rsid w:val="00DB56B1"/>
    <w:rsid w:val="00DB6CB7"/>
    <w:rsid w:val="00DC08AD"/>
    <w:rsid w:val="00DC14C0"/>
    <w:rsid w:val="00DC17B9"/>
    <w:rsid w:val="00DC3B40"/>
    <w:rsid w:val="00DC3C60"/>
    <w:rsid w:val="00DC4AF8"/>
    <w:rsid w:val="00DC59C0"/>
    <w:rsid w:val="00DC6364"/>
    <w:rsid w:val="00DC6470"/>
    <w:rsid w:val="00DC68E8"/>
    <w:rsid w:val="00DC7020"/>
    <w:rsid w:val="00DD26AD"/>
    <w:rsid w:val="00DD2A87"/>
    <w:rsid w:val="00DD2BBA"/>
    <w:rsid w:val="00DD3DF6"/>
    <w:rsid w:val="00DD4E9A"/>
    <w:rsid w:val="00DD6C4D"/>
    <w:rsid w:val="00DD7DD9"/>
    <w:rsid w:val="00DE0C26"/>
    <w:rsid w:val="00DE3093"/>
    <w:rsid w:val="00DE59AA"/>
    <w:rsid w:val="00DE7286"/>
    <w:rsid w:val="00DF0A9E"/>
    <w:rsid w:val="00DF1675"/>
    <w:rsid w:val="00DF3A3F"/>
    <w:rsid w:val="00DF3DD8"/>
    <w:rsid w:val="00DF3F00"/>
    <w:rsid w:val="00DF4B56"/>
    <w:rsid w:val="00DF6C40"/>
    <w:rsid w:val="00DF7338"/>
    <w:rsid w:val="00E00A54"/>
    <w:rsid w:val="00E01DFC"/>
    <w:rsid w:val="00E01F1E"/>
    <w:rsid w:val="00E01F91"/>
    <w:rsid w:val="00E02546"/>
    <w:rsid w:val="00E03774"/>
    <w:rsid w:val="00E04A28"/>
    <w:rsid w:val="00E0538B"/>
    <w:rsid w:val="00E05F0C"/>
    <w:rsid w:val="00E0724A"/>
    <w:rsid w:val="00E117C3"/>
    <w:rsid w:val="00E11A97"/>
    <w:rsid w:val="00E11DF4"/>
    <w:rsid w:val="00E1442C"/>
    <w:rsid w:val="00E154A1"/>
    <w:rsid w:val="00E16B59"/>
    <w:rsid w:val="00E16F72"/>
    <w:rsid w:val="00E20B10"/>
    <w:rsid w:val="00E21AF3"/>
    <w:rsid w:val="00E24912"/>
    <w:rsid w:val="00E24B0A"/>
    <w:rsid w:val="00E24F2E"/>
    <w:rsid w:val="00E25827"/>
    <w:rsid w:val="00E30A9E"/>
    <w:rsid w:val="00E312C3"/>
    <w:rsid w:val="00E3338B"/>
    <w:rsid w:val="00E33434"/>
    <w:rsid w:val="00E33597"/>
    <w:rsid w:val="00E33C32"/>
    <w:rsid w:val="00E34BE5"/>
    <w:rsid w:val="00E36A5E"/>
    <w:rsid w:val="00E36CC6"/>
    <w:rsid w:val="00E36E54"/>
    <w:rsid w:val="00E37190"/>
    <w:rsid w:val="00E416C4"/>
    <w:rsid w:val="00E45C39"/>
    <w:rsid w:val="00E46107"/>
    <w:rsid w:val="00E46455"/>
    <w:rsid w:val="00E46722"/>
    <w:rsid w:val="00E47386"/>
    <w:rsid w:val="00E47A32"/>
    <w:rsid w:val="00E50881"/>
    <w:rsid w:val="00E53A57"/>
    <w:rsid w:val="00E5473F"/>
    <w:rsid w:val="00E56768"/>
    <w:rsid w:val="00E56D03"/>
    <w:rsid w:val="00E6083C"/>
    <w:rsid w:val="00E63153"/>
    <w:rsid w:val="00E634EE"/>
    <w:rsid w:val="00E63B0A"/>
    <w:rsid w:val="00E64B37"/>
    <w:rsid w:val="00E6531D"/>
    <w:rsid w:val="00E668A5"/>
    <w:rsid w:val="00E66CAA"/>
    <w:rsid w:val="00E66E1E"/>
    <w:rsid w:val="00E71123"/>
    <w:rsid w:val="00E72E6C"/>
    <w:rsid w:val="00E73855"/>
    <w:rsid w:val="00E73E46"/>
    <w:rsid w:val="00E750F8"/>
    <w:rsid w:val="00E755B6"/>
    <w:rsid w:val="00E76F9D"/>
    <w:rsid w:val="00E803B7"/>
    <w:rsid w:val="00E80DDA"/>
    <w:rsid w:val="00E81AE5"/>
    <w:rsid w:val="00E839BD"/>
    <w:rsid w:val="00E83B4C"/>
    <w:rsid w:val="00E86426"/>
    <w:rsid w:val="00E8688E"/>
    <w:rsid w:val="00E86E53"/>
    <w:rsid w:val="00E90D45"/>
    <w:rsid w:val="00E90F5D"/>
    <w:rsid w:val="00E912B2"/>
    <w:rsid w:val="00E917A0"/>
    <w:rsid w:val="00E939B9"/>
    <w:rsid w:val="00E95550"/>
    <w:rsid w:val="00E95CA5"/>
    <w:rsid w:val="00EA0DBD"/>
    <w:rsid w:val="00EA1443"/>
    <w:rsid w:val="00EA1ABD"/>
    <w:rsid w:val="00EA23F8"/>
    <w:rsid w:val="00EA4C04"/>
    <w:rsid w:val="00EA7D05"/>
    <w:rsid w:val="00EA7EA0"/>
    <w:rsid w:val="00EA7FE4"/>
    <w:rsid w:val="00EB0B4C"/>
    <w:rsid w:val="00EB1BD3"/>
    <w:rsid w:val="00EB1E2B"/>
    <w:rsid w:val="00EB4D6A"/>
    <w:rsid w:val="00EB51DB"/>
    <w:rsid w:val="00EB71DF"/>
    <w:rsid w:val="00EB7729"/>
    <w:rsid w:val="00EC00AF"/>
    <w:rsid w:val="00EC097F"/>
    <w:rsid w:val="00EC2861"/>
    <w:rsid w:val="00EC4C0A"/>
    <w:rsid w:val="00EC5005"/>
    <w:rsid w:val="00EC545A"/>
    <w:rsid w:val="00EC5A0A"/>
    <w:rsid w:val="00EC67A4"/>
    <w:rsid w:val="00EC7268"/>
    <w:rsid w:val="00EC7B59"/>
    <w:rsid w:val="00ED2B23"/>
    <w:rsid w:val="00ED2C1E"/>
    <w:rsid w:val="00ED2C53"/>
    <w:rsid w:val="00ED3006"/>
    <w:rsid w:val="00ED5EFB"/>
    <w:rsid w:val="00EE1BF2"/>
    <w:rsid w:val="00EE1F01"/>
    <w:rsid w:val="00EE3932"/>
    <w:rsid w:val="00EF0930"/>
    <w:rsid w:val="00EF3620"/>
    <w:rsid w:val="00EF44B8"/>
    <w:rsid w:val="00EF58AA"/>
    <w:rsid w:val="00EF5B55"/>
    <w:rsid w:val="00EF706D"/>
    <w:rsid w:val="00EF79DB"/>
    <w:rsid w:val="00EF7A53"/>
    <w:rsid w:val="00F0128E"/>
    <w:rsid w:val="00F0448B"/>
    <w:rsid w:val="00F048FD"/>
    <w:rsid w:val="00F0571F"/>
    <w:rsid w:val="00F05DE4"/>
    <w:rsid w:val="00F075E1"/>
    <w:rsid w:val="00F10C24"/>
    <w:rsid w:val="00F11717"/>
    <w:rsid w:val="00F152E2"/>
    <w:rsid w:val="00F2165B"/>
    <w:rsid w:val="00F22FC8"/>
    <w:rsid w:val="00F25C41"/>
    <w:rsid w:val="00F265F9"/>
    <w:rsid w:val="00F266EB"/>
    <w:rsid w:val="00F27339"/>
    <w:rsid w:val="00F2771B"/>
    <w:rsid w:val="00F306E7"/>
    <w:rsid w:val="00F307D0"/>
    <w:rsid w:val="00F30FA0"/>
    <w:rsid w:val="00F3167E"/>
    <w:rsid w:val="00F320E0"/>
    <w:rsid w:val="00F32F32"/>
    <w:rsid w:val="00F34F83"/>
    <w:rsid w:val="00F35CAF"/>
    <w:rsid w:val="00F35EEE"/>
    <w:rsid w:val="00F36B60"/>
    <w:rsid w:val="00F36F50"/>
    <w:rsid w:val="00F37273"/>
    <w:rsid w:val="00F42744"/>
    <w:rsid w:val="00F43078"/>
    <w:rsid w:val="00F44C1B"/>
    <w:rsid w:val="00F44D35"/>
    <w:rsid w:val="00F45036"/>
    <w:rsid w:val="00F457DA"/>
    <w:rsid w:val="00F46A7D"/>
    <w:rsid w:val="00F475E4"/>
    <w:rsid w:val="00F47DF1"/>
    <w:rsid w:val="00F51022"/>
    <w:rsid w:val="00F526C0"/>
    <w:rsid w:val="00F528AF"/>
    <w:rsid w:val="00F539A1"/>
    <w:rsid w:val="00F54062"/>
    <w:rsid w:val="00F54B97"/>
    <w:rsid w:val="00F62081"/>
    <w:rsid w:val="00F64DC7"/>
    <w:rsid w:val="00F6530E"/>
    <w:rsid w:val="00F7197E"/>
    <w:rsid w:val="00F736E2"/>
    <w:rsid w:val="00F75004"/>
    <w:rsid w:val="00F75A0B"/>
    <w:rsid w:val="00F75BF2"/>
    <w:rsid w:val="00F761E3"/>
    <w:rsid w:val="00F7662E"/>
    <w:rsid w:val="00F769AA"/>
    <w:rsid w:val="00F771BA"/>
    <w:rsid w:val="00F82698"/>
    <w:rsid w:val="00F82828"/>
    <w:rsid w:val="00F82899"/>
    <w:rsid w:val="00F833F2"/>
    <w:rsid w:val="00F843FC"/>
    <w:rsid w:val="00F86C0A"/>
    <w:rsid w:val="00F9083D"/>
    <w:rsid w:val="00F92C50"/>
    <w:rsid w:val="00F92CE7"/>
    <w:rsid w:val="00F92FA2"/>
    <w:rsid w:val="00F93C29"/>
    <w:rsid w:val="00F947F9"/>
    <w:rsid w:val="00F96939"/>
    <w:rsid w:val="00F972CF"/>
    <w:rsid w:val="00F97D57"/>
    <w:rsid w:val="00FA0BB3"/>
    <w:rsid w:val="00FA17F6"/>
    <w:rsid w:val="00FA4AEE"/>
    <w:rsid w:val="00FA6108"/>
    <w:rsid w:val="00FB1530"/>
    <w:rsid w:val="00FB168A"/>
    <w:rsid w:val="00FB2506"/>
    <w:rsid w:val="00FB3A3D"/>
    <w:rsid w:val="00FB3A83"/>
    <w:rsid w:val="00FB4036"/>
    <w:rsid w:val="00FB5AE4"/>
    <w:rsid w:val="00FC0191"/>
    <w:rsid w:val="00FC232F"/>
    <w:rsid w:val="00FC28DD"/>
    <w:rsid w:val="00FC451F"/>
    <w:rsid w:val="00FC5047"/>
    <w:rsid w:val="00FC529C"/>
    <w:rsid w:val="00FC5A41"/>
    <w:rsid w:val="00FC6408"/>
    <w:rsid w:val="00FC6C0E"/>
    <w:rsid w:val="00FC7410"/>
    <w:rsid w:val="00FD0711"/>
    <w:rsid w:val="00FD2B13"/>
    <w:rsid w:val="00FD3037"/>
    <w:rsid w:val="00FD76DF"/>
    <w:rsid w:val="00FE003C"/>
    <w:rsid w:val="00FE0D05"/>
    <w:rsid w:val="00FE0E5A"/>
    <w:rsid w:val="00FE1D12"/>
    <w:rsid w:val="00FE34F8"/>
    <w:rsid w:val="00FE42FE"/>
    <w:rsid w:val="00FE586E"/>
    <w:rsid w:val="00FE6C53"/>
    <w:rsid w:val="00FF27AE"/>
    <w:rsid w:val="00FF2BA3"/>
    <w:rsid w:val="00FF349F"/>
    <w:rsid w:val="00FF40CF"/>
    <w:rsid w:val="00FF420C"/>
    <w:rsid w:val="00FF425C"/>
    <w:rsid w:val="00FF47E8"/>
    <w:rsid w:val="00FF4F15"/>
    <w:rsid w:val="00FF599C"/>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7B3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A9C"/>
    <w:pPr>
      <w:ind w:left="720"/>
      <w:contextualSpacing/>
    </w:pPr>
  </w:style>
  <w:style w:type="table" w:styleId="TableGrid">
    <w:name w:val="Table Grid"/>
    <w:basedOn w:val="TableNormal"/>
    <w:uiPriority w:val="59"/>
    <w:rsid w:val="002E4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3605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2360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337D"/>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37D"/>
    <w:rPr>
      <w:rFonts w:ascii="Lucida Grande" w:hAnsi="Lucida Grande"/>
      <w:sz w:val="18"/>
      <w:szCs w:val="18"/>
    </w:rPr>
  </w:style>
  <w:style w:type="paragraph" w:styleId="Header">
    <w:name w:val="header"/>
    <w:basedOn w:val="Normal"/>
    <w:link w:val="HeaderChar"/>
    <w:uiPriority w:val="99"/>
    <w:unhideWhenUsed/>
    <w:rsid w:val="00572422"/>
    <w:pPr>
      <w:tabs>
        <w:tab w:val="center" w:pos="4320"/>
        <w:tab w:val="right" w:pos="8640"/>
      </w:tabs>
    </w:pPr>
  </w:style>
  <w:style w:type="character" w:customStyle="1" w:styleId="HeaderChar">
    <w:name w:val="Header Char"/>
    <w:basedOn w:val="DefaultParagraphFont"/>
    <w:link w:val="Header"/>
    <w:uiPriority w:val="99"/>
    <w:rsid w:val="00572422"/>
  </w:style>
  <w:style w:type="paragraph" w:styleId="Footer">
    <w:name w:val="footer"/>
    <w:basedOn w:val="Normal"/>
    <w:link w:val="FooterChar"/>
    <w:uiPriority w:val="99"/>
    <w:unhideWhenUsed/>
    <w:rsid w:val="00572422"/>
    <w:pPr>
      <w:tabs>
        <w:tab w:val="center" w:pos="4320"/>
        <w:tab w:val="right" w:pos="8640"/>
      </w:tabs>
    </w:pPr>
  </w:style>
  <w:style w:type="character" w:customStyle="1" w:styleId="FooterChar">
    <w:name w:val="Footer Char"/>
    <w:basedOn w:val="DefaultParagraphFont"/>
    <w:link w:val="Footer"/>
    <w:uiPriority w:val="99"/>
    <w:rsid w:val="00572422"/>
  </w:style>
  <w:style w:type="character" w:styleId="Hyperlink">
    <w:name w:val="Hyperlink"/>
    <w:basedOn w:val="DefaultParagraphFont"/>
    <w:uiPriority w:val="99"/>
    <w:unhideWhenUsed/>
    <w:rsid w:val="005A4F9E"/>
    <w:rPr>
      <w:color w:val="0000FF" w:themeColor="hyperlink"/>
      <w:u w:val="single"/>
    </w:rPr>
  </w:style>
  <w:style w:type="table" w:styleId="LightShading-Accent1">
    <w:name w:val="Light Shading Accent 1"/>
    <w:basedOn w:val="TableNormal"/>
    <w:uiPriority w:val="60"/>
    <w:rsid w:val="003D640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3D64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A81D5A"/>
    <w:rPr>
      <w:sz w:val="18"/>
      <w:szCs w:val="18"/>
    </w:rPr>
  </w:style>
  <w:style w:type="paragraph" w:styleId="CommentText">
    <w:name w:val="annotation text"/>
    <w:basedOn w:val="Normal"/>
    <w:link w:val="CommentTextChar"/>
    <w:uiPriority w:val="99"/>
    <w:semiHidden/>
    <w:unhideWhenUsed/>
    <w:rsid w:val="00A81D5A"/>
  </w:style>
  <w:style w:type="character" w:customStyle="1" w:styleId="CommentTextChar">
    <w:name w:val="Comment Text Char"/>
    <w:basedOn w:val="DefaultParagraphFont"/>
    <w:link w:val="CommentText"/>
    <w:uiPriority w:val="99"/>
    <w:semiHidden/>
    <w:rsid w:val="00A81D5A"/>
  </w:style>
  <w:style w:type="paragraph" w:styleId="CommentSubject">
    <w:name w:val="annotation subject"/>
    <w:basedOn w:val="CommentText"/>
    <w:next w:val="CommentText"/>
    <w:link w:val="CommentSubjectChar"/>
    <w:uiPriority w:val="99"/>
    <w:semiHidden/>
    <w:unhideWhenUsed/>
    <w:rsid w:val="00A81D5A"/>
    <w:rPr>
      <w:b/>
      <w:bCs/>
      <w:sz w:val="20"/>
      <w:szCs w:val="20"/>
    </w:rPr>
  </w:style>
  <w:style w:type="character" w:customStyle="1" w:styleId="CommentSubjectChar">
    <w:name w:val="Comment Subject Char"/>
    <w:basedOn w:val="CommentTextChar"/>
    <w:link w:val="CommentSubject"/>
    <w:uiPriority w:val="99"/>
    <w:semiHidden/>
    <w:rsid w:val="00A81D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A9C"/>
    <w:pPr>
      <w:ind w:left="720"/>
      <w:contextualSpacing/>
    </w:pPr>
  </w:style>
  <w:style w:type="table" w:styleId="TableGrid">
    <w:name w:val="Table Grid"/>
    <w:basedOn w:val="TableNormal"/>
    <w:uiPriority w:val="59"/>
    <w:rsid w:val="002E4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3605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2360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337D"/>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37D"/>
    <w:rPr>
      <w:rFonts w:ascii="Lucida Grande" w:hAnsi="Lucida Grande"/>
      <w:sz w:val="18"/>
      <w:szCs w:val="18"/>
    </w:rPr>
  </w:style>
  <w:style w:type="paragraph" w:styleId="Header">
    <w:name w:val="header"/>
    <w:basedOn w:val="Normal"/>
    <w:link w:val="HeaderChar"/>
    <w:uiPriority w:val="99"/>
    <w:unhideWhenUsed/>
    <w:rsid w:val="00572422"/>
    <w:pPr>
      <w:tabs>
        <w:tab w:val="center" w:pos="4320"/>
        <w:tab w:val="right" w:pos="8640"/>
      </w:tabs>
    </w:pPr>
  </w:style>
  <w:style w:type="character" w:customStyle="1" w:styleId="HeaderChar">
    <w:name w:val="Header Char"/>
    <w:basedOn w:val="DefaultParagraphFont"/>
    <w:link w:val="Header"/>
    <w:uiPriority w:val="99"/>
    <w:rsid w:val="00572422"/>
  </w:style>
  <w:style w:type="paragraph" w:styleId="Footer">
    <w:name w:val="footer"/>
    <w:basedOn w:val="Normal"/>
    <w:link w:val="FooterChar"/>
    <w:uiPriority w:val="99"/>
    <w:unhideWhenUsed/>
    <w:rsid w:val="00572422"/>
    <w:pPr>
      <w:tabs>
        <w:tab w:val="center" w:pos="4320"/>
        <w:tab w:val="right" w:pos="8640"/>
      </w:tabs>
    </w:pPr>
  </w:style>
  <w:style w:type="character" w:customStyle="1" w:styleId="FooterChar">
    <w:name w:val="Footer Char"/>
    <w:basedOn w:val="DefaultParagraphFont"/>
    <w:link w:val="Footer"/>
    <w:uiPriority w:val="99"/>
    <w:rsid w:val="00572422"/>
  </w:style>
  <w:style w:type="character" w:styleId="Hyperlink">
    <w:name w:val="Hyperlink"/>
    <w:basedOn w:val="DefaultParagraphFont"/>
    <w:uiPriority w:val="99"/>
    <w:unhideWhenUsed/>
    <w:rsid w:val="005A4F9E"/>
    <w:rPr>
      <w:color w:val="0000FF" w:themeColor="hyperlink"/>
      <w:u w:val="single"/>
    </w:rPr>
  </w:style>
  <w:style w:type="table" w:styleId="LightShading-Accent1">
    <w:name w:val="Light Shading Accent 1"/>
    <w:basedOn w:val="TableNormal"/>
    <w:uiPriority w:val="60"/>
    <w:rsid w:val="003D640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3D64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A81D5A"/>
    <w:rPr>
      <w:sz w:val="18"/>
      <w:szCs w:val="18"/>
    </w:rPr>
  </w:style>
  <w:style w:type="paragraph" w:styleId="CommentText">
    <w:name w:val="annotation text"/>
    <w:basedOn w:val="Normal"/>
    <w:link w:val="CommentTextChar"/>
    <w:uiPriority w:val="99"/>
    <w:semiHidden/>
    <w:unhideWhenUsed/>
    <w:rsid w:val="00A81D5A"/>
  </w:style>
  <w:style w:type="character" w:customStyle="1" w:styleId="CommentTextChar">
    <w:name w:val="Comment Text Char"/>
    <w:basedOn w:val="DefaultParagraphFont"/>
    <w:link w:val="CommentText"/>
    <w:uiPriority w:val="99"/>
    <w:semiHidden/>
    <w:rsid w:val="00A81D5A"/>
  </w:style>
  <w:style w:type="paragraph" w:styleId="CommentSubject">
    <w:name w:val="annotation subject"/>
    <w:basedOn w:val="CommentText"/>
    <w:next w:val="CommentText"/>
    <w:link w:val="CommentSubjectChar"/>
    <w:uiPriority w:val="99"/>
    <w:semiHidden/>
    <w:unhideWhenUsed/>
    <w:rsid w:val="00A81D5A"/>
    <w:rPr>
      <w:b/>
      <w:bCs/>
      <w:sz w:val="20"/>
      <w:szCs w:val="20"/>
    </w:rPr>
  </w:style>
  <w:style w:type="character" w:customStyle="1" w:styleId="CommentSubjectChar">
    <w:name w:val="Comment Subject Char"/>
    <w:basedOn w:val="CommentTextChar"/>
    <w:link w:val="CommentSubject"/>
    <w:uiPriority w:val="99"/>
    <w:semiHidden/>
    <w:rsid w:val="00A81D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56385">
      <w:bodyDiv w:val="1"/>
      <w:marLeft w:val="0"/>
      <w:marRight w:val="0"/>
      <w:marTop w:val="0"/>
      <w:marBottom w:val="0"/>
      <w:divBdr>
        <w:top w:val="none" w:sz="0" w:space="0" w:color="auto"/>
        <w:left w:val="none" w:sz="0" w:space="0" w:color="auto"/>
        <w:bottom w:val="none" w:sz="0" w:space="0" w:color="auto"/>
        <w:right w:val="none" w:sz="0" w:space="0" w:color="auto"/>
      </w:divBdr>
    </w:div>
    <w:div w:id="1790737564">
      <w:bodyDiv w:val="1"/>
      <w:marLeft w:val="0"/>
      <w:marRight w:val="0"/>
      <w:marTop w:val="0"/>
      <w:marBottom w:val="0"/>
      <w:divBdr>
        <w:top w:val="none" w:sz="0" w:space="0" w:color="auto"/>
        <w:left w:val="none" w:sz="0" w:space="0" w:color="auto"/>
        <w:bottom w:val="none" w:sz="0" w:space="0" w:color="auto"/>
        <w:right w:val="none" w:sz="0" w:space="0" w:color="auto"/>
      </w:divBdr>
    </w:div>
    <w:div w:id="1899246744">
      <w:bodyDiv w:val="1"/>
      <w:marLeft w:val="0"/>
      <w:marRight w:val="0"/>
      <w:marTop w:val="0"/>
      <w:marBottom w:val="0"/>
      <w:divBdr>
        <w:top w:val="none" w:sz="0" w:space="0" w:color="auto"/>
        <w:left w:val="none" w:sz="0" w:space="0" w:color="auto"/>
        <w:bottom w:val="none" w:sz="0" w:space="0" w:color="auto"/>
        <w:right w:val="none" w:sz="0" w:space="0" w:color="auto"/>
      </w:divBdr>
    </w:div>
    <w:div w:id="2114745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B62CB-73B6-4E49-A1A9-01CFDC07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9792</Words>
  <Characters>55816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Anushka Soni</dc:creator>
  <cp:lastModifiedBy>karen.drake</cp:lastModifiedBy>
  <cp:revision>2</cp:revision>
  <cp:lastPrinted>2012-06-01T08:42:00Z</cp:lastPrinted>
  <dcterms:created xsi:type="dcterms:W3CDTF">2013-08-12T15:06:00Z</dcterms:created>
  <dcterms:modified xsi:type="dcterms:W3CDTF">2013-08-12T15:06:00Z</dcterms:modified>
</cp:coreProperties>
</file>