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38F0" w14:textId="6F8B3452" w:rsidR="00C640F8" w:rsidRPr="00687E07" w:rsidRDefault="00CC7707" w:rsidP="00B464C4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687E07">
        <w:rPr>
          <w:rFonts w:ascii="Times New Roman" w:hAnsi="Times New Roman" w:cs="Times New Roman"/>
          <w:sz w:val="24"/>
          <w:szCs w:val="24"/>
        </w:rPr>
        <w:t>T</w:t>
      </w:r>
      <w:r w:rsidR="004610CD" w:rsidRPr="00687E07">
        <w:rPr>
          <w:rFonts w:ascii="Times New Roman" w:hAnsi="Times New Roman" w:cs="Times New Roman"/>
          <w:sz w:val="24"/>
          <w:szCs w:val="24"/>
        </w:rPr>
        <w:t xml:space="preserve">able </w:t>
      </w:r>
      <w:r w:rsidR="00AC5DB4" w:rsidRPr="00687E07">
        <w:rPr>
          <w:rFonts w:ascii="Times New Roman" w:hAnsi="Times New Roman" w:cs="Times New Roman"/>
          <w:sz w:val="24"/>
          <w:szCs w:val="24"/>
        </w:rPr>
        <w:t>1</w:t>
      </w:r>
      <w:r w:rsidRPr="00687E07">
        <w:rPr>
          <w:rFonts w:ascii="Times New Roman" w:hAnsi="Times New Roman" w:cs="Times New Roman"/>
          <w:sz w:val="24"/>
          <w:szCs w:val="24"/>
        </w:rPr>
        <w:t xml:space="preserve"> </w:t>
      </w:r>
      <w:r w:rsidR="004610CD" w:rsidRPr="00687E07">
        <w:rPr>
          <w:rFonts w:ascii="Times New Roman" w:hAnsi="Times New Roman" w:cs="Times New Roman"/>
          <w:sz w:val="24"/>
          <w:szCs w:val="24"/>
        </w:rPr>
        <w:t>Average grain size</w:t>
      </w:r>
      <w:r w:rsidR="00AC5DB4" w:rsidRPr="00687E07">
        <w:rPr>
          <w:rFonts w:ascii="Times New Roman" w:hAnsi="Times New Roman" w:cs="Times New Roman"/>
          <w:sz w:val="24"/>
          <w:szCs w:val="24"/>
        </w:rPr>
        <w:t>s</w:t>
      </w:r>
      <w:r w:rsidR="004610CD" w:rsidRPr="00687E07">
        <w:rPr>
          <w:rFonts w:ascii="Times New Roman" w:hAnsi="Times New Roman" w:cs="Times New Roman"/>
          <w:sz w:val="24"/>
          <w:szCs w:val="24"/>
        </w:rPr>
        <w:t xml:space="preserve"> of samples after HPT</w:t>
      </w:r>
      <w:r w:rsidR="00AC5DB4" w:rsidRPr="00687E07">
        <w:rPr>
          <w:rFonts w:ascii="Times New Roman" w:hAnsi="Times New Roman" w:cs="Times New Roman"/>
          <w:sz w:val="24"/>
          <w:szCs w:val="24"/>
        </w:rPr>
        <w:t xml:space="preserve"> processing</w:t>
      </w:r>
    </w:p>
    <w:p w14:paraId="620A9496" w14:textId="77777777" w:rsidR="00AC5DB4" w:rsidRPr="00687E07" w:rsidRDefault="00AC5DB4" w:rsidP="00B464C4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0"/>
        <w:gridCol w:w="1426"/>
        <w:gridCol w:w="1680"/>
        <w:gridCol w:w="1679"/>
        <w:gridCol w:w="1681"/>
      </w:tblGrid>
      <w:tr w:rsidR="00FB4F6A" w:rsidRPr="00687E07" w14:paraId="203D432C" w14:textId="77777777" w:rsidTr="00FB4F6A">
        <w:trPr>
          <w:jc w:val="center"/>
        </w:trPr>
        <w:tc>
          <w:tcPr>
            <w:tcW w:w="1899" w:type="dxa"/>
            <w:vMerge w:val="restart"/>
            <w:tcBorders>
              <w:left w:val="nil"/>
              <w:right w:val="nil"/>
            </w:tcBorders>
            <w:vAlign w:val="center"/>
          </w:tcPr>
          <w:p w14:paraId="645529EC" w14:textId="77777777" w:rsidR="00FB4F6A" w:rsidRPr="00687E07" w:rsidRDefault="00FB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rain size</w:t>
            </w:r>
          </w:p>
        </w:tc>
        <w:tc>
          <w:tcPr>
            <w:tcW w:w="1189" w:type="dxa"/>
            <w:vMerge w:val="restart"/>
            <w:tcBorders>
              <w:left w:val="nil"/>
              <w:right w:val="nil"/>
            </w:tcBorders>
            <w:vAlign w:val="center"/>
          </w:tcPr>
          <w:p w14:paraId="323641AA" w14:textId="77777777" w:rsidR="00FB4F6A" w:rsidRPr="00687E07" w:rsidRDefault="00FB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</w:p>
        </w:tc>
        <w:tc>
          <w:tcPr>
            <w:tcW w:w="521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81E50E" w14:textId="77777777" w:rsidR="00FB4F6A" w:rsidRPr="00687E07" w:rsidRDefault="00FB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urns of HPT</w:t>
            </w:r>
          </w:p>
        </w:tc>
      </w:tr>
      <w:tr w:rsidR="00FB4F6A" w:rsidRPr="00687E07" w14:paraId="01EA1ACE" w14:textId="77777777" w:rsidTr="00FB4F6A">
        <w:trPr>
          <w:jc w:val="center"/>
        </w:trPr>
        <w:tc>
          <w:tcPr>
            <w:tcW w:w="189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46B6D7" w14:textId="77777777" w:rsidR="00FB4F6A" w:rsidRPr="00687E07" w:rsidRDefault="00FB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E1375C" w14:textId="77777777" w:rsidR="00FB4F6A" w:rsidRPr="00687E07" w:rsidRDefault="00FB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15BBC8" w14:textId="77777777" w:rsidR="00FB4F6A" w:rsidRPr="00687E07" w:rsidRDefault="00FB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17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D1CF10" w14:textId="77777777" w:rsidR="00FB4F6A" w:rsidRPr="00687E07" w:rsidRDefault="00FB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013F67" w14:textId="77777777" w:rsidR="00FB4F6A" w:rsidRPr="00687E07" w:rsidRDefault="00FB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40F8" w:rsidRPr="00687E07" w14:paraId="61F0183A" w14:textId="77777777" w:rsidTr="00FB4F6A">
        <w:trPr>
          <w:jc w:val="center"/>
        </w:trPr>
        <w:tc>
          <w:tcPr>
            <w:tcW w:w="18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D0717" w14:textId="7A8D2BFF" w:rsidR="00817317" w:rsidRPr="00687E07" w:rsidRDefault="004610CD" w:rsidP="00C3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verage grain size </w:t>
            </w:r>
          </w:p>
          <w:p w14:paraId="4B57F8A4" w14:textId="77777777" w:rsidR="00C30E05" w:rsidRPr="00687E07" w:rsidRDefault="00C30E05" w:rsidP="00C3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2EFC9" w14:textId="66D7A722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μm</w:t>
            </w:r>
            <w:proofErr w:type="spellEnd"/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)/volume fraction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5A62C" w14:textId="653BB557" w:rsidR="00C640F8" w:rsidRPr="00687E07" w:rsidRDefault="00FB4F6A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="00AC5DB4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4C0A3" w14:textId="77777777" w:rsidR="00C640F8" w:rsidRPr="00687E07" w:rsidRDefault="004610CD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F15ED" w14:textId="77777777" w:rsidR="00C640F8" w:rsidRPr="00687E07" w:rsidRDefault="004610CD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90C0D" w14:textId="77777777" w:rsidR="00C640F8" w:rsidRPr="00687E07" w:rsidRDefault="004610CD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.5/44.4%</w:t>
            </w:r>
          </w:p>
        </w:tc>
      </w:tr>
      <w:tr w:rsidR="00C640F8" w:rsidRPr="00687E07" w14:paraId="60605CA2" w14:textId="77777777" w:rsidTr="00FB4F6A">
        <w:trPr>
          <w:jc w:val="center"/>
        </w:trPr>
        <w:tc>
          <w:tcPr>
            <w:tcW w:w="18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4A2D" w14:textId="77777777" w:rsidR="00C640F8" w:rsidRPr="00687E07" w:rsidRDefault="00C6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089C6" w14:textId="77777777" w:rsidR="00C640F8" w:rsidRPr="00687E07" w:rsidRDefault="00C640F8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23A36" w14:textId="77777777" w:rsidR="00C640F8" w:rsidRPr="00687E07" w:rsidRDefault="00C640F8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FF5D1" w14:textId="77777777" w:rsidR="00C640F8" w:rsidRPr="00687E07" w:rsidRDefault="00C640F8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1DAF2" w14:textId="77777777" w:rsidR="00C640F8" w:rsidRPr="00687E07" w:rsidRDefault="004610CD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0.0/55.6%</w:t>
            </w:r>
          </w:p>
          <w:p w14:paraId="614648B6" w14:textId="2CAE899B" w:rsidR="00817317" w:rsidRPr="00687E07" w:rsidRDefault="00817317" w:rsidP="00C30E0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0F8" w:rsidRPr="00687E07" w14:paraId="11EC03E6" w14:textId="77777777" w:rsidTr="00FB4F6A">
        <w:trPr>
          <w:jc w:val="center"/>
        </w:trPr>
        <w:tc>
          <w:tcPr>
            <w:tcW w:w="18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EAFFB" w14:textId="77777777" w:rsidR="00C640F8" w:rsidRPr="00687E07" w:rsidRDefault="00C6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2170F" w14:textId="3EA8B108" w:rsidR="00C640F8" w:rsidRPr="00687E07" w:rsidRDefault="004610CD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C5DB4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B836C" w14:textId="77777777" w:rsidR="00C640F8" w:rsidRPr="00687E07" w:rsidRDefault="004610CD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.9/38.9%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DB282" w14:textId="77777777" w:rsidR="00C640F8" w:rsidRPr="00687E07" w:rsidRDefault="004610CD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.7/44.7%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5EAC2" w14:textId="77777777" w:rsidR="00C640F8" w:rsidRPr="00687E07" w:rsidRDefault="004610CD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.2/45.9%</w:t>
            </w:r>
          </w:p>
        </w:tc>
      </w:tr>
      <w:tr w:rsidR="00C640F8" w:rsidRPr="00687E07" w14:paraId="70EF2A82" w14:textId="77777777" w:rsidTr="00FB4F6A">
        <w:trPr>
          <w:jc w:val="center"/>
        </w:trPr>
        <w:tc>
          <w:tcPr>
            <w:tcW w:w="1899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65E45DB" w14:textId="77777777" w:rsidR="00C640F8" w:rsidRPr="00687E07" w:rsidRDefault="00C6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09AA97FC" w14:textId="77777777" w:rsidR="00C640F8" w:rsidRPr="00687E07" w:rsidRDefault="00C640F8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vAlign w:val="center"/>
          </w:tcPr>
          <w:p w14:paraId="70956594" w14:textId="77777777" w:rsidR="00C640F8" w:rsidRPr="00687E07" w:rsidRDefault="004610CD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5.9/61.1%</w:t>
            </w: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vAlign w:val="center"/>
          </w:tcPr>
          <w:p w14:paraId="2E66C019" w14:textId="77777777" w:rsidR="00C640F8" w:rsidRPr="00687E07" w:rsidRDefault="004610CD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1.0/55.3%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vAlign w:val="center"/>
          </w:tcPr>
          <w:p w14:paraId="36E45720" w14:textId="77777777" w:rsidR="00C640F8" w:rsidRPr="00687E07" w:rsidRDefault="004610CD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3.6/54.1%</w:t>
            </w:r>
          </w:p>
        </w:tc>
      </w:tr>
    </w:tbl>
    <w:p w14:paraId="64F68A62" w14:textId="04AACCAD" w:rsidR="00041D23" w:rsidRPr="00687E07" w:rsidRDefault="00041D23" w:rsidP="00041D23">
      <w:pPr>
        <w:jc w:val="center"/>
        <w:rPr>
          <w:rFonts w:ascii="Times New Roman" w:hAnsi="Times New Roman" w:cs="Times New Roman"/>
          <w:color w:val="FF0000"/>
        </w:rPr>
      </w:pPr>
    </w:p>
    <w:p w14:paraId="277AB1D6" w14:textId="09E029A4" w:rsidR="00B464C4" w:rsidRPr="00687E07" w:rsidRDefault="00B464C4" w:rsidP="00041D23">
      <w:pPr>
        <w:jc w:val="center"/>
        <w:rPr>
          <w:rFonts w:ascii="Times New Roman" w:hAnsi="Times New Roman" w:cs="Times New Roman"/>
          <w:color w:val="FF0000"/>
        </w:rPr>
      </w:pPr>
    </w:p>
    <w:p w14:paraId="77AA2D96" w14:textId="3B07E2C1" w:rsidR="00542850" w:rsidRPr="00687E07" w:rsidRDefault="00542850" w:rsidP="00041D23">
      <w:pPr>
        <w:jc w:val="center"/>
        <w:rPr>
          <w:rFonts w:ascii="Times New Roman" w:hAnsi="Times New Roman" w:cs="Times New Roman"/>
          <w:color w:val="FF0000"/>
        </w:rPr>
      </w:pPr>
    </w:p>
    <w:p w14:paraId="36D30411" w14:textId="0396C44E" w:rsidR="00C640F8" w:rsidRPr="00687E07" w:rsidRDefault="004610CD" w:rsidP="00B464C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87E07">
        <w:rPr>
          <w:rFonts w:ascii="Times New Roman" w:hAnsi="Times New Roman" w:cs="Times New Roman" w:hint="eastAsia"/>
          <w:sz w:val="24"/>
          <w:szCs w:val="24"/>
        </w:rPr>
        <w:t>T</w:t>
      </w:r>
      <w:r w:rsidRPr="00687E07">
        <w:rPr>
          <w:rFonts w:ascii="Times New Roman" w:hAnsi="Times New Roman" w:cs="Times New Roman"/>
          <w:sz w:val="24"/>
          <w:szCs w:val="24"/>
        </w:rPr>
        <w:t xml:space="preserve">able </w:t>
      </w:r>
      <w:r w:rsidR="00DF0AC1" w:rsidRPr="00687E07">
        <w:rPr>
          <w:rFonts w:ascii="Times New Roman" w:hAnsi="Times New Roman" w:cs="Times New Roman"/>
          <w:sz w:val="24"/>
          <w:szCs w:val="24"/>
        </w:rPr>
        <w:t>2</w:t>
      </w:r>
      <w:r w:rsidR="00CC7707" w:rsidRPr="00687E07">
        <w:rPr>
          <w:rFonts w:ascii="Times New Roman" w:hAnsi="Times New Roman" w:cs="Times New Roman"/>
          <w:sz w:val="24"/>
          <w:szCs w:val="24"/>
        </w:rPr>
        <w:t xml:space="preserve"> </w:t>
      </w:r>
      <w:r w:rsidRPr="00687E07">
        <w:rPr>
          <w:rFonts w:ascii="Times New Roman" w:hAnsi="Times New Roman" w:cs="Times New Roman"/>
          <w:sz w:val="24"/>
          <w:szCs w:val="24"/>
        </w:rPr>
        <w:t>Dislocation densities after HPT</w:t>
      </w:r>
      <w:r w:rsidR="00DF0AC1" w:rsidRPr="00687E07">
        <w:rPr>
          <w:rFonts w:ascii="Times New Roman" w:hAnsi="Times New Roman" w:cs="Times New Roman"/>
          <w:sz w:val="24"/>
          <w:szCs w:val="24"/>
        </w:rPr>
        <w:t xml:space="preserve"> processing</w:t>
      </w:r>
      <w:r w:rsidRPr="00687E0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638"/>
        <w:gridCol w:w="1924"/>
        <w:gridCol w:w="1625"/>
      </w:tblGrid>
      <w:tr w:rsidR="00FB4F6A" w:rsidRPr="00687E07" w14:paraId="16BD8A37" w14:textId="77777777" w:rsidTr="00817317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84FD2D2" w14:textId="77777777" w:rsidR="00FB4F6A" w:rsidRPr="00687E07" w:rsidRDefault="00FB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PT parameters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57A98B" w14:textId="77777777" w:rsidR="00FB4F6A" w:rsidRPr="00687E07" w:rsidRDefault="00FB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emperature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0FF884" w14:textId="77777777" w:rsidR="00FB4F6A" w:rsidRPr="00687E07" w:rsidRDefault="00FB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Turns of HPT</w:t>
            </w:r>
          </w:p>
        </w:tc>
      </w:tr>
      <w:tr w:rsidR="00FB4F6A" w:rsidRPr="00687E07" w14:paraId="64450A9E" w14:textId="77777777" w:rsidTr="00817317">
        <w:trPr>
          <w:jc w:val="center"/>
        </w:trPr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6C248C" w14:textId="77777777" w:rsidR="00FB4F6A" w:rsidRPr="00687E07" w:rsidRDefault="00FB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C2BAB1" w14:textId="77777777" w:rsidR="00FB4F6A" w:rsidRPr="00687E07" w:rsidRDefault="00FB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80FC1A" w14:textId="77777777" w:rsidR="00FB4F6A" w:rsidRPr="00687E07" w:rsidRDefault="00FB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47B03" w14:textId="77777777" w:rsidR="00FB4F6A" w:rsidRPr="00687E07" w:rsidRDefault="00FB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00ECF" w14:textId="77777777" w:rsidR="00FB4F6A" w:rsidRPr="00687E07" w:rsidRDefault="00FB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40F8" w:rsidRPr="00687E07" w14:paraId="0397859E" w14:textId="77777777" w:rsidTr="00817317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7B52D22" w14:textId="77777777" w:rsidR="00C640F8" w:rsidRPr="00687E07" w:rsidRDefault="004610CD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Dislocation density (m</w:t>
            </w:r>
            <w:r w:rsidRPr="00687E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91541C" w14:textId="7B409D1B" w:rsidR="00C640F8" w:rsidRPr="00687E07" w:rsidRDefault="00173945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="00DF0AC1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547915" w14:textId="5B7E81D9" w:rsidR="00C640F8" w:rsidRPr="00687E07" w:rsidRDefault="004610CD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9"/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1.98</w:t>
            </w:r>
            <w:r w:rsidR="00DF0AC1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="00DF0AC1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87E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bookmarkEnd w:id="0"/>
            <w:r w:rsidRPr="00687E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B5FC56" w14:textId="44403831" w:rsidR="00C640F8" w:rsidRPr="00687E07" w:rsidRDefault="004610CD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2.62</w:t>
            </w:r>
            <w:r w:rsidR="00DF0AC1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="00DF0AC1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87E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9E43AF" w14:textId="50F6748A" w:rsidR="00C640F8" w:rsidRPr="00687E07" w:rsidRDefault="004610CD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  <w:r w:rsidR="00DF0AC1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="00DF0AC1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87E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C640F8" w:rsidRPr="00687E07" w14:paraId="539104AA" w14:textId="77777777" w:rsidTr="00817317">
        <w:trPr>
          <w:jc w:val="center"/>
        </w:trPr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66EDA73B" w14:textId="77777777" w:rsidR="00C640F8" w:rsidRPr="00687E07" w:rsidRDefault="00C640F8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58269" w14:textId="78D81F6C" w:rsidR="00C640F8" w:rsidRPr="00687E07" w:rsidRDefault="004610CD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F0AC1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  <w:vAlign w:val="center"/>
          </w:tcPr>
          <w:p w14:paraId="0DD8D947" w14:textId="3145A5BC" w:rsidR="00C640F8" w:rsidRPr="00687E07" w:rsidRDefault="004610CD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  <w:r w:rsidR="00DF0AC1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="00DF0AC1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87E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924" w:type="dxa"/>
            <w:tcBorders>
              <w:top w:val="nil"/>
              <w:left w:val="nil"/>
              <w:right w:val="nil"/>
            </w:tcBorders>
            <w:vAlign w:val="center"/>
          </w:tcPr>
          <w:p w14:paraId="5314382E" w14:textId="365A6336" w:rsidR="00C640F8" w:rsidRPr="00687E07" w:rsidRDefault="004610CD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  <w:r w:rsidR="00DF0AC1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="00DF0AC1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87E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vAlign w:val="center"/>
          </w:tcPr>
          <w:p w14:paraId="49BC302D" w14:textId="02F3B119" w:rsidR="00C640F8" w:rsidRPr="00687E07" w:rsidRDefault="004610CD" w:rsidP="00C30E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2.96</w:t>
            </w:r>
            <w:r w:rsidR="00DF0AC1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="00DF0AC1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87E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14</w:t>
            </w:r>
          </w:p>
        </w:tc>
      </w:tr>
    </w:tbl>
    <w:p w14:paraId="7D6CD12F" w14:textId="2637C7A8" w:rsidR="00C640F8" w:rsidRPr="00687E07" w:rsidRDefault="00C640F8">
      <w:pPr>
        <w:jc w:val="center"/>
        <w:rPr>
          <w:rFonts w:ascii="Times New Roman" w:hAnsi="Times New Roman" w:cs="Times New Roman"/>
        </w:rPr>
      </w:pPr>
    </w:p>
    <w:p w14:paraId="61C693DA" w14:textId="1A2309EF" w:rsidR="00DF0AC1" w:rsidRPr="00687E07" w:rsidRDefault="00DF0AC1">
      <w:pPr>
        <w:rPr>
          <w:rFonts w:ascii="Times New Roman" w:hAnsi="Times New Roman" w:cs="Times New Roman"/>
        </w:rPr>
      </w:pPr>
    </w:p>
    <w:p w14:paraId="0190F735" w14:textId="77777777" w:rsidR="00542850" w:rsidRPr="00687E07" w:rsidRDefault="00542850">
      <w:pPr>
        <w:rPr>
          <w:rFonts w:ascii="Times New Roman" w:hAnsi="Times New Roman" w:cs="Times New Roman"/>
        </w:rPr>
      </w:pPr>
    </w:p>
    <w:p w14:paraId="73DDF91D" w14:textId="5430FEF2" w:rsidR="00C640F8" w:rsidRPr="00687E07" w:rsidRDefault="004610CD" w:rsidP="0054285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87E07">
        <w:rPr>
          <w:rFonts w:ascii="Times New Roman" w:hAnsi="Times New Roman" w:cs="Times New Roman"/>
          <w:sz w:val="24"/>
          <w:szCs w:val="24"/>
        </w:rPr>
        <w:t xml:space="preserve">Table </w:t>
      </w:r>
      <w:r w:rsidR="0026207F" w:rsidRPr="00687E07">
        <w:rPr>
          <w:rFonts w:ascii="Times New Roman" w:hAnsi="Times New Roman" w:cs="Times New Roman"/>
          <w:sz w:val="24"/>
          <w:szCs w:val="24"/>
        </w:rPr>
        <w:t>3</w:t>
      </w:r>
      <w:r w:rsidR="00CC7707" w:rsidRPr="00687E07">
        <w:rPr>
          <w:rFonts w:ascii="Times New Roman" w:hAnsi="Times New Roman" w:cs="Times New Roman"/>
          <w:sz w:val="24"/>
          <w:szCs w:val="24"/>
        </w:rPr>
        <w:t xml:space="preserve"> </w:t>
      </w:r>
      <w:r w:rsidRPr="00687E07">
        <w:rPr>
          <w:rFonts w:ascii="Times New Roman" w:hAnsi="Times New Roman" w:cs="Times New Roman"/>
          <w:sz w:val="24"/>
          <w:szCs w:val="24"/>
        </w:rPr>
        <w:t>Contribution</w:t>
      </w:r>
      <w:r w:rsidR="009D52D8" w:rsidRPr="00687E07">
        <w:rPr>
          <w:rFonts w:ascii="Times New Roman" w:hAnsi="Times New Roman" w:cs="Times New Roman"/>
          <w:sz w:val="24"/>
          <w:szCs w:val="24"/>
        </w:rPr>
        <w:t>s</w:t>
      </w:r>
      <w:r w:rsidRPr="00687E07">
        <w:rPr>
          <w:rFonts w:ascii="Times New Roman" w:hAnsi="Times New Roman" w:cs="Times New Roman"/>
          <w:sz w:val="24"/>
          <w:szCs w:val="24"/>
        </w:rPr>
        <w:t xml:space="preserve"> of different strengthening mechanisms to the yield strength of pure Mg (MPa)</w:t>
      </w:r>
      <w:r w:rsidR="0054160F" w:rsidRPr="00687E07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981"/>
        <w:gridCol w:w="982"/>
        <w:gridCol w:w="982"/>
        <w:gridCol w:w="982"/>
        <w:gridCol w:w="982"/>
        <w:gridCol w:w="982"/>
      </w:tblGrid>
      <w:tr w:rsidR="00C640F8" w:rsidRPr="00687E07" w14:paraId="4755790A" w14:textId="77777777" w:rsidTr="00FB4F6A">
        <w:trPr>
          <w:jc w:val="center"/>
        </w:trPr>
        <w:tc>
          <w:tcPr>
            <w:tcW w:w="2405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25AAC473" w14:textId="77777777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Turns</w:t>
            </w:r>
          </w:p>
        </w:tc>
        <w:tc>
          <w:tcPr>
            <w:tcW w:w="294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3F2D72" w14:textId="08E2F085" w:rsidR="00C640F8" w:rsidRPr="00687E07" w:rsidRDefault="00DC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94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BF34B2" w14:textId="0B23C896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  <w:r w:rsidR="0054160F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9D52D8" w:rsidRPr="00687E07" w14:paraId="06206B13" w14:textId="77777777" w:rsidTr="00FB4F6A">
        <w:trPr>
          <w:jc w:val="center"/>
        </w:trPr>
        <w:tc>
          <w:tcPr>
            <w:tcW w:w="24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114F72" w14:textId="77777777" w:rsidR="00C640F8" w:rsidRPr="00687E07" w:rsidRDefault="00C6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1A7F2" w14:textId="77777777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4DF75" w14:textId="77777777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D5EBF" w14:textId="77777777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D8BE06" w14:textId="77777777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FEB097" w14:textId="77777777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96479" w14:textId="77777777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52D8" w:rsidRPr="00687E07" w14:paraId="21B3D222" w14:textId="77777777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  <w:vAlign w:val="center"/>
          </w:tcPr>
          <w:p w14:paraId="24B867B5" w14:textId="77777777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Measured yield strength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vAlign w:val="center"/>
          </w:tcPr>
          <w:p w14:paraId="516F603F" w14:textId="5BE9D478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left w:val="nil"/>
              <w:bottom w:val="nil"/>
              <w:right w:val="nil"/>
            </w:tcBorders>
            <w:vAlign w:val="center"/>
          </w:tcPr>
          <w:p w14:paraId="38CC3464" w14:textId="1F058FBB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left w:val="nil"/>
              <w:bottom w:val="nil"/>
              <w:right w:val="nil"/>
            </w:tcBorders>
            <w:vAlign w:val="center"/>
          </w:tcPr>
          <w:p w14:paraId="0D02C290" w14:textId="642DE13E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982" w:type="dxa"/>
            <w:tcBorders>
              <w:left w:val="nil"/>
              <w:bottom w:val="nil"/>
              <w:right w:val="nil"/>
            </w:tcBorders>
            <w:vAlign w:val="center"/>
          </w:tcPr>
          <w:p w14:paraId="3DEEC6CF" w14:textId="38E87C10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982" w:type="dxa"/>
            <w:tcBorders>
              <w:left w:val="nil"/>
              <w:bottom w:val="nil"/>
              <w:right w:val="nil"/>
            </w:tcBorders>
            <w:vAlign w:val="center"/>
          </w:tcPr>
          <w:p w14:paraId="0C4DCB65" w14:textId="6DFE4DFB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left w:val="nil"/>
              <w:bottom w:val="nil"/>
              <w:right w:val="nil"/>
            </w:tcBorders>
            <w:vAlign w:val="center"/>
          </w:tcPr>
          <w:p w14:paraId="1F808D27" w14:textId="0F1360CA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52D8" w:rsidRPr="00687E07" w14:paraId="496C77EA" w14:textId="77777777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12857" w14:textId="77777777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06" w:dyaOrig="309" w14:anchorId="4CD409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5.75pt" o:ole="">
                  <v:imagedata r:id="rId8" o:title=""/>
                </v:shape>
                <o:OLEObject Type="Embed" ProgID="Equation.DSMT4" ShapeID="_x0000_i1025" DrawAspect="Content" ObjectID="_1728219465" r:id="rId9"/>
              </w:objec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537BE" w14:textId="77777777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85F53" w14:textId="77777777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DAAD4" w14:textId="77777777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F38EC" w14:textId="77777777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7682A" w14:textId="77777777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3DB9A" w14:textId="77777777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2D8" w:rsidRPr="00687E07" w14:paraId="3477DE20" w14:textId="77777777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12519" w14:textId="77777777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309" w:dyaOrig="309" w14:anchorId="7D738B87">
                <v:shape id="_x0000_i1026" type="#_x0000_t75" style="width:15.75pt;height:15.75pt" o:ole="">
                  <v:imagedata r:id="rId10" o:title=""/>
                </v:shape>
                <o:OLEObject Type="Embed" ProgID="Equation.DSMT4" ShapeID="_x0000_i1026" DrawAspect="Content" ObjectID="_1728219466" r:id="rId11"/>
              </w:objec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908CD" w14:textId="6FBA90EA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35658" w14:textId="0671EB89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45ECF" w14:textId="127E158A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61A51" w14:textId="69EC99BF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C7D94" w14:textId="5D4FF377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A5CD3" w14:textId="6B471C07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9D52D8" w:rsidRPr="00687E07" w14:paraId="31317AED" w14:textId="77777777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1326F" w14:textId="77777777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09" w:dyaOrig="309" w14:anchorId="54BCAB7C">
                <v:shape id="_x0000_i1027" type="#_x0000_t75" style="width:15.75pt;height:15.75pt" o:ole="">
                  <v:imagedata r:id="rId12" o:title=""/>
                </v:shape>
                <o:OLEObject Type="Embed" ProgID="Equation.DSMT4" ShapeID="_x0000_i1027" DrawAspect="Content" ObjectID="_1728219467" r:id="rId13"/>
              </w:objec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8D118" w14:textId="1B115F50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A80D4" w14:textId="4E383EEE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D0934" w14:textId="7DA81E65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6CE9B" w14:textId="5E67F4BE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0EB6B" w14:textId="258C69BB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46348" w14:textId="72AF834E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9D52D8" w:rsidRPr="00687E07" w14:paraId="1DE8091C" w14:textId="77777777">
        <w:trPr>
          <w:jc w:val="center"/>
        </w:trPr>
        <w:tc>
          <w:tcPr>
            <w:tcW w:w="2405" w:type="dxa"/>
            <w:tcBorders>
              <w:top w:val="nil"/>
              <w:left w:val="nil"/>
              <w:right w:val="nil"/>
            </w:tcBorders>
            <w:vAlign w:val="center"/>
          </w:tcPr>
          <w:p w14:paraId="5245B1A9" w14:textId="77777777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646" w:dyaOrig="309" w14:anchorId="650B8E2F">
                <v:shape id="_x0000_i1028" type="#_x0000_t75" style="width:82.5pt;height:15.75pt" o:ole="">
                  <v:imagedata r:id="rId14" o:title=""/>
                </v:shape>
                <o:OLEObject Type="Embed" ProgID="Equation.DSMT4" ShapeID="_x0000_i1028" DrawAspect="Content" ObjectID="_1728219468" r:id="rId15"/>
              </w:objec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vAlign w:val="center"/>
          </w:tcPr>
          <w:p w14:paraId="56BD78E2" w14:textId="25EFAAA7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  <w:vAlign w:val="center"/>
          </w:tcPr>
          <w:p w14:paraId="3DD363CC" w14:textId="19C534F8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  <w:vAlign w:val="center"/>
          </w:tcPr>
          <w:p w14:paraId="71A85FF3" w14:textId="550BA9CE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  <w:vAlign w:val="center"/>
          </w:tcPr>
          <w:p w14:paraId="6375DB1F" w14:textId="01873861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  <w:vAlign w:val="center"/>
          </w:tcPr>
          <w:p w14:paraId="3B641931" w14:textId="3EA362FE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  <w:vAlign w:val="center"/>
          </w:tcPr>
          <w:p w14:paraId="0A2739FB" w14:textId="4F8915DE" w:rsidR="00C640F8" w:rsidRPr="00687E07" w:rsidRDefault="0046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D52D8" w:rsidRPr="0068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9B2301D" w14:textId="07348372" w:rsidR="00B464C4" w:rsidRPr="00687E07" w:rsidRDefault="00B464C4" w:rsidP="00B464C4">
      <w:pPr>
        <w:rPr>
          <w:rFonts w:ascii="Times New Roman" w:hAnsi="Times New Roman" w:cs="Times New Roman"/>
          <w:sz w:val="18"/>
          <w:szCs w:val="18"/>
        </w:rPr>
      </w:pPr>
    </w:p>
    <w:p w14:paraId="04A34EF6" w14:textId="0818DCBB" w:rsidR="007C7E03" w:rsidRPr="00687E07" w:rsidRDefault="007C7E03" w:rsidP="00B464C4">
      <w:pPr>
        <w:rPr>
          <w:rFonts w:ascii="Times New Roman" w:hAnsi="Times New Roman" w:cs="Times New Roman"/>
          <w:sz w:val="18"/>
          <w:szCs w:val="18"/>
        </w:rPr>
      </w:pPr>
    </w:p>
    <w:p w14:paraId="279CD673" w14:textId="77777777" w:rsidR="007C7E03" w:rsidRPr="00687E07" w:rsidRDefault="007C7E03" w:rsidP="007C7E0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75DCF969" w14:textId="77777777" w:rsidR="007C7E03" w:rsidRPr="00687E07" w:rsidRDefault="007C7E03" w:rsidP="007C7E0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2BAD6D30" w14:textId="77777777" w:rsidR="007C7E03" w:rsidRPr="00687E07" w:rsidRDefault="007C7E03" w:rsidP="007C7E0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817BE7D" w14:textId="2968E220" w:rsidR="007C7E03" w:rsidRPr="00687E07" w:rsidRDefault="007C7E03" w:rsidP="007C7E0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87E07">
        <w:rPr>
          <w:rFonts w:ascii="Times New Roman" w:hAnsi="Times New Roman" w:cs="Times New Roman"/>
          <w:sz w:val="24"/>
          <w:szCs w:val="24"/>
        </w:rPr>
        <w:t xml:space="preserve">Table </w:t>
      </w:r>
      <w:r w:rsidR="00F646A3" w:rsidRPr="00687E07">
        <w:rPr>
          <w:rFonts w:ascii="Times New Roman" w:hAnsi="Times New Roman" w:cs="Times New Roman"/>
          <w:sz w:val="24"/>
          <w:szCs w:val="24"/>
        </w:rPr>
        <w:t>4</w:t>
      </w:r>
      <w:r w:rsidRPr="00687E07">
        <w:rPr>
          <w:rFonts w:ascii="Times New Roman" w:hAnsi="Times New Roman" w:cs="Times New Roman"/>
          <w:sz w:val="24"/>
          <w:szCs w:val="24"/>
        </w:rPr>
        <w:t xml:space="preserve"> </w:t>
      </w:r>
      <w:r w:rsidR="007A7EAC" w:rsidRPr="00687E07">
        <w:rPr>
          <w:rFonts w:ascii="Times New Roman" w:hAnsi="Times New Roman" w:cs="Times New Roman"/>
          <w:sz w:val="24"/>
          <w:szCs w:val="24"/>
        </w:rPr>
        <w:t>Percentage c</w:t>
      </w:r>
      <w:r w:rsidRPr="00687E07">
        <w:rPr>
          <w:rFonts w:ascii="Times New Roman" w:hAnsi="Times New Roman" w:cs="Times New Roman"/>
          <w:sz w:val="24"/>
          <w:szCs w:val="24"/>
        </w:rPr>
        <w:t>ontributions of different strengthening mechanisms to the yield strength of pure Mg</w:t>
      </w:r>
      <w:r w:rsidR="007A7EAC" w:rsidRPr="00687E07">
        <w:rPr>
          <w:rFonts w:ascii="Times New Roman" w:hAnsi="Times New Roman" w:cs="Times New Roman"/>
          <w:sz w:val="24"/>
          <w:szCs w:val="24"/>
        </w:rPr>
        <w:t xml:space="preserve"> based on </w:t>
      </w:r>
      <w:r w:rsidR="00DF4994" w:rsidRPr="00687E07">
        <w:rPr>
          <w:rFonts w:ascii="Times New Roman" w:hAnsi="Times New Roman" w:cs="Times New Roman"/>
          <w:sz w:val="24"/>
          <w:szCs w:val="24"/>
        </w:rPr>
        <w:t xml:space="preserve">the </w:t>
      </w:r>
      <w:r w:rsidR="007A7EAC" w:rsidRPr="00687E07">
        <w:rPr>
          <w:rFonts w:ascii="Times New Roman" w:hAnsi="Times New Roman" w:cs="Times New Roman"/>
          <w:sz w:val="24"/>
          <w:szCs w:val="24"/>
        </w:rPr>
        <w:t>calculations in Table 3</w:t>
      </w:r>
      <w:r w:rsidRPr="00687E07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981"/>
        <w:gridCol w:w="982"/>
        <w:gridCol w:w="982"/>
        <w:gridCol w:w="982"/>
        <w:gridCol w:w="982"/>
        <w:gridCol w:w="982"/>
      </w:tblGrid>
      <w:tr w:rsidR="007C7E03" w:rsidRPr="00687E07" w14:paraId="1E25119B" w14:textId="77777777" w:rsidTr="00A755AE">
        <w:trPr>
          <w:jc w:val="center"/>
        </w:trPr>
        <w:tc>
          <w:tcPr>
            <w:tcW w:w="2405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21F39482" w14:textId="77777777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Turns</w:t>
            </w:r>
          </w:p>
        </w:tc>
        <w:tc>
          <w:tcPr>
            <w:tcW w:w="294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950390" w14:textId="77777777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293 K</w:t>
            </w:r>
          </w:p>
        </w:tc>
        <w:tc>
          <w:tcPr>
            <w:tcW w:w="294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B677F7" w14:textId="77777777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423 K</w:t>
            </w:r>
          </w:p>
        </w:tc>
      </w:tr>
      <w:tr w:rsidR="007C7E03" w:rsidRPr="00687E07" w14:paraId="0F1CED0D" w14:textId="77777777" w:rsidTr="00A755AE">
        <w:trPr>
          <w:jc w:val="center"/>
        </w:trPr>
        <w:tc>
          <w:tcPr>
            <w:tcW w:w="24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2116BE" w14:textId="77777777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229AE" w14:textId="77777777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5A398" w14:textId="77777777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51DE93" w14:textId="77777777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49DDE" w14:textId="77777777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94024" w14:textId="77777777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DE6D89" w14:textId="77777777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7E03" w:rsidRPr="00687E07" w14:paraId="4BEDA167" w14:textId="77777777" w:rsidTr="00A755A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DC0CC" w14:textId="77777777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06" w:dyaOrig="309" w14:anchorId="5FD56D3A">
                <v:shape id="_x0000_i1029" type="#_x0000_t75" style="width:10.5pt;height:15.75pt" o:ole="">
                  <v:imagedata r:id="rId8" o:title=""/>
                </v:shape>
                <o:OLEObject Type="Embed" ProgID="Equation.DSMT4" ShapeID="_x0000_i1029" DrawAspect="Content" ObjectID="_1728219469" r:id="rId16"/>
              </w:objec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A3AB6" w14:textId="793C97B0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B2179" w14:textId="3C7BE6A2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FF221" w14:textId="13A27DF1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8A74B" w14:textId="0CF4B2D8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6B0C7" w14:textId="1ECB6537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89589" w14:textId="2C5D0D20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C7E03" w:rsidRPr="00687E07" w14:paraId="2B82F795" w14:textId="77777777" w:rsidTr="00A755A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5D756" w14:textId="77777777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309" w:dyaOrig="309" w14:anchorId="19CC3273">
                <v:shape id="_x0000_i1030" type="#_x0000_t75" style="width:15.75pt;height:15.75pt" o:ole="">
                  <v:imagedata r:id="rId10" o:title=""/>
                </v:shape>
                <o:OLEObject Type="Embed" ProgID="Equation.DSMT4" ShapeID="_x0000_i1030" DrawAspect="Content" ObjectID="_1728219470" r:id="rId17"/>
              </w:objec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30629" w14:textId="24942111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03FE9" w14:textId="784B9EE1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0D8DD" w14:textId="03170270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C5CA5" w14:textId="6E46A895" w:rsidR="007C7E03" w:rsidRPr="00687E07" w:rsidRDefault="00F646A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AEEEB" w14:textId="0AC4E1AF" w:rsidR="007C7E03" w:rsidRPr="00687E07" w:rsidRDefault="00F646A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CAA6E" w14:textId="456146A8" w:rsidR="007C7E03" w:rsidRPr="00687E07" w:rsidRDefault="00F646A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  <w:tr w:rsidR="007C7E03" w:rsidRPr="00687E07" w14:paraId="14CCB770" w14:textId="77777777" w:rsidTr="00A755A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0DCC1" w14:textId="77777777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09" w:dyaOrig="309" w14:anchorId="49B81A3A">
                <v:shape id="_x0000_i1031" type="#_x0000_t75" style="width:15.75pt;height:15.75pt" o:ole="">
                  <v:imagedata r:id="rId12" o:title=""/>
                </v:shape>
                <o:OLEObject Type="Embed" ProgID="Equation.DSMT4" ShapeID="_x0000_i1031" DrawAspect="Content" ObjectID="_1728219471" r:id="rId18"/>
              </w:objec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1B8D8" w14:textId="61C552D4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D236A" w14:textId="081B0944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47764" w14:textId="1EF87173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52806" w14:textId="24C31092" w:rsidR="007C7E03" w:rsidRPr="00687E07" w:rsidRDefault="00F646A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D28D9" w14:textId="039F4F05" w:rsidR="007C7E03" w:rsidRPr="00687E07" w:rsidRDefault="00F646A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4EF4B" w14:textId="79355787" w:rsidR="007C7E03" w:rsidRPr="00687E07" w:rsidRDefault="00F646A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7C7E03" w:rsidRPr="00817317" w14:paraId="7B5090B5" w14:textId="77777777" w:rsidTr="00A755AE">
        <w:trPr>
          <w:jc w:val="center"/>
        </w:trPr>
        <w:tc>
          <w:tcPr>
            <w:tcW w:w="2405" w:type="dxa"/>
            <w:tcBorders>
              <w:top w:val="nil"/>
              <w:left w:val="nil"/>
              <w:right w:val="nil"/>
            </w:tcBorders>
            <w:vAlign w:val="center"/>
          </w:tcPr>
          <w:p w14:paraId="0CA5F717" w14:textId="77777777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646" w:dyaOrig="309" w14:anchorId="36D3029B">
                <v:shape id="_x0000_i1032" type="#_x0000_t75" style="width:82.5pt;height:15.75pt" o:ole="">
                  <v:imagedata r:id="rId14" o:title=""/>
                </v:shape>
                <o:OLEObject Type="Embed" ProgID="Equation.DSMT4" ShapeID="_x0000_i1032" DrawAspect="Content" ObjectID="_1728219472" r:id="rId19"/>
              </w:objec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vAlign w:val="center"/>
          </w:tcPr>
          <w:p w14:paraId="5604F80F" w14:textId="6A077E0F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  <w:vAlign w:val="center"/>
          </w:tcPr>
          <w:p w14:paraId="17AD34F6" w14:textId="4BA25E4F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  <w:vAlign w:val="center"/>
          </w:tcPr>
          <w:p w14:paraId="6AD58F37" w14:textId="58167341" w:rsidR="007C7E03" w:rsidRPr="00687E07" w:rsidRDefault="007C7E0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  <w:vAlign w:val="center"/>
          </w:tcPr>
          <w:p w14:paraId="1DE4269F" w14:textId="4112BEEE" w:rsidR="007C7E03" w:rsidRPr="00687E07" w:rsidRDefault="00F646A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  <w:vAlign w:val="center"/>
          </w:tcPr>
          <w:p w14:paraId="54AA5C21" w14:textId="1BF18F4D" w:rsidR="007C7E03" w:rsidRPr="00687E07" w:rsidRDefault="00F646A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  <w:vAlign w:val="center"/>
          </w:tcPr>
          <w:p w14:paraId="269D4AF0" w14:textId="13FDD162" w:rsidR="007C7E03" w:rsidRPr="00817317" w:rsidRDefault="00F646A3" w:rsidP="00A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3CD8AF9A" w14:textId="77777777" w:rsidR="007C7E03" w:rsidRDefault="007C7E03" w:rsidP="00B464C4">
      <w:pPr>
        <w:rPr>
          <w:rFonts w:ascii="Times New Roman" w:hAnsi="Times New Roman" w:cs="Times New Roman"/>
          <w:sz w:val="18"/>
          <w:szCs w:val="18"/>
        </w:rPr>
      </w:pPr>
    </w:p>
    <w:sectPr w:rsidR="007C7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2397" w14:textId="77777777" w:rsidR="00093826" w:rsidRDefault="00093826" w:rsidP="008A1724">
      <w:r>
        <w:separator/>
      </w:r>
    </w:p>
  </w:endnote>
  <w:endnote w:type="continuationSeparator" w:id="0">
    <w:p w14:paraId="01E993E0" w14:textId="77777777" w:rsidR="00093826" w:rsidRDefault="00093826" w:rsidP="008A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2903" w14:textId="77777777" w:rsidR="00093826" w:rsidRDefault="00093826" w:rsidP="008A1724">
      <w:r>
        <w:separator/>
      </w:r>
    </w:p>
  </w:footnote>
  <w:footnote w:type="continuationSeparator" w:id="0">
    <w:p w14:paraId="40EB1E9A" w14:textId="77777777" w:rsidR="00093826" w:rsidRDefault="00093826" w:rsidP="008A1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4B3"/>
    <w:rsid w:val="00007C07"/>
    <w:rsid w:val="00012C8A"/>
    <w:rsid w:val="0001360B"/>
    <w:rsid w:val="0001473C"/>
    <w:rsid w:val="00017E18"/>
    <w:rsid w:val="00020A67"/>
    <w:rsid w:val="00021088"/>
    <w:rsid w:val="00026751"/>
    <w:rsid w:val="00026912"/>
    <w:rsid w:val="00033E39"/>
    <w:rsid w:val="00037FE7"/>
    <w:rsid w:val="00040DF9"/>
    <w:rsid w:val="00041D23"/>
    <w:rsid w:val="00045221"/>
    <w:rsid w:val="00047DE2"/>
    <w:rsid w:val="00065D6E"/>
    <w:rsid w:val="00066E09"/>
    <w:rsid w:val="00066F58"/>
    <w:rsid w:val="00084477"/>
    <w:rsid w:val="00093826"/>
    <w:rsid w:val="00094AE5"/>
    <w:rsid w:val="000B4A42"/>
    <w:rsid w:val="000B64EF"/>
    <w:rsid w:val="000D4C23"/>
    <w:rsid w:val="000E1849"/>
    <w:rsid w:val="000E4C69"/>
    <w:rsid w:val="000E58BA"/>
    <w:rsid w:val="000F1B31"/>
    <w:rsid w:val="000F4BD6"/>
    <w:rsid w:val="000F4CCC"/>
    <w:rsid w:val="00102756"/>
    <w:rsid w:val="00104532"/>
    <w:rsid w:val="00107A58"/>
    <w:rsid w:val="001175E5"/>
    <w:rsid w:val="001211EB"/>
    <w:rsid w:val="001237FA"/>
    <w:rsid w:val="001405E1"/>
    <w:rsid w:val="0014597D"/>
    <w:rsid w:val="00150540"/>
    <w:rsid w:val="00151320"/>
    <w:rsid w:val="00152B2B"/>
    <w:rsid w:val="00155BC2"/>
    <w:rsid w:val="001642F3"/>
    <w:rsid w:val="00166431"/>
    <w:rsid w:val="00173945"/>
    <w:rsid w:val="00174DE3"/>
    <w:rsid w:val="0018520C"/>
    <w:rsid w:val="00185603"/>
    <w:rsid w:val="00194372"/>
    <w:rsid w:val="00195A74"/>
    <w:rsid w:val="001A383C"/>
    <w:rsid w:val="001A717E"/>
    <w:rsid w:val="001A7ABE"/>
    <w:rsid w:val="001B0FDE"/>
    <w:rsid w:val="001B19CD"/>
    <w:rsid w:val="001B54B8"/>
    <w:rsid w:val="001B74E6"/>
    <w:rsid w:val="001C5957"/>
    <w:rsid w:val="001D45B6"/>
    <w:rsid w:val="00201DD1"/>
    <w:rsid w:val="002059E9"/>
    <w:rsid w:val="002129A5"/>
    <w:rsid w:val="00222CD6"/>
    <w:rsid w:val="00223D56"/>
    <w:rsid w:val="00230F8A"/>
    <w:rsid w:val="00234D3F"/>
    <w:rsid w:val="0024341C"/>
    <w:rsid w:val="002455B1"/>
    <w:rsid w:val="00256697"/>
    <w:rsid w:val="0026207F"/>
    <w:rsid w:val="00266240"/>
    <w:rsid w:val="00267654"/>
    <w:rsid w:val="0028179C"/>
    <w:rsid w:val="002822E6"/>
    <w:rsid w:val="00286369"/>
    <w:rsid w:val="00291A1C"/>
    <w:rsid w:val="002955FF"/>
    <w:rsid w:val="002977F7"/>
    <w:rsid w:val="002B670D"/>
    <w:rsid w:val="002C5F81"/>
    <w:rsid w:val="002E11E5"/>
    <w:rsid w:val="002E1F1F"/>
    <w:rsid w:val="002F3223"/>
    <w:rsid w:val="002F4B35"/>
    <w:rsid w:val="00317F70"/>
    <w:rsid w:val="00325271"/>
    <w:rsid w:val="00327DAD"/>
    <w:rsid w:val="003320F9"/>
    <w:rsid w:val="00336AE7"/>
    <w:rsid w:val="00337004"/>
    <w:rsid w:val="00341A93"/>
    <w:rsid w:val="00342E45"/>
    <w:rsid w:val="00347B30"/>
    <w:rsid w:val="00350D04"/>
    <w:rsid w:val="00354B69"/>
    <w:rsid w:val="0035668E"/>
    <w:rsid w:val="00357482"/>
    <w:rsid w:val="00357FA8"/>
    <w:rsid w:val="003611F6"/>
    <w:rsid w:val="00363777"/>
    <w:rsid w:val="003643A6"/>
    <w:rsid w:val="00367F70"/>
    <w:rsid w:val="00372B98"/>
    <w:rsid w:val="00385DB4"/>
    <w:rsid w:val="003A27EE"/>
    <w:rsid w:val="003A66E1"/>
    <w:rsid w:val="003C19C1"/>
    <w:rsid w:val="003C64A7"/>
    <w:rsid w:val="003D7D5C"/>
    <w:rsid w:val="003E02F9"/>
    <w:rsid w:val="003E37A9"/>
    <w:rsid w:val="003F22F5"/>
    <w:rsid w:val="003F720C"/>
    <w:rsid w:val="00401EBA"/>
    <w:rsid w:val="00407CBA"/>
    <w:rsid w:val="00411DDF"/>
    <w:rsid w:val="00415426"/>
    <w:rsid w:val="00426331"/>
    <w:rsid w:val="00431239"/>
    <w:rsid w:val="004464E8"/>
    <w:rsid w:val="00446B25"/>
    <w:rsid w:val="004470A1"/>
    <w:rsid w:val="004474FF"/>
    <w:rsid w:val="00460837"/>
    <w:rsid w:val="004610CD"/>
    <w:rsid w:val="00462175"/>
    <w:rsid w:val="00467D1E"/>
    <w:rsid w:val="0047396A"/>
    <w:rsid w:val="004757FD"/>
    <w:rsid w:val="0048286D"/>
    <w:rsid w:val="00485DB5"/>
    <w:rsid w:val="00487C32"/>
    <w:rsid w:val="004C06E2"/>
    <w:rsid w:val="004D0BCD"/>
    <w:rsid w:val="004E48D0"/>
    <w:rsid w:val="004F10FF"/>
    <w:rsid w:val="004F4E7C"/>
    <w:rsid w:val="00536BD7"/>
    <w:rsid w:val="00537C46"/>
    <w:rsid w:val="0054160F"/>
    <w:rsid w:val="00542850"/>
    <w:rsid w:val="0054473A"/>
    <w:rsid w:val="00545746"/>
    <w:rsid w:val="00545D9A"/>
    <w:rsid w:val="00546475"/>
    <w:rsid w:val="00554715"/>
    <w:rsid w:val="00562070"/>
    <w:rsid w:val="00562E41"/>
    <w:rsid w:val="00571B15"/>
    <w:rsid w:val="00571E2E"/>
    <w:rsid w:val="0058445A"/>
    <w:rsid w:val="00590B84"/>
    <w:rsid w:val="005A106D"/>
    <w:rsid w:val="005A1593"/>
    <w:rsid w:val="005B1441"/>
    <w:rsid w:val="005B435A"/>
    <w:rsid w:val="005C04E4"/>
    <w:rsid w:val="005D591D"/>
    <w:rsid w:val="005F1E8F"/>
    <w:rsid w:val="005F4D27"/>
    <w:rsid w:val="0060016B"/>
    <w:rsid w:val="006059A6"/>
    <w:rsid w:val="00616C3E"/>
    <w:rsid w:val="006173C3"/>
    <w:rsid w:val="00634D02"/>
    <w:rsid w:val="00643552"/>
    <w:rsid w:val="0064441F"/>
    <w:rsid w:val="00652A1A"/>
    <w:rsid w:val="00653E83"/>
    <w:rsid w:val="00654CFC"/>
    <w:rsid w:val="00663D24"/>
    <w:rsid w:val="0066513F"/>
    <w:rsid w:val="00671226"/>
    <w:rsid w:val="00671674"/>
    <w:rsid w:val="00672DD4"/>
    <w:rsid w:val="0067738D"/>
    <w:rsid w:val="006862F9"/>
    <w:rsid w:val="00686F6A"/>
    <w:rsid w:val="00687684"/>
    <w:rsid w:val="00687E07"/>
    <w:rsid w:val="006A4BB9"/>
    <w:rsid w:val="006B4A3B"/>
    <w:rsid w:val="006C0043"/>
    <w:rsid w:val="006C2AD5"/>
    <w:rsid w:val="006D1878"/>
    <w:rsid w:val="006D54F2"/>
    <w:rsid w:val="006D5F3C"/>
    <w:rsid w:val="006E1FAE"/>
    <w:rsid w:val="006F04D2"/>
    <w:rsid w:val="006F14AB"/>
    <w:rsid w:val="006F59DA"/>
    <w:rsid w:val="00706464"/>
    <w:rsid w:val="00710394"/>
    <w:rsid w:val="00710E38"/>
    <w:rsid w:val="007337D4"/>
    <w:rsid w:val="00744F0D"/>
    <w:rsid w:val="00755D67"/>
    <w:rsid w:val="007604F1"/>
    <w:rsid w:val="0077021C"/>
    <w:rsid w:val="00770541"/>
    <w:rsid w:val="00783944"/>
    <w:rsid w:val="007A4BF1"/>
    <w:rsid w:val="007A543D"/>
    <w:rsid w:val="007A7CB4"/>
    <w:rsid w:val="007A7EAC"/>
    <w:rsid w:val="007B46F4"/>
    <w:rsid w:val="007C3AE3"/>
    <w:rsid w:val="007C7E03"/>
    <w:rsid w:val="007D64DA"/>
    <w:rsid w:val="007E0C19"/>
    <w:rsid w:val="007F2B0A"/>
    <w:rsid w:val="0080543A"/>
    <w:rsid w:val="00816F78"/>
    <w:rsid w:val="00817317"/>
    <w:rsid w:val="008405DA"/>
    <w:rsid w:val="008444BA"/>
    <w:rsid w:val="00847DF5"/>
    <w:rsid w:val="008523CC"/>
    <w:rsid w:val="00855D8D"/>
    <w:rsid w:val="00857758"/>
    <w:rsid w:val="00867A98"/>
    <w:rsid w:val="00875AD0"/>
    <w:rsid w:val="008864B3"/>
    <w:rsid w:val="00887D7E"/>
    <w:rsid w:val="00894D01"/>
    <w:rsid w:val="0089646E"/>
    <w:rsid w:val="008A1724"/>
    <w:rsid w:val="008A7CB4"/>
    <w:rsid w:val="008B0EC3"/>
    <w:rsid w:val="008C350B"/>
    <w:rsid w:val="008C4814"/>
    <w:rsid w:val="008D2990"/>
    <w:rsid w:val="008E06FF"/>
    <w:rsid w:val="008E5617"/>
    <w:rsid w:val="008E7252"/>
    <w:rsid w:val="008F0927"/>
    <w:rsid w:val="00903CE2"/>
    <w:rsid w:val="009117A5"/>
    <w:rsid w:val="009210A4"/>
    <w:rsid w:val="0092468B"/>
    <w:rsid w:val="00927A77"/>
    <w:rsid w:val="0093519D"/>
    <w:rsid w:val="00951DAE"/>
    <w:rsid w:val="00963754"/>
    <w:rsid w:val="00990BF3"/>
    <w:rsid w:val="00991017"/>
    <w:rsid w:val="00993650"/>
    <w:rsid w:val="009953DD"/>
    <w:rsid w:val="009A1513"/>
    <w:rsid w:val="009B28EB"/>
    <w:rsid w:val="009C31F2"/>
    <w:rsid w:val="009C781D"/>
    <w:rsid w:val="009D01B9"/>
    <w:rsid w:val="009D0250"/>
    <w:rsid w:val="009D52D8"/>
    <w:rsid w:val="009E2B6A"/>
    <w:rsid w:val="009F001E"/>
    <w:rsid w:val="009F0CBB"/>
    <w:rsid w:val="00A02F0C"/>
    <w:rsid w:val="00A103D8"/>
    <w:rsid w:val="00A13851"/>
    <w:rsid w:val="00A13DF3"/>
    <w:rsid w:val="00A14395"/>
    <w:rsid w:val="00A265B5"/>
    <w:rsid w:val="00A47BAC"/>
    <w:rsid w:val="00A522DC"/>
    <w:rsid w:val="00A52F68"/>
    <w:rsid w:val="00A548FF"/>
    <w:rsid w:val="00A64A19"/>
    <w:rsid w:val="00A71E3D"/>
    <w:rsid w:val="00A76714"/>
    <w:rsid w:val="00A8088C"/>
    <w:rsid w:val="00A8108C"/>
    <w:rsid w:val="00A81BBC"/>
    <w:rsid w:val="00A84811"/>
    <w:rsid w:val="00A8675D"/>
    <w:rsid w:val="00A919DE"/>
    <w:rsid w:val="00A969CA"/>
    <w:rsid w:val="00A96BE2"/>
    <w:rsid w:val="00AA0059"/>
    <w:rsid w:val="00AB5545"/>
    <w:rsid w:val="00AB6A7C"/>
    <w:rsid w:val="00AC07E1"/>
    <w:rsid w:val="00AC5DB4"/>
    <w:rsid w:val="00AD2446"/>
    <w:rsid w:val="00AD2C78"/>
    <w:rsid w:val="00AF0EED"/>
    <w:rsid w:val="00AF7ED3"/>
    <w:rsid w:val="00B01E63"/>
    <w:rsid w:val="00B03047"/>
    <w:rsid w:val="00B12C2C"/>
    <w:rsid w:val="00B23F67"/>
    <w:rsid w:val="00B3113A"/>
    <w:rsid w:val="00B31A35"/>
    <w:rsid w:val="00B41F08"/>
    <w:rsid w:val="00B464C4"/>
    <w:rsid w:val="00B52A0F"/>
    <w:rsid w:val="00B539F4"/>
    <w:rsid w:val="00B6382D"/>
    <w:rsid w:val="00B76721"/>
    <w:rsid w:val="00B8274A"/>
    <w:rsid w:val="00B84151"/>
    <w:rsid w:val="00B92AC6"/>
    <w:rsid w:val="00B954FE"/>
    <w:rsid w:val="00BA1B98"/>
    <w:rsid w:val="00BA6B88"/>
    <w:rsid w:val="00BB1175"/>
    <w:rsid w:val="00BD2DE6"/>
    <w:rsid w:val="00BE0128"/>
    <w:rsid w:val="00BE1C23"/>
    <w:rsid w:val="00BE4887"/>
    <w:rsid w:val="00BF1E7E"/>
    <w:rsid w:val="00BF22F8"/>
    <w:rsid w:val="00BF292B"/>
    <w:rsid w:val="00C02B36"/>
    <w:rsid w:val="00C03821"/>
    <w:rsid w:val="00C0507F"/>
    <w:rsid w:val="00C06B80"/>
    <w:rsid w:val="00C13403"/>
    <w:rsid w:val="00C13C34"/>
    <w:rsid w:val="00C30E05"/>
    <w:rsid w:val="00C37D3A"/>
    <w:rsid w:val="00C4634C"/>
    <w:rsid w:val="00C51152"/>
    <w:rsid w:val="00C51F76"/>
    <w:rsid w:val="00C548B3"/>
    <w:rsid w:val="00C55208"/>
    <w:rsid w:val="00C55FEC"/>
    <w:rsid w:val="00C56A4A"/>
    <w:rsid w:val="00C57899"/>
    <w:rsid w:val="00C578DE"/>
    <w:rsid w:val="00C6383C"/>
    <w:rsid w:val="00C640F8"/>
    <w:rsid w:val="00C70DD8"/>
    <w:rsid w:val="00C8317A"/>
    <w:rsid w:val="00C86CF7"/>
    <w:rsid w:val="00C876A4"/>
    <w:rsid w:val="00C94371"/>
    <w:rsid w:val="00C978D8"/>
    <w:rsid w:val="00CA4B16"/>
    <w:rsid w:val="00CA5C02"/>
    <w:rsid w:val="00CA7F22"/>
    <w:rsid w:val="00CB5A37"/>
    <w:rsid w:val="00CC7707"/>
    <w:rsid w:val="00CE46F2"/>
    <w:rsid w:val="00CE51C7"/>
    <w:rsid w:val="00CE65C9"/>
    <w:rsid w:val="00CF00E9"/>
    <w:rsid w:val="00CF7F9F"/>
    <w:rsid w:val="00D0027D"/>
    <w:rsid w:val="00D03587"/>
    <w:rsid w:val="00D134EB"/>
    <w:rsid w:val="00D23731"/>
    <w:rsid w:val="00D23AD1"/>
    <w:rsid w:val="00D3063C"/>
    <w:rsid w:val="00D5647E"/>
    <w:rsid w:val="00D579F9"/>
    <w:rsid w:val="00D6466E"/>
    <w:rsid w:val="00D65DB3"/>
    <w:rsid w:val="00D83706"/>
    <w:rsid w:val="00D8730F"/>
    <w:rsid w:val="00D92E8D"/>
    <w:rsid w:val="00DA3D0F"/>
    <w:rsid w:val="00DC03CC"/>
    <w:rsid w:val="00DC281A"/>
    <w:rsid w:val="00DC2EF7"/>
    <w:rsid w:val="00DC32F5"/>
    <w:rsid w:val="00DC5FE3"/>
    <w:rsid w:val="00DD571E"/>
    <w:rsid w:val="00DE7F26"/>
    <w:rsid w:val="00DF0AC1"/>
    <w:rsid w:val="00DF112A"/>
    <w:rsid w:val="00DF4994"/>
    <w:rsid w:val="00DF5554"/>
    <w:rsid w:val="00DF5669"/>
    <w:rsid w:val="00DF750B"/>
    <w:rsid w:val="00E00EA9"/>
    <w:rsid w:val="00E241DC"/>
    <w:rsid w:val="00E277BB"/>
    <w:rsid w:val="00E322A8"/>
    <w:rsid w:val="00E3668E"/>
    <w:rsid w:val="00E4085E"/>
    <w:rsid w:val="00E5225D"/>
    <w:rsid w:val="00E52752"/>
    <w:rsid w:val="00E56D26"/>
    <w:rsid w:val="00E71507"/>
    <w:rsid w:val="00E7322F"/>
    <w:rsid w:val="00E80A0A"/>
    <w:rsid w:val="00E81F54"/>
    <w:rsid w:val="00E8502A"/>
    <w:rsid w:val="00E963D9"/>
    <w:rsid w:val="00EA0BAE"/>
    <w:rsid w:val="00EA5952"/>
    <w:rsid w:val="00EB7658"/>
    <w:rsid w:val="00EC04E1"/>
    <w:rsid w:val="00EC7251"/>
    <w:rsid w:val="00ED4183"/>
    <w:rsid w:val="00ED467A"/>
    <w:rsid w:val="00ED6992"/>
    <w:rsid w:val="00EF6A04"/>
    <w:rsid w:val="00F00B17"/>
    <w:rsid w:val="00F02386"/>
    <w:rsid w:val="00F052BE"/>
    <w:rsid w:val="00F11003"/>
    <w:rsid w:val="00F12096"/>
    <w:rsid w:val="00F1268F"/>
    <w:rsid w:val="00F14F51"/>
    <w:rsid w:val="00F229ED"/>
    <w:rsid w:val="00F22D69"/>
    <w:rsid w:val="00F36590"/>
    <w:rsid w:val="00F366D6"/>
    <w:rsid w:val="00F423D8"/>
    <w:rsid w:val="00F507F7"/>
    <w:rsid w:val="00F55707"/>
    <w:rsid w:val="00F56F33"/>
    <w:rsid w:val="00F57D8A"/>
    <w:rsid w:val="00F646A3"/>
    <w:rsid w:val="00F6507E"/>
    <w:rsid w:val="00F67B65"/>
    <w:rsid w:val="00F7569E"/>
    <w:rsid w:val="00F80EEA"/>
    <w:rsid w:val="00F84A33"/>
    <w:rsid w:val="00F85773"/>
    <w:rsid w:val="00F94D7E"/>
    <w:rsid w:val="00F97E73"/>
    <w:rsid w:val="00FA1EE4"/>
    <w:rsid w:val="00FB4F6A"/>
    <w:rsid w:val="00FC0300"/>
    <w:rsid w:val="00FC2E06"/>
    <w:rsid w:val="00FD2BE1"/>
    <w:rsid w:val="00FE724F"/>
    <w:rsid w:val="00FF2E39"/>
    <w:rsid w:val="00FF5F6A"/>
    <w:rsid w:val="132B73CE"/>
    <w:rsid w:val="163A52FB"/>
    <w:rsid w:val="2C762909"/>
    <w:rsid w:val="2F4C6CEC"/>
    <w:rsid w:val="457338D2"/>
    <w:rsid w:val="56D9279F"/>
    <w:rsid w:val="5C19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D53C9"/>
  <w15:docId w15:val="{0D3AEDE6-A9FA-4A5F-8EBC-39DEE4E2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Chars="200" w:firstLine="420"/>
    </w:pPr>
    <w:rPr>
      <w:rFonts w:ascii="Calibri" w:eastAsia="SimSun" w:hAnsi="Calibri" w:cs="Times New Roman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41D2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D23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D2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D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562BDE-A3C6-411A-A40E-CF9487E5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LZL</dc:creator>
  <cp:lastModifiedBy>Terence Langdon</cp:lastModifiedBy>
  <cp:revision>5</cp:revision>
  <dcterms:created xsi:type="dcterms:W3CDTF">2022-06-25T13:45:00Z</dcterms:created>
  <dcterms:modified xsi:type="dcterms:W3CDTF">2022-10-25T15:11:00Z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80909DF90AD14AE3B0FC2382CCA9D5B7</vt:lpwstr>
  </property>
</Properties>
</file>